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480A" w14:textId="77777777" w:rsidR="001B4ABE" w:rsidRPr="000F712E" w:rsidRDefault="001B4ABE" w:rsidP="00120F68">
      <w:pPr>
        <w:autoSpaceDE w:val="0"/>
        <w:autoSpaceDN w:val="0"/>
        <w:adjustRightInd w:val="0"/>
        <w:jc w:val="center"/>
        <w:rPr>
          <w:b/>
          <w:bCs/>
          <w:sz w:val="22"/>
          <w:szCs w:val="22"/>
          <w:lang w:val="en-US"/>
        </w:rPr>
      </w:pPr>
      <w:r w:rsidRPr="000F712E">
        <w:rPr>
          <w:b/>
          <w:bCs/>
          <w:sz w:val="22"/>
          <w:szCs w:val="22"/>
          <w:lang w:val="en-US"/>
        </w:rPr>
        <w:t xml:space="preserve">SYLLABUS </w:t>
      </w:r>
    </w:p>
    <w:p w14:paraId="5DC86DC4" w14:textId="7D8923A0" w:rsidR="001B4ABE" w:rsidRPr="000F712E" w:rsidRDefault="001B4ABE" w:rsidP="00120F68">
      <w:pPr>
        <w:jc w:val="center"/>
        <w:rPr>
          <w:b/>
          <w:sz w:val="22"/>
          <w:szCs w:val="22"/>
          <w:lang w:val="en-US"/>
        </w:rPr>
      </w:pPr>
      <w:r w:rsidRPr="000F712E">
        <w:rPr>
          <w:b/>
          <w:sz w:val="22"/>
          <w:szCs w:val="22"/>
          <w:lang w:val="en-US"/>
        </w:rPr>
        <w:t>Fall semester 202</w:t>
      </w:r>
      <w:r w:rsidR="007D0CA3">
        <w:rPr>
          <w:b/>
          <w:sz w:val="22"/>
          <w:szCs w:val="22"/>
          <w:lang w:val="en-US"/>
        </w:rPr>
        <w:t>2</w:t>
      </w:r>
      <w:r w:rsidRPr="000F712E">
        <w:rPr>
          <w:b/>
          <w:sz w:val="22"/>
          <w:szCs w:val="22"/>
          <w:lang w:val="en-US"/>
        </w:rPr>
        <w:t>-202</w:t>
      </w:r>
      <w:r w:rsidR="007D0CA3">
        <w:rPr>
          <w:b/>
          <w:sz w:val="22"/>
          <w:szCs w:val="22"/>
          <w:lang w:val="en-US"/>
        </w:rPr>
        <w:t>3</w:t>
      </w:r>
      <w:r w:rsidRPr="000F712E">
        <w:rPr>
          <w:b/>
          <w:sz w:val="22"/>
          <w:szCs w:val="22"/>
          <w:lang w:val="en-US"/>
        </w:rPr>
        <w:t xml:space="preserve"> academic years</w:t>
      </w:r>
    </w:p>
    <w:p w14:paraId="6D27D2A4" w14:textId="4660025A" w:rsidR="00230F6F" w:rsidRPr="001169CF" w:rsidRDefault="001B4ABE" w:rsidP="00120F68">
      <w:pPr>
        <w:jc w:val="center"/>
        <w:rPr>
          <w:b/>
          <w:sz w:val="22"/>
          <w:szCs w:val="22"/>
          <w:lang w:val="en-US"/>
        </w:rPr>
      </w:pPr>
      <w:r w:rsidRPr="000F712E">
        <w:rPr>
          <w:b/>
          <w:sz w:val="22"/>
          <w:szCs w:val="22"/>
          <w:lang w:val="en-US"/>
        </w:rPr>
        <w:t xml:space="preserve">on the educational program </w:t>
      </w:r>
      <w:r w:rsidR="00230F6F" w:rsidRPr="000F712E">
        <w:rPr>
          <w:rFonts w:ascii="Tahoma" w:hAnsi="Tahoma" w:cs="Tahoma"/>
          <w:sz w:val="22"/>
          <w:szCs w:val="22"/>
          <w:lang w:val="en-US"/>
        </w:rPr>
        <w:br/>
      </w:r>
      <w:r w:rsidR="007D0CA3">
        <w:rPr>
          <w:i/>
          <w:iCs/>
          <w:color w:val="000000"/>
          <w:shd w:val="clear" w:color="auto" w:fill="F1F1F1"/>
          <w:lang w:val="en-US"/>
        </w:rPr>
        <w:t xml:space="preserve">6B05101 </w:t>
      </w:r>
      <w:r w:rsidR="007D0CA3">
        <w:rPr>
          <w:i/>
          <w:iCs/>
          <w:color w:val="000000"/>
          <w:shd w:val="clear" w:color="auto" w:fill="F1F1F1"/>
        </w:rPr>
        <w:t>Биологическая</w:t>
      </w:r>
      <w:r w:rsidR="007D0CA3">
        <w:rPr>
          <w:i/>
          <w:iCs/>
          <w:color w:val="000000"/>
          <w:shd w:val="clear" w:color="auto" w:fill="F1F1F1"/>
          <w:lang w:val="en-US"/>
        </w:rPr>
        <w:t xml:space="preserve"> </w:t>
      </w:r>
      <w:r w:rsidR="007D0CA3">
        <w:rPr>
          <w:i/>
          <w:iCs/>
          <w:color w:val="000000"/>
          <w:shd w:val="clear" w:color="auto" w:fill="F1F1F1"/>
        </w:rPr>
        <w:t>инженерия</w:t>
      </w:r>
      <w:r w:rsidR="007D0CA3">
        <w:rPr>
          <w:i/>
          <w:iCs/>
          <w:color w:val="000000"/>
          <w:shd w:val="clear" w:color="auto" w:fill="F1F1F1"/>
          <w:lang w:val="en-US"/>
        </w:rPr>
        <w:t xml:space="preserve">, </w:t>
      </w:r>
      <w:r w:rsidR="007D0CA3">
        <w:rPr>
          <w:i/>
          <w:iCs/>
          <w:color w:val="000000"/>
          <w:shd w:val="clear" w:color="auto" w:fill="F1F1F1"/>
        </w:rPr>
        <w:t>дневная</w:t>
      </w:r>
      <w:r w:rsidR="007D0CA3">
        <w:rPr>
          <w:i/>
          <w:iCs/>
          <w:color w:val="000000"/>
          <w:shd w:val="clear" w:color="auto" w:fill="F1F1F1"/>
          <w:lang w:val="en-US"/>
        </w:rPr>
        <w:t>, 2 course</w:t>
      </w:r>
    </w:p>
    <w:p w14:paraId="2BC8C0A3" w14:textId="77777777" w:rsidR="001B4ABE" w:rsidRPr="001169CF" w:rsidRDefault="001B4ABE" w:rsidP="00120F68">
      <w:pPr>
        <w:jc w:val="center"/>
        <w:rPr>
          <w:b/>
          <w:sz w:val="22"/>
          <w:szCs w:val="22"/>
          <w:lang w:val="en-US"/>
        </w:rPr>
      </w:pPr>
    </w:p>
    <w:p w14:paraId="4F92E5C9" w14:textId="77777777" w:rsidR="001B4ABE" w:rsidRPr="000F712E" w:rsidRDefault="001B4ABE" w:rsidP="00120F68">
      <w:pPr>
        <w:jc w:val="center"/>
        <w:rPr>
          <w:b/>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1B4ABE" w:rsidRPr="007D0CA3" w14:paraId="597281DD" w14:textId="77777777" w:rsidTr="002871FC">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1862F2D" w14:textId="77777777" w:rsidR="001B4ABE" w:rsidRPr="000F712E" w:rsidRDefault="001B4ABE" w:rsidP="00120F68">
            <w:pPr>
              <w:autoSpaceDE w:val="0"/>
              <w:autoSpaceDN w:val="0"/>
              <w:adjustRightInd w:val="0"/>
              <w:rPr>
                <w:b/>
                <w:bCs/>
                <w:sz w:val="22"/>
                <w:szCs w:val="22"/>
                <w:lang w:val="en-US"/>
              </w:rPr>
            </w:pPr>
            <w:r w:rsidRPr="000F712E">
              <w:rPr>
                <w:b/>
                <w:bCs/>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23CCC56A" w14:textId="77777777" w:rsidR="001B4ABE" w:rsidRPr="000F712E" w:rsidRDefault="001B4ABE" w:rsidP="00120F68">
            <w:pPr>
              <w:autoSpaceDE w:val="0"/>
              <w:autoSpaceDN w:val="0"/>
              <w:adjustRightInd w:val="0"/>
              <w:rPr>
                <w:b/>
                <w:bCs/>
                <w:sz w:val="22"/>
                <w:szCs w:val="22"/>
                <w:lang w:val="en-US"/>
              </w:rPr>
            </w:pPr>
            <w:r w:rsidRPr="000F712E">
              <w:rPr>
                <w:b/>
                <w:bCs/>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1BE34D9" w14:textId="77777777" w:rsidR="001B4ABE" w:rsidRPr="000F712E" w:rsidRDefault="001B4ABE" w:rsidP="00120F68">
            <w:pPr>
              <w:autoSpaceDE w:val="0"/>
              <w:autoSpaceDN w:val="0"/>
              <w:adjustRightInd w:val="0"/>
              <w:rPr>
                <w:b/>
                <w:sz w:val="22"/>
                <w:szCs w:val="22"/>
                <w:lang w:val="en-US"/>
              </w:rPr>
            </w:pPr>
            <w:r w:rsidRPr="000F712E">
              <w:rPr>
                <w:b/>
                <w:sz w:val="22"/>
                <w:szCs w:val="22"/>
                <w:lang w:val="en-US"/>
              </w:rPr>
              <w:t>I</w:t>
            </w:r>
            <w:r w:rsidRPr="000F712E">
              <w:rPr>
                <w:b/>
                <w:sz w:val="22"/>
                <w:szCs w:val="22"/>
                <w:lang w:val="en"/>
              </w:rPr>
              <w:t>ndependent work of students (IWS</w:t>
            </w:r>
            <w:r w:rsidRPr="000F712E">
              <w:rPr>
                <w:b/>
                <w:sz w:val="22"/>
                <w:szCs w:val="22"/>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8FE2B4A" w14:textId="77777777" w:rsidR="001B4ABE" w:rsidRPr="000F712E" w:rsidRDefault="001B4ABE" w:rsidP="00120F68">
            <w:pPr>
              <w:autoSpaceDE w:val="0"/>
              <w:autoSpaceDN w:val="0"/>
              <w:adjustRightInd w:val="0"/>
              <w:rPr>
                <w:b/>
                <w:sz w:val="22"/>
                <w:szCs w:val="22"/>
                <w:lang w:val="en-US"/>
              </w:rPr>
            </w:pPr>
            <w:r w:rsidRPr="000F712E">
              <w:rPr>
                <w:b/>
                <w:bCs/>
                <w:sz w:val="22"/>
                <w:szCs w:val="22"/>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9CFBA82" w14:textId="77777777" w:rsidR="001B4ABE" w:rsidRPr="000F712E" w:rsidRDefault="001B4ABE" w:rsidP="00120F68">
            <w:pPr>
              <w:autoSpaceDE w:val="0"/>
              <w:autoSpaceDN w:val="0"/>
              <w:adjustRightInd w:val="0"/>
              <w:rPr>
                <w:b/>
                <w:sz w:val="22"/>
                <w:szCs w:val="22"/>
              </w:rPr>
            </w:pPr>
            <w:r w:rsidRPr="000F712E">
              <w:rPr>
                <w:b/>
                <w:bCs/>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132EB1D"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
              </w:rPr>
              <w:t>Independent work of student with teacher (IWST)</w:t>
            </w:r>
          </w:p>
        </w:tc>
      </w:tr>
      <w:tr w:rsidR="001B4ABE" w:rsidRPr="000F712E" w14:paraId="6655ADCA" w14:textId="77777777" w:rsidTr="002871FC">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8ECDC52" w14:textId="77777777" w:rsidR="001B4ABE" w:rsidRPr="000F712E" w:rsidRDefault="001B4ABE" w:rsidP="00120F68">
            <w:pPr>
              <w:rPr>
                <w:b/>
                <w:sz w:val="22"/>
                <w:szCs w:val="22"/>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1CCF1E1" w14:textId="77777777" w:rsidR="001B4ABE" w:rsidRPr="000F712E" w:rsidRDefault="001B4ABE" w:rsidP="00120F68">
            <w:pPr>
              <w:rPr>
                <w:b/>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683881" w14:textId="77777777" w:rsidR="001B4ABE" w:rsidRPr="000F712E" w:rsidRDefault="001B4ABE" w:rsidP="00120F68">
            <w:pPr>
              <w:rPr>
                <w:b/>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3F4C78B1" w14:textId="77777777" w:rsidR="001B4ABE" w:rsidRPr="000F712E" w:rsidRDefault="001B4ABE" w:rsidP="00120F68">
            <w:pPr>
              <w:autoSpaceDE w:val="0"/>
              <w:autoSpaceDN w:val="0"/>
              <w:adjustRightInd w:val="0"/>
              <w:jc w:val="center"/>
              <w:rPr>
                <w:b/>
                <w:sz w:val="22"/>
                <w:szCs w:val="22"/>
              </w:rPr>
            </w:pPr>
            <w:r w:rsidRPr="000F712E">
              <w:rPr>
                <w:b/>
                <w:sz w:val="22"/>
                <w:szCs w:val="22"/>
                <w:lang w:val="en-US"/>
              </w:rPr>
              <w:t>Lectures</w:t>
            </w:r>
            <w:r w:rsidRPr="000F712E">
              <w:rPr>
                <w:b/>
                <w:sz w:val="22"/>
                <w:szCs w:val="22"/>
              </w:rPr>
              <w:t xml:space="preserve"> (</w:t>
            </w:r>
            <w:r w:rsidRPr="000F712E">
              <w:rPr>
                <w:b/>
                <w:sz w:val="22"/>
                <w:szCs w:val="22"/>
                <w:lang w:val="en-US"/>
              </w:rPr>
              <w:t>L</w:t>
            </w:r>
            <w:r w:rsidRPr="000F712E">
              <w:rPr>
                <w:b/>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3BEF13E" w14:textId="77777777" w:rsidR="001B4ABE" w:rsidRPr="000F712E" w:rsidRDefault="001B4ABE" w:rsidP="00120F68">
            <w:pPr>
              <w:autoSpaceDE w:val="0"/>
              <w:autoSpaceDN w:val="0"/>
              <w:adjustRightInd w:val="0"/>
              <w:jc w:val="center"/>
              <w:rPr>
                <w:b/>
                <w:sz w:val="22"/>
                <w:szCs w:val="22"/>
              </w:rPr>
            </w:pPr>
            <w:r w:rsidRPr="000F712E">
              <w:rPr>
                <w:b/>
                <w:sz w:val="22"/>
                <w:szCs w:val="22"/>
              </w:rPr>
              <w:t xml:space="preserve">Practical </w:t>
            </w:r>
            <w:r w:rsidRPr="000F712E">
              <w:rPr>
                <w:b/>
                <w:sz w:val="22"/>
                <w:szCs w:val="22"/>
                <w:lang w:val="en-US"/>
              </w:rPr>
              <w:t xml:space="preserve">training </w:t>
            </w:r>
            <w:r w:rsidRPr="000F712E">
              <w:rPr>
                <w:b/>
                <w:sz w:val="22"/>
                <w:szCs w:val="22"/>
              </w:rPr>
              <w:t>(</w:t>
            </w:r>
            <w:r w:rsidRPr="000F712E">
              <w:rPr>
                <w:b/>
                <w:sz w:val="22"/>
                <w:szCs w:val="22"/>
                <w:lang w:val="en-US"/>
              </w:rPr>
              <w:t>PT</w:t>
            </w:r>
            <w:r w:rsidRPr="000F712E">
              <w:rPr>
                <w:b/>
                <w:sz w:val="22"/>
                <w:szCs w:val="22"/>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F39DAA5" w14:textId="77777777" w:rsidR="001B4ABE" w:rsidRPr="000F712E" w:rsidRDefault="001B4ABE" w:rsidP="00120F68">
            <w:pPr>
              <w:autoSpaceDE w:val="0"/>
              <w:autoSpaceDN w:val="0"/>
              <w:adjustRightInd w:val="0"/>
              <w:jc w:val="center"/>
              <w:rPr>
                <w:b/>
                <w:sz w:val="22"/>
                <w:szCs w:val="22"/>
              </w:rPr>
            </w:pPr>
            <w:r w:rsidRPr="000F712E">
              <w:rPr>
                <w:b/>
                <w:sz w:val="22"/>
                <w:szCs w:val="22"/>
              </w:rPr>
              <w:t>Laboratory  (</w:t>
            </w:r>
            <w:r w:rsidRPr="000F712E">
              <w:rPr>
                <w:b/>
                <w:sz w:val="22"/>
                <w:szCs w:val="22"/>
                <w:lang w:val="en-US"/>
              </w:rPr>
              <w:t>Lab</w:t>
            </w:r>
            <w:r w:rsidRPr="000F712E">
              <w:rPr>
                <w:b/>
                <w:sz w:val="22"/>
                <w:szCs w:val="22"/>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985E759" w14:textId="77777777" w:rsidR="001B4ABE" w:rsidRPr="000F712E" w:rsidRDefault="001B4ABE" w:rsidP="00120F68">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1092177" w14:textId="77777777" w:rsidR="001B4ABE" w:rsidRPr="000F712E" w:rsidRDefault="001B4ABE" w:rsidP="00120F68">
            <w:pPr>
              <w:rPr>
                <w:b/>
                <w:sz w:val="22"/>
                <w:szCs w:val="22"/>
              </w:rPr>
            </w:pPr>
          </w:p>
        </w:tc>
      </w:tr>
      <w:tr w:rsidR="001B4ABE" w:rsidRPr="000F712E" w14:paraId="346FB89A" w14:textId="77777777" w:rsidTr="002871FC">
        <w:tc>
          <w:tcPr>
            <w:tcW w:w="2013" w:type="dxa"/>
            <w:tcBorders>
              <w:top w:val="single" w:sz="4" w:space="0" w:color="000000"/>
              <w:left w:val="single" w:sz="4" w:space="0" w:color="000000"/>
              <w:bottom w:val="single" w:sz="4" w:space="0" w:color="000000"/>
              <w:right w:val="single" w:sz="4" w:space="0" w:color="000000"/>
            </w:tcBorders>
          </w:tcPr>
          <w:p w14:paraId="7FF91D3C" w14:textId="112899BA" w:rsidR="001B4ABE" w:rsidRPr="00CF28A1" w:rsidRDefault="00CF28A1" w:rsidP="00120F68">
            <w:pPr>
              <w:autoSpaceDE w:val="0"/>
              <w:autoSpaceDN w:val="0"/>
              <w:adjustRightInd w:val="0"/>
              <w:jc w:val="center"/>
              <w:rPr>
                <w:b/>
                <w:sz w:val="22"/>
                <w:szCs w:val="22"/>
                <w:lang w:val="en-US"/>
              </w:rPr>
            </w:pPr>
            <w:r>
              <w:rPr>
                <w:b/>
                <w:sz w:val="22"/>
                <w:szCs w:val="22"/>
                <w:lang w:val="en-US"/>
              </w:rPr>
              <w:t>PhRZh2207 PHRZH 221</w:t>
            </w:r>
            <w:r w:rsidR="007D0CA3">
              <w:rPr>
                <w:b/>
                <w:sz w:val="22"/>
                <w:szCs w:val="22"/>
                <w:lang w:val="en-US"/>
              </w:rPr>
              <w:t>2</w:t>
            </w:r>
            <w:r>
              <w:rPr>
                <w:b/>
                <w:sz w:val="22"/>
                <w:szCs w:val="22"/>
                <w:lang w:val="en-US"/>
              </w:rPr>
              <w:t>1</w:t>
            </w:r>
          </w:p>
        </w:tc>
        <w:tc>
          <w:tcPr>
            <w:tcW w:w="1843" w:type="dxa"/>
            <w:tcBorders>
              <w:top w:val="single" w:sz="4" w:space="0" w:color="000000"/>
              <w:left w:val="single" w:sz="4" w:space="0" w:color="000000"/>
              <w:bottom w:val="single" w:sz="4" w:space="0" w:color="000000"/>
              <w:right w:val="single" w:sz="4" w:space="0" w:color="000000"/>
            </w:tcBorders>
          </w:tcPr>
          <w:p w14:paraId="12E3747F" w14:textId="3D035DF1" w:rsidR="001B4ABE" w:rsidRPr="000F712E" w:rsidRDefault="007D0CA3" w:rsidP="00120F68">
            <w:pPr>
              <w:autoSpaceDE w:val="0"/>
              <w:autoSpaceDN w:val="0"/>
              <w:adjustRightInd w:val="0"/>
              <w:rPr>
                <w:sz w:val="22"/>
                <w:szCs w:val="22"/>
                <w:lang w:val="en-US"/>
              </w:rPr>
            </w:pPr>
            <w:r>
              <w:rPr>
                <w:sz w:val="22"/>
                <w:szCs w:val="22"/>
                <w:lang w:val="en-US"/>
              </w:rPr>
              <w:t>P</w:t>
            </w:r>
            <w:r w:rsidR="000977AE" w:rsidRPr="000F712E">
              <w:rPr>
                <w:sz w:val="22"/>
                <w:szCs w:val="22"/>
                <w:lang w:val="en-US"/>
              </w:rPr>
              <w:t xml:space="preserve">lants </w:t>
            </w:r>
            <w:r>
              <w:rPr>
                <w:sz w:val="22"/>
                <w:szCs w:val="22"/>
                <w:lang w:val="en-US"/>
              </w:rPr>
              <w:t xml:space="preserve">and animals </w:t>
            </w:r>
            <w:r w:rsidR="002871FC" w:rsidRPr="000F712E">
              <w:rPr>
                <w:sz w:val="22"/>
                <w:szCs w:val="22"/>
                <w:lang w:val="en-US"/>
              </w:rPr>
              <w:t xml:space="preserve">physiology </w:t>
            </w:r>
          </w:p>
        </w:tc>
        <w:tc>
          <w:tcPr>
            <w:tcW w:w="992" w:type="dxa"/>
            <w:tcBorders>
              <w:top w:val="single" w:sz="4" w:space="0" w:color="000000"/>
              <w:left w:val="single" w:sz="4" w:space="0" w:color="000000"/>
              <w:bottom w:val="single" w:sz="4" w:space="0" w:color="000000"/>
              <w:right w:val="single" w:sz="4" w:space="0" w:color="000000"/>
            </w:tcBorders>
          </w:tcPr>
          <w:p w14:paraId="3AF8DC9E" w14:textId="77777777" w:rsidR="001B4ABE" w:rsidRPr="000F712E" w:rsidRDefault="001B4ABE" w:rsidP="00120F68">
            <w:pPr>
              <w:autoSpaceDE w:val="0"/>
              <w:autoSpaceDN w:val="0"/>
              <w:adjustRightInd w:val="0"/>
              <w:jc w:val="cente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14:paraId="783460E0" w14:textId="62D062DD" w:rsidR="001B4ABE" w:rsidRPr="000F712E" w:rsidRDefault="00CF28A1" w:rsidP="00120F68">
            <w:pPr>
              <w:autoSpaceDE w:val="0"/>
              <w:autoSpaceDN w:val="0"/>
              <w:adjustRightInd w:val="0"/>
              <w:jc w:val="center"/>
              <w:rPr>
                <w:sz w:val="22"/>
                <w:szCs w:val="22"/>
                <w:lang w:val="en-US"/>
              </w:rPr>
            </w:pPr>
            <w:r>
              <w:rPr>
                <w:sz w:val="22"/>
                <w:szCs w:val="22"/>
                <w:lang w:val="en-US"/>
              </w:rPr>
              <w:t>2</w:t>
            </w:r>
          </w:p>
        </w:tc>
        <w:tc>
          <w:tcPr>
            <w:tcW w:w="1983" w:type="dxa"/>
            <w:gridSpan w:val="2"/>
            <w:tcBorders>
              <w:top w:val="single" w:sz="4" w:space="0" w:color="000000"/>
              <w:left w:val="single" w:sz="4" w:space="0" w:color="000000"/>
              <w:bottom w:val="single" w:sz="4" w:space="0" w:color="000000"/>
              <w:right w:val="single" w:sz="4" w:space="0" w:color="000000"/>
            </w:tcBorders>
          </w:tcPr>
          <w:p w14:paraId="0C757C85" w14:textId="5C90E482" w:rsidR="001B4ABE" w:rsidRPr="000F712E" w:rsidRDefault="00CF28A1" w:rsidP="00120F68">
            <w:pPr>
              <w:autoSpaceDE w:val="0"/>
              <w:autoSpaceDN w:val="0"/>
              <w:adjustRightInd w:val="0"/>
              <w:jc w:val="center"/>
              <w:rPr>
                <w:sz w:val="22"/>
                <w:szCs w:val="22"/>
                <w:lang w:val="en-US"/>
              </w:rPr>
            </w:pPr>
            <w:r>
              <w:rPr>
                <w:sz w:val="22"/>
                <w:szCs w:val="22"/>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14:paraId="1236B9A2" w14:textId="67DC32F9" w:rsidR="001B4ABE" w:rsidRPr="000F712E" w:rsidRDefault="001B4ABE" w:rsidP="00120F68">
            <w:pPr>
              <w:autoSpaceDE w:val="0"/>
              <w:autoSpaceDN w:val="0"/>
              <w:adjustRightInd w:val="0"/>
              <w:jc w:val="center"/>
              <w:rPr>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tcPr>
          <w:p w14:paraId="587C41FC" w14:textId="77777777" w:rsidR="001B4ABE" w:rsidRPr="000F712E" w:rsidRDefault="00230F6F" w:rsidP="00120F68">
            <w:pPr>
              <w:autoSpaceDE w:val="0"/>
              <w:autoSpaceDN w:val="0"/>
              <w:adjustRightInd w:val="0"/>
              <w:jc w:val="center"/>
              <w:rPr>
                <w:sz w:val="22"/>
                <w:szCs w:val="22"/>
                <w:lang w:val="en-US"/>
              </w:rPr>
            </w:pPr>
            <w:r w:rsidRPr="000F712E">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31FC3AFD" w14:textId="77777777" w:rsidR="001B4ABE" w:rsidRPr="000F712E" w:rsidRDefault="001B4ABE" w:rsidP="00120F68">
            <w:pPr>
              <w:autoSpaceDE w:val="0"/>
              <w:autoSpaceDN w:val="0"/>
              <w:adjustRightInd w:val="0"/>
              <w:jc w:val="center"/>
              <w:rPr>
                <w:sz w:val="22"/>
                <w:szCs w:val="22"/>
                <w:lang w:val="en-US"/>
              </w:rPr>
            </w:pPr>
          </w:p>
        </w:tc>
      </w:tr>
      <w:tr w:rsidR="001B4ABE" w:rsidRPr="000F712E" w14:paraId="3BB33928" w14:textId="77777777" w:rsidTr="002871FC">
        <w:tc>
          <w:tcPr>
            <w:tcW w:w="10515" w:type="dxa"/>
            <w:gridSpan w:val="10"/>
            <w:tcBorders>
              <w:top w:val="single" w:sz="4" w:space="0" w:color="000000"/>
              <w:left w:val="single" w:sz="4" w:space="0" w:color="000000"/>
              <w:bottom w:val="single" w:sz="4" w:space="0" w:color="000000"/>
              <w:right w:val="single" w:sz="4" w:space="0" w:color="000000"/>
            </w:tcBorders>
            <w:hideMark/>
          </w:tcPr>
          <w:p w14:paraId="3D09CABB" w14:textId="77777777" w:rsidR="001B4ABE" w:rsidRPr="000F712E" w:rsidRDefault="001B4ABE" w:rsidP="00120F68">
            <w:pPr>
              <w:autoSpaceDE w:val="0"/>
              <w:autoSpaceDN w:val="0"/>
              <w:adjustRightInd w:val="0"/>
              <w:jc w:val="center"/>
              <w:rPr>
                <w:b/>
                <w:sz w:val="22"/>
                <w:szCs w:val="22"/>
              </w:rPr>
            </w:pPr>
            <w:r w:rsidRPr="000F712E">
              <w:rPr>
                <w:b/>
                <w:bCs/>
                <w:sz w:val="22"/>
                <w:szCs w:val="22"/>
                <w:lang w:val="en-US"/>
              </w:rPr>
              <w:t>Academic course information</w:t>
            </w:r>
          </w:p>
        </w:tc>
      </w:tr>
      <w:tr w:rsidR="001B4ABE" w:rsidRPr="000F712E" w14:paraId="75324EB1"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65A48979" w14:textId="77777777" w:rsidR="001B4ABE" w:rsidRPr="000F712E" w:rsidRDefault="001B4ABE" w:rsidP="00120F68">
            <w:pPr>
              <w:pStyle w:val="11"/>
              <w:rPr>
                <w:b/>
                <w:sz w:val="22"/>
                <w:szCs w:val="22"/>
                <w:lang w:val="en-US"/>
              </w:rPr>
            </w:pPr>
            <w:r w:rsidRPr="000F712E">
              <w:rPr>
                <w:b/>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743ACDE8" w14:textId="77777777" w:rsidR="001B4ABE" w:rsidRPr="000F712E" w:rsidRDefault="001B4ABE" w:rsidP="00120F68">
            <w:pPr>
              <w:autoSpaceDE w:val="0"/>
              <w:autoSpaceDN w:val="0"/>
              <w:adjustRightInd w:val="0"/>
              <w:rPr>
                <w:b/>
                <w:sz w:val="22"/>
                <w:szCs w:val="22"/>
                <w:lang w:val="en-US"/>
              </w:rPr>
            </w:pPr>
            <w:r w:rsidRPr="000F712E">
              <w:rPr>
                <w:b/>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EFA2D27"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EA2EBFD"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3B4412F1" w14:textId="77777777" w:rsidR="001B4ABE" w:rsidRPr="000F712E" w:rsidRDefault="001B4ABE" w:rsidP="00120F68">
            <w:pPr>
              <w:autoSpaceDE w:val="0"/>
              <w:autoSpaceDN w:val="0"/>
              <w:adjustRightInd w:val="0"/>
              <w:jc w:val="center"/>
              <w:rPr>
                <w:b/>
                <w:sz w:val="22"/>
                <w:szCs w:val="22"/>
              </w:rPr>
            </w:pPr>
            <w:r w:rsidRPr="000F712E">
              <w:rPr>
                <w:b/>
                <w:sz w:val="22"/>
                <w:szCs w:val="22"/>
                <w:lang w:val="en-US"/>
              </w:rPr>
              <w:t>Number of</w:t>
            </w:r>
            <w:r w:rsidRPr="000F712E">
              <w:rPr>
                <w:b/>
                <w:sz w:val="22"/>
                <w:szCs w:val="22"/>
              </w:rPr>
              <w:t xml:space="preserve"> </w:t>
            </w:r>
            <w:r w:rsidRPr="000F712E">
              <w:rPr>
                <w:b/>
                <w:sz w:val="22"/>
                <w:szCs w:val="22"/>
                <w:lang w:val="en"/>
              </w:rPr>
              <w:t>IWS</w:t>
            </w:r>
          </w:p>
        </w:tc>
        <w:tc>
          <w:tcPr>
            <w:tcW w:w="1273" w:type="dxa"/>
            <w:tcBorders>
              <w:top w:val="single" w:sz="4" w:space="0" w:color="000000"/>
              <w:left w:val="single" w:sz="4" w:space="0" w:color="000000"/>
              <w:bottom w:val="single" w:sz="4" w:space="0" w:color="000000"/>
              <w:right w:val="single" w:sz="4" w:space="0" w:color="000000"/>
            </w:tcBorders>
            <w:hideMark/>
          </w:tcPr>
          <w:p w14:paraId="3D976CB6" w14:textId="77777777" w:rsidR="001B4ABE" w:rsidRPr="000F712E" w:rsidRDefault="001B4ABE" w:rsidP="00120F68">
            <w:pPr>
              <w:autoSpaceDE w:val="0"/>
              <w:autoSpaceDN w:val="0"/>
              <w:adjustRightInd w:val="0"/>
              <w:jc w:val="center"/>
              <w:rPr>
                <w:b/>
                <w:sz w:val="22"/>
                <w:szCs w:val="22"/>
                <w:lang w:val="en-US"/>
              </w:rPr>
            </w:pPr>
            <w:r w:rsidRPr="000F712E">
              <w:rPr>
                <w:b/>
                <w:sz w:val="22"/>
                <w:szCs w:val="22"/>
                <w:lang w:val="en-US"/>
              </w:rPr>
              <w:t>Form of final control</w:t>
            </w:r>
          </w:p>
        </w:tc>
      </w:tr>
      <w:tr w:rsidR="001B4ABE" w:rsidRPr="000F712E" w14:paraId="69A096A6" w14:textId="77777777" w:rsidTr="002871FC">
        <w:tc>
          <w:tcPr>
            <w:tcW w:w="2013" w:type="dxa"/>
            <w:tcBorders>
              <w:top w:val="single" w:sz="4" w:space="0" w:color="000000"/>
              <w:left w:val="single" w:sz="4" w:space="0" w:color="000000"/>
              <w:bottom w:val="single" w:sz="4" w:space="0" w:color="000000"/>
              <w:right w:val="single" w:sz="4" w:space="0" w:color="000000"/>
            </w:tcBorders>
          </w:tcPr>
          <w:p w14:paraId="2601CE91" w14:textId="77777777" w:rsidR="001B4ABE" w:rsidRPr="000F712E" w:rsidRDefault="002871FC" w:rsidP="00120F68">
            <w:pPr>
              <w:pStyle w:val="11"/>
              <w:rPr>
                <w:sz w:val="22"/>
                <w:szCs w:val="22"/>
                <w:lang w:val="en-US"/>
              </w:rPr>
            </w:pPr>
            <w:r w:rsidRPr="000F712E">
              <w:rPr>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2E5E6AAB" w14:textId="77777777" w:rsidR="00230F6F" w:rsidRPr="000F712E" w:rsidRDefault="00230F6F" w:rsidP="00120F68">
            <w:pPr>
              <w:autoSpaceDE w:val="0"/>
              <w:autoSpaceDN w:val="0"/>
              <w:adjustRightInd w:val="0"/>
              <w:rPr>
                <w:sz w:val="22"/>
                <w:szCs w:val="22"/>
                <w:lang w:val="en-US"/>
              </w:rPr>
            </w:pPr>
            <w:r w:rsidRPr="000F712E">
              <w:rPr>
                <w:sz w:val="22"/>
                <w:szCs w:val="22"/>
                <w:lang w:val="en-US"/>
              </w:rPr>
              <w:t>Professional</w:t>
            </w:r>
          </w:p>
          <w:p w14:paraId="772EDB5D" w14:textId="77777777" w:rsidR="001B4ABE" w:rsidRPr="000F712E" w:rsidRDefault="002871FC" w:rsidP="00120F68">
            <w:pPr>
              <w:autoSpaceDE w:val="0"/>
              <w:autoSpaceDN w:val="0"/>
              <w:adjustRightInd w:val="0"/>
              <w:rPr>
                <w:sz w:val="22"/>
                <w:szCs w:val="22"/>
                <w:lang w:val="en-US"/>
              </w:rPr>
            </w:pPr>
            <w:r w:rsidRPr="000F712E">
              <w:rPr>
                <w:sz w:val="22"/>
                <w:szCs w:val="22"/>
                <w:lang w:val="en-US"/>
              </w:rPr>
              <w:t>disciplines elective component</w:t>
            </w:r>
          </w:p>
        </w:tc>
        <w:tc>
          <w:tcPr>
            <w:tcW w:w="2269" w:type="dxa"/>
            <w:gridSpan w:val="3"/>
            <w:tcBorders>
              <w:top w:val="single" w:sz="4" w:space="0" w:color="000000"/>
              <w:left w:val="single" w:sz="4" w:space="0" w:color="000000"/>
              <w:bottom w:val="single" w:sz="4" w:space="0" w:color="000000"/>
              <w:right w:val="single" w:sz="4" w:space="0" w:color="000000"/>
            </w:tcBorders>
          </w:tcPr>
          <w:p w14:paraId="5BA2764B" w14:textId="77777777" w:rsidR="001B4ABE" w:rsidRPr="000F712E" w:rsidRDefault="001B4ABE" w:rsidP="00120F68">
            <w:pPr>
              <w:autoSpaceDE w:val="0"/>
              <w:autoSpaceDN w:val="0"/>
              <w:adjustRightInd w:val="0"/>
              <w:jc w:val="center"/>
              <w:rPr>
                <w:sz w:val="22"/>
                <w:szCs w:val="22"/>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02A110AA"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Laboratory works</w:t>
            </w:r>
          </w:p>
        </w:tc>
        <w:tc>
          <w:tcPr>
            <w:tcW w:w="1134" w:type="dxa"/>
            <w:gridSpan w:val="2"/>
            <w:tcBorders>
              <w:top w:val="single" w:sz="4" w:space="0" w:color="000000"/>
              <w:left w:val="single" w:sz="4" w:space="0" w:color="000000"/>
              <w:bottom w:val="single" w:sz="4" w:space="0" w:color="000000"/>
              <w:right w:val="single" w:sz="4" w:space="0" w:color="000000"/>
            </w:tcBorders>
          </w:tcPr>
          <w:p w14:paraId="7808EF12"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In writing form</w:t>
            </w:r>
          </w:p>
        </w:tc>
        <w:tc>
          <w:tcPr>
            <w:tcW w:w="1273" w:type="dxa"/>
            <w:tcBorders>
              <w:top w:val="single" w:sz="4" w:space="0" w:color="000000"/>
              <w:left w:val="single" w:sz="4" w:space="0" w:color="000000"/>
              <w:bottom w:val="single" w:sz="4" w:space="0" w:color="000000"/>
              <w:right w:val="single" w:sz="4" w:space="0" w:color="000000"/>
            </w:tcBorders>
          </w:tcPr>
          <w:p w14:paraId="09C870EB" w14:textId="77777777" w:rsidR="001B4ABE" w:rsidRPr="000F712E" w:rsidRDefault="002871FC" w:rsidP="00120F68">
            <w:pPr>
              <w:autoSpaceDE w:val="0"/>
              <w:autoSpaceDN w:val="0"/>
              <w:adjustRightInd w:val="0"/>
              <w:jc w:val="center"/>
              <w:rPr>
                <w:sz w:val="22"/>
                <w:szCs w:val="22"/>
                <w:lang w:val="en-US"/>
              </w:rPr>
            </w:pPr>
            <w:r w:rsidRPr="000F712E">
              <w:rPr>
                <w:sz w:val="22"/>
                <w:szCs w:val="22"/>
                <w:lang w:val="en-US"/>
              </w:rPr>
              <w:t>tests</w:t>
            </w:r>
          </w:p>
        </w:tc>
      </w:tr>
      <w:tr w:rsidR="001B4ABE" w:rsidRPr="000977AE" w14:paraId="1AE20937" w14:textId="77777777" w:rsidTr="002871FC">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0C04FBF" w14:textId="77777777" w:rsidR="001B4ABE" w:rsidRPr="000F712E" w:rsidRDefault="001B4ABE" w:rsidP="00120F68">
            <w:pPr>
              <w:autoSpaceDE w:val="0"/>
              <w:autoSpaceDN w:val="0"/>
              <w:adjustRightInd w:val="0"/>
              <w:rPr>
                <w:bCs/>
                <w:sz w:val="22"/>
                <w:szCs w:val="22"/>
                <w:lang w:val="en-US"/>
              </w:rPr>
            </w:pPr>
            <w:r w:rsidRPr="000F712E">
              <w:rPr>
                <w:bCs/>
                <w:sz w:val="22"/>
                <w:szCs w:val="22"/>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73733E7B" w14:textId="77777777" w:rsidR="002871FC" w:rsidRPr="000F712E" w:rsidRDefault="002871FC" w:rsidP="00120F68">
            <w:pPr>
              <w:jc w:val="both"/>
              <w:rPr>
                <w:sz w:val="22"/>
                <w:szCs w:val="22"/>
                <w:lang w:val="en-US"/>
              </w:rPr>
            </w:pPr>
            <w:r w:rsidRPr="000F712E">
              <w:rPr>
                <w:sz w:val="22"/>
                <w:szCs w:val="22"/>
                <w:lang w:val="en-US"/>
              </w:rPr>
              <w:t>Kenzhebaeva Saule Sagindikovna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730EC32" w14:textId="77777777" w:rsidR="001B4ABE" w:rsidRPr="000F712E" w:rsidRDefault="001B4ABE" w:rsidP="00120F68">
            <w:pPr>
              <w:autoSpaceDE w:val="0"/>
              <w:autoSpaceDN w:val="0"/>
              <w:adjustRightInd w:val="0"/>
              <w:jc w:val="center"/>
              <w:rPr>
                <w:sz w:val="22"/>
                <w:szCs w:val="22"/>
                <w:lang w:val="en-US"/>
              </w:rPr>
            </w:pPr>
          </w:p>
        </w:tc>
      </w:tr>
      <w:tr w:rsidR="002871FC" w:rsidRPr="000F712E" w14:paraId="55C7FD4B"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6C884EA8" w14:textId="77777777" w:rsidR="002871FC" w:rsidRPr="000F712E" w:rsidRDefault="002871FC" w:rsidP="00120F68">
            <w:pPr>
              <w:autoSpaceDE w:val="0"/>
              <w:autoSpaceDN w:val="0"/>
              <w:adjustRightInd w:val="0"/>
              <w:rPr>
                <w:bCs/>
                <w:sz w:val="22"/>
                <w:szCs w:val="22"/>
              </w:rPr>
            </w:pPr>
            <w:r w:rsidRPr="000F712E">
              <w:rPr>
                <w:bCs/>
                <w:sz w:val="22"/>
                <w:szCs w:val="22"/>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A1E4A7F" w14:textId="027A1130" w:rsidR="002871FC" w:rsidRPr="000F712E" w:rsidRDefault="007D0CA3" w:rsidP="00120F68">
            <w:pPr>
              <w:jc w:val="both"/>
              <w:rPr>
                <w:sz w:val="22"/>
                <w:szCs w:val="22"/>
              </w:rPr>
            </w:pPr>
            <w:hyperlink r:id="rId5" w:history="1">
              <w:r w:rsidR="000977AE" w:rsidRPr="005804C5">
                <w:rPr>
                  <w:rStyle w:val="a7"/>
                  <w:sz w:val="22"/>
                  <w:szCs w:val="22"/>
                  <w:lang w:val="en-US"/>
                </w:rPr>
                <w:t>KenzhabaevaS</w:t>
              </w:r>
              <w:r w:rsidR="000977AE" w:rsidRPr="005804C5">
                <w:rPr>
                  <w:rStyle w:val="a7"/>
                  <w:sz w:val="22"/>
                  <w:szCs w:val="22"/>
                </w:rPr>
                <w:t>@</w:t>
              </w:r>
              <w:r w:rsidR="000977AE" w:rsidRPr="005804C5">
                <w:rPr>
                  <w:rStyle w:val="a7"/>
                  <w:sz w:val="22"/>
                  <w:szCs w:val="22"/>
                  <w:lang w:val="en-US"/>
                </w:rPr>
                <w:t>kaznu</w:t>
              </w:r>
              <w:r w:rsidR="000977AE" w:rsidRPr="005804C5">
                <w:rPr>
                  <w:rStyle w:val="a7"/>
                  <w:sz w:val="22"/>
                  <w:szCs w:val="22"/>
                </w:rPr>
                <w:t>.</w:t>
              </w:r>
              <w:r w:rsidR="000977AE" w:rsidRPr="005804C5">
                <w:rPr>
                  <w:rStyle w:val="a7"/>
                  <w:sz w:val="22"/>
                  <w:szCs w:val="22"/>
                  <w:lang w:val="en-US"/>
                </w:rPr>
                <w:t>kz</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71CC53F" w14:textId="77777777" w:rsidR="002871FC" w:rsidRPr="000F712E" w:rsidRDefault="002871FC" w:rsidP="00120F68">
            <w:pPr>
              <w:rPr>
                <w:sz w:val="22"/>
                <w:szCs w:val="22"/>
              </w:rPr>
            </w:pPr>
          </w:p>
        </w:tc>
      </w:tr>
      <w:tr w:rsidR="002871FC" w:rsidRPr="000F712E" w14:paraId="4066782D" w14:textId="77777777" w:rsidTr="002871FC">
        <w:tc>
          <w:tcPr>
            <w:tcW w:w="2013" w:type="dxa"/>
            <w:tcBorders>
              <w:top w:val="single" w:sz="4" w:space="0" w:color="000000"/>
              <w:left w:val="single" w:sz="4" w:space="0" w:color="000000"/>
              <w:bottom w:val="single" w:sz="4" w:space="0" w:color="000000"/>
              <w:right w:val="single" w:sz="4" w:space="0" w:color="000000"/>
            </w:tcBorders>
            <w:hideMark/>
          </w:tcPr>
          <w:p w14:paraId="744D064D" w14:textId="77777777" w:rsidR="002871FC" w:rsidRPr="000F712E" w:rsidRDefault="002871FC" w:rsidP="00120F68">
            <w:pPr>
              <w:autoSpaceDE w:val="0"/>
              <w:autoSpaceDN w:val="0"/>
              <w:adjustRightInd w:val="0"/>
              <w:rPr>
                <w:bCs/>
                <w:sz w:val="22"/>
                <w:szCs w:val="22"/>
                <w:lang w:val="en-US"/>
              </w:rPr>
            </w:pPr>
            <w:r w:rsidRPr="000F712E">
              <w:rPr>
                <w:bCs/>
                <w:sz w:val="22"/>
                <w:szCs w:val="22"/>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E983126" w14:textId="20E9DEB4" w:rsidR="002871FC" w:rsidRPr="000F712E" w:rsidRDefault="002871FC" w:rsidP="00120F68">
            <w:pPr>
              <w:jc w:val="both"/>
              <w:rPr>
                <w:sz w:val="22"/>
                <w:szCs w:val="22"/>
              </w:rPr>
            </w:pPr>
            <w:r w:rsidRPr="000F712E">
              <w:rPr>
                <w:sz w:val="22"/>
                <w:szCs w:val="22"/>
              </w:rPr>
              <w:t xml:space="preserve">+7(701)1113149    </w:t>
            </w:r>
            <w:r w:rsidR="000977AE">
              <w:rPr>
                <w:sz w:val="22"/>
                <w:szCs w:val="22"/>
                <w:lang w:val="en-US"/>
              </w:rPr>
              <w:t>Kenzhebaeva S</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6FA24CBA" w14:textId="77777777" w:rsidR="002871FC" w:rsidRPr="000F712E" w:rsidRDefault="002871FC" w:rsidP="00120F68">
            <w:pPr>
              <w:rPr>
                <w:sz w:val="22"/>
                <w:szCs w:val="22"/>
              </w:rPr>
            </w:pPr>
          </w:p>
        </w:tc>
      </w:tr>
    </w:tbl>
    <w:p w14:paraId="361D32E3" w14:textId="77777777" w:rsidR="001B4ABE" w:rsidRPr="000F712E" w:rsidRDefault="001B4ABE" w:rsidP="00120F68">
      <w:pPr>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B4ABE" w:rsidRPr="007D0CA3" w14:paraId="4509B6A0" w14:textId="77777777" w:rsidTr="002871FC">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935EE75" w14:textId="77777777" w:rsidR="001B4ABE" w:rsidRPr="000F712E" w:rsidRDefault="001B4ABE" w:rsidP="00120F68">
            <w:pPr>
              <w:jc w:val="center"/>
              <w:rPr>
                <w:sz w:val="22"/>
                <w:szCs w:val="22"/>
                <w:lang w:val="en-US"/>
              </w:rPr>
            </w:pPr>
            <w:r w:rsidRPr="000F712E">
              <w:rPr>
                <w:b/>
                <w:sz w:val="22"/>
                <w:szCs w:val="22"/>
                <w:lang w:val="en-US"/>
              </w:rPr>
              <w:t xml:space="preserve">Academic presentation of the course </w:t>
            </w:r>
          </w:p>
        </w:tc>
      </w:tr>
    </w:tbl>
    <w:p w14:paraId="20AFF3D7" w14:textId="77777777" w:rsidR="001B4ABE" w:rsidRPr="000F712E" w:rsidRDefault="001B4ABE" w:rsidP="00120F68">
      <w:pPr>
        <w:rPr>
          <w:vanish/>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1B4ABE" w:rsidRPr="007D0CA3" w14:paraId="331222BF" w14:textId="77777777" w:rsidTr="002871FC">
        <w:tc>
          <w:tcPr>
            <w:tcW w:w="1871" w:type="dxa"/>
            <w:tcBorders>
              <w:top w:val="single" w:sz="4" w:space="0" w:color="auto"/>
              <w:left w:val="single" w:sz="4" w:space="0" w:color="auto"/>
              <w:bottom w:val="single" w:sz="4" w:space="0" w:color="auto"/>
              <w:right w:val="single" w:sz="4" w:space="0" w:color="auto"/>
            </w:tcBorders>
            <w:hideMark/>
          </w:tcPr>
          <w:p w14:paraId="192A3F2C" w14:textId="77777777" w:rsidR="001B4ABE" w:rsidRPr="000F712E" w:rsidRDefault="001B4ABE" w:rsidP="00120F68">
            <w:pPr>
              <w:jc w:val="center"/>
              <w:rPr>
                <w:b/>
                <w:sz w:val="22"/>
                <w:szCs w:val="22"/>
                <w:lang w:val="en-US"/>
              </w:rPr>
            </w:pPr>
            <w:r w:rsidRPr="000F712E">
              <w:rPr>
                <w:b/>
                <w:sz w:val="22"/>
                <w:szCs w:val="22"/>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04C63A14" w14:textId="77777777" w:rsidR="001B4ABE" w:rsidRPr="000F712E" w:rsidRDefault="001B4ABE" w:rsidP="00120F68">
            <w:pPr>
              <w:jc w:val="center"/>
              <w:rPr>
                <w:b/>
                <w:sz w:val="22"/>
                <w:szCs w:val="22"/>
                <w:lang w:val="en-US"/>
              </w:rPr>
            </w:pPr>
            <w:r w:rsidRPr="000F712E">
              <w:rPr>
                <w:b/>
                <w:sz w:val="22"/>
                <w:szCs w:val="22"/>
                <w:lang w:val="en-US"/>
              </w:rPr>
              <w:t>Expected Learning Outcomes (LO)</w:t>
            </w:r>
          </w:p>
          <w:p w14:paraId="43AEC27E" w14:textId="77777777" w:rsidR="001B4ABE" w:rsidRPr="000F712E" w:rsidRDefault="001B4ABE" w:rsidP="00120F68">
            <w:pPr>
              <w:jc w:val="center"/>
              <w:rPr>
                <w:sz w:val="22"/>
                <w:szCs w:val="22"/>
                <w:lang w:val="kk-KZ"/>
              </w:rPr>
            </w:pPr>
            <w:r w:rsidRPr="000F712E">
              <w:rPr>
                <w:sz w:val="22"/>
                <w:szCs w:val="22"/>
                <w:lang w:val="kk-KZ"/>
              </w:rPr>
              <w:t>As a result of studying the discipline the undergraduate will be able to:</w:t>
            </w:r>
          </w:p>
          <w:p w14:paraId="22684294" w14:textId="77777777" w:rsidR="001B4ABE" w:rsidRPr="000F712E" w:rsidRDefault="001B4ABE" w:rsidP="00120F68">
            <w:pPr>
              <w:jc w:val="center"/>
              <w:rPr>
                <w:b/>
                <w:sz w:val="22"/>
                <w:szCs w:val="22"/>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14CEE356" w14:textId="77777777" w:rsidR="001B4ABE" w:rsidRPr="000F712E" w:rsidRDefault="001B4ABE" w:rsidP="00120F68">
            <w:pPr>
              <w:rPr>
                <w:b/>
                <w:sz w:val="22"/>
                <w:szCs w:val="22"/>
                <w:lang w:val="en-US"/>
              </w:rPr>
            </w:pPr>
            <w:r w:rsidRPr="000F712E">
              <w:rPr>
                <w:b/>
                <w:sz w:val="22"/>
                <w:szCs w:val="22"/>
                <w:lang w:val="en-US"/>
              </w:rPr>
              <w:t>Indicators of LO achievement (ID)</w:t>
            </w:r>
          </w:p>
          <w:p w14:paraId="5FF41D3A" w14:textId="77777777" w:rsidR="001B4ABE" w:rsidRPr="000F712E" w:rsidRDefault="001B4ABE" w:rsidP="00120F68">
            <w:pPr>
              <w:jc w:val="center"/>
              <w:rPr>
                <w:sz w:val="22"/>
                <w:szCs w:val="22"/>
                <w:lang w:val="en-US"/>
              </w:rPr>
            </w:pPr>
            <w:r w:rsidRPr="000F712E">
              <w:rPr>
                <w:b/>
                <w:sz w:val="22"/>
                <w:szCs w:val="22"/>
                <w:lang w:val="en-US"/>
              </w:rPr>
              <w:t xml:space="preserve"> </w:t>
            </w:r>
            <w:r w:rsidRPr="000F712E">
              <w:rPr>
                <w:sz w:val="22"/>
                <w:szCs w:val="22"/>
                <w:lang w:val="en-US"/>
              </w:rPr>
              <w:t>(for each LO at least 2 indicators)</w:t>
            </w:r>
          </w:p>
        </w:tc>
      </w:tr>
      <w:tr w:rsidR="001B4ABE" w:rsidRPr="007D0CA3" w14:paraId="0FC7EDC6" w14:textId="77777777" w:rsidTr="002871FC">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59CBC9B5" w14:textId="2CC05BB2" w:rsidR="001B4ABE" w:rsidRPr="000F712E" w:rsidRDefault="002871FC" w:rsidP="00120F68">
            <w:pPr>
              <w:jc w:val="both"/>
              <w:rPr>
                <w:sz w:val="22"/>
                <w:szCs w:val="22"/>
                <w:lang w:val="en-US"/>
              </w:rPr>
            </w:pPr>
            <w:r w:rsidRPr="000F712E">
              <w:rPr>
                <w:sz w:val="22"/>
                <w:szCs w:val="22"/>
                <w:lang w:val="en-US"/>
              </w:rPr>
              <w:t xml:space="preserve">To acquaint students with the </w:t>
            </w:r>
            <w:r w:rsidR="00FB1353">
              <w:rPr>
                <w:sz w:val="22"/>
                <w:szCs w:val="22"/>
                <w:lang w:val="en-US"/>
              </w:rPr>
              <w:t xml:space="preserve">properties </w:t>
            </w:r>
            <w:r w:rsidRPr="000F712E">
              <w:rPr>
                <w:sz w:val="22"/>
                <w:szCs w:val="22"/>
                <w:lang w:val="en-US"/>
              </w:rPr>
              <w:t xml:space="preserve">of the </w:t>
            </w:r>
            <w:r w:rsidR="00FB1353">
              <w:rPr>
                <w:sz w:val="22"/>
                <w:szCs w:val="22"/>
                <w:lang w:val="en-US"/>
              </w:rPr>
              <w:t xml:space="preserve">physiological, biochemical and </w:t>
            </w:r>
            <w:r w:rsidRPr="000F712E">
              <w:rPr>
                <w:sz w:val="22"/>
                <w:szCs w:val="22"/>
                <w:lang w:val="en-US"/>
              </w:rPr>
              <w:t xml:space="preserve">molecular organization of </w:t>
            </w:r>
            <w:r w:rsidR="00FB1353">
              <w:rPr>
                <w:sz w:val="22"/>
                <w:szCs w:val="22"/>
                <w:lang w:val="en-US"/>
              </w:rPr>
              <w:t>plants</w:t>
            </w:r>
            <w:r w:rsidRPr="000F712E">
              <w:rPr>
                <w:sz w:val="22"/>
                <w:szCs w:val="22"/>
                <w:lang w:val="en-US"/>
              </w:rPr>
              <w:t>, biochemical and physiological processes occurring in them, to show their relationship with environmental conditions.</w:t>
            </w:r>
          </w:p>
        </w:tc>
        <w:tc>
          <w:tcPr>
            <w:tcW w:w="4818" w:type="dxa"/>
            <w:tcBorders>
              <w:top w:val="single" w:sz="4" w:space="0" w:color="auto"/>
              <w:left w:val="single" w:sz="4" w:space="0" w:color="auto"/>
              <w:bottom w:val="single" w:sz="4" w:space="0" w:color="auto"/>
              <w:right w:val="single" w:sz="4" w:space="0" w:color="auto"/>
            </w:tcBorders>
          </w:tcPr>
          <w:p w14:paraId="7A061A2A" w14:textId="31A9DAEF" w:rsidR="00B44FC6" w:rsidRPr="000F712E" w:rsidRDefault="002871FC" w:rsidP="00120F68">
            <w:pPr>
              <w:autoSpaceDE w:val="0"/>
              <w:autoSpaceDN w:val="0"/>
              <w:adjustRightInd w:val="0"/>
              <w:rPr>
                <w:sz w:val="22"/>
                <w:szCs w:val="22"/>
                <w:lang w:val="en-US"/>
              </w:rPr>
            </w:pPr>
            <w:r w:rsidRPr="000F712E">
              <w:rPr>
                <w:sz w:val="22"/>
                <w:szCs w:val="22"/>
                <w:lang w:val="en-US"/>
              </w:rPr>
              <w:t xml:space="preserve">1. demonstrate knowledge about the </w:t>
            </w:r>
            <w:r w:rsidR="00FB1353">
              <w:rPr>
                <w:sz w:val="22"/>
                <w:szCs w:val="22"/>
                <w:lang w:val="en-US"/>
              </w:rPr>
              <w:t>properties of the physiological, biochemical and molecular organization of plants</w:t>
            </w:r>
            <w:r w:rsidR="00FB1353" w:rsidRPr="000F712E">
              <w:rPr>
                <w:sz w:val="22"/>
                <w:szCs w:val="22"/>
                <w:lang w:val="en-US"/>
              </w:rPr>
              <w:t xml:space="preserve"> </w:t>
            </w:r>
            <w:r w:rsidRPr="000F712E">
              <w:rPr>
                <w:sz w:val="22"/>
                <w:szCs w:val="22"/>
                <w:lang w:val="en-US"/>
              </w:rPr>
              <w:t xml:space="preserve">and metabolism of the most important compounds of </w:t>
            </w:r>
            <w:r w:rsidR="00FB1353">
              <w:rPr>
                <w:sz w:val="22"/>
                <w:szCs w:val="22"/>
                <w:lang w:val="en-US"/>
              </w:rPr>
              <w:t>plants</w:t>
            </w:r>
            <w:r w:rsidRPr="000F712E">
              <w:rPr>
                <w:sz w:val="22"/>
                <w:szCs w:val="22"/>
                <w:lang w:val="en-US"/>
              </w:rPr>
              <w:t>;</w:t>
            </w:r>
            <w:r w:rsidR="00B44FC6" w:rsidRPr="000F712E">
              <w:rPr>
                <w:color w:val="222222"/>
                <w:sz w:val="22"/>
                <w:szCs w:val="22"/>
                <w:lang w:val="en"/>
              </w:rPr>
              <w:t xml:space="preserve"> to form, substantiate, define the main topics of </w:t>
            </w:r>
            <w:r w:rsidR="00B44FC6" w:rsidRPr="000F712E">
              <w:rPr>
                <w:sz w:val="22"/>
                <w:szCs w:val="22"/>
                <w:lang w:val="en-US"/>
              </w:rPr>
              <w:t>plant physiology</w:t>
            </w:r>
            <w:r w:rsidR="00B44FC6" w:rsidRPr="000F712E">
              <w:rPr>
                <w:color w:val="222222"/>
                <w:sz w:val="22"/>
                <w:szCs w:val="22"/>
                <w:lang w:val="en"/>
              </w:rPr>
              <w:t xml:space="preserve">, remember </w:t>
            </w:r>
            <w:r w:rsidR="001D4BCC">
              <w:rPr>
                <w:color w:val="222222"/>
                <w:sz w:val="22"/>
                <w:szCs w:val="22"/>
                <w:lang w:val="en"/>
              </w:rPr>
              <w:t xml:space="preserve">the </w:t>
            </w:r>
            <w:r w:rsidR="00B44FC6" w:rsidRPr="000F712E">
              <w:rPr>
                <w:color w:val="222222"/>
                <w:sz w:val="22"/>
                <w:szCs w:val="22"/>
                <w:lang w:val="en"/>
              </w:rPr>
              <w:t>mechanisms of main processes</w:t>
            </w:r>
            <w:r w:rsidR="001D4BCC">
              <w:rPr>
                <w:color w:val="222222"/>
                <w:sz w:val="22"/>
                <w:szCs w:val="22"/>
                <w:lang w:val="en"/>
              </w:rPr>
              <w:t xml:space="preserve"> and their inteactions and importance during life activity</w:t>
            </w:r>
            <w:r w:rsidR="00B44FC6" w:rsidRPr="000F712E">
              <w:rPr>
                <w:color w:val="222222"/>
                <w:sz w:val="22"/>
                <w:szCs w:val="22"/>
                <w:lang w:val="en"/>
              </w:rPr>
              <w:t xml:space="preserve">, </w:t>
            </w:r>
            <w:r w:rsidR="001D4BCC">
              <w:rPr>
                <w:color w:val="222222"/>
                <w:sz w:val="22"/>
                <w:szCs w:val="22"/>
                <w:lang w:val="en"/>
              </w:rPr>
              <w:t>growth and development,</w:t>
            </w:r>
            <w:r w:rsidR="00B44FC6" w:rsidRPr="000F712E">
              <w:rPr>
                <w:color w:val="222222"/>
                <w:sz w:val="22"/>
                <w:szCs w:val="22"/>
                <w:lang w:val="en"/>
              </w:rPr>
              <w:t xml:space="preserve"> demonstrate the knowledge of </w:t>
            </w:r>
            <w:r w:rsidR="00B44FC6" w:rsidRPr="000F712E">
              <w:rPr>
                <w:sz w:val="22"/>
                <w:szCs w:val="22"/>
                <w:lang w:val="en-US"/>
              </w:rPr>
              <w:t xml:space="preserve">plant </w:t>
            </w:r>
            <w:r w:rsidR="001D4BCC">
              <w:rPr>
                <w:sz w:val="22"/>
                <w:szCs w:val="22"/>
                <w:lang w:val="en-US"/>
              </w:rPr>
              <w:t xml:space="preserve">stress </w:t>
            </w:r>
            <w:r w:rsidR="00B44FC6" w:rsidRPr="000F712E">
              <w:rPr>
                <w:sz w:val="22"/>
                <w:szCs w:val="22"/>
                <w:lang w:val="en-US"/>
              </w:rPr>
              <w:t>physiology</w:t>
            </w:r>
          </w:p>
          <w:p w14:paraId="5726AF4C" w14:textId="77777777" w:rsidR="001B4ABE" w:rsidRPr="000F712E" w:rsidRDefault="001B4ABE" w:rsidP="00120F68">
            <w:pPr>
              <w:jc w:val="both"/>
              <w:rPr>
                <w:sz w:val="22"/>
                <w:szCs w:val="22"/>
                <w:lang w:val="en-US"/>
              </w:rPr>
            </w:pPr>
          </w:p>
        </w:tc>
        <w:tc>
          <w:tcPr>
            <w:tcW w:w="3826" w:type="dxa"/>
            <w:tcBorders>
              <w:top w:val="single" w:sz="4" w:space="0" w:color="auto"/>
              <w:left w:val="single" w:sz="4" w:space="0" w:color="auto"/>
              <w:bottom w:val="single" w:sz="4" w:space="0" w:color="auto"/>
              <w:right w:val="single" w:sz="4" w:space="0" w:color="auto"/>
            </w:tcBorders>
          </w:tcPr>
          <w:p w14:paraId="021FE223" w14:textId="21E93B5B" w:rsidR="002871FC" w:rsidRPr="000F712E" w:rsidRDefault="002871FC" w:rsidP="00120F68">
            <w:pPr>
              <w:jc w:val="both"/>
              <w:rPr>
                <w:sz w:val="22"/>
                <w:szCs w:val="22"/>
                <w:lang w:val="en-US"/>
              </w:rPr>
            </w:pPr>
            <w:r w:rsidRPr="000F712E">
              <w:rPr>
                <w:sz w:val="22"/>
                <w:szCs w:val="22"/>
                <w:lang w:val="en-US"/>
              </w:rPr>
              <w:t xml:space="preserve">1.1. know the features of the structural organization and properties of the main </w:t>
            </w:r>
            <w:r w:rsidR="001D4BCC">
              <w:rPr>
                <w:sz w:val="22"/>
                <w:szCs w:val="22"/>
                <w:lang w:val="en-US"/>
              </w:rPr>
              <w:t xml:space="preserve">compounds synthesized by of plants </w:t>
            </w:r>
            <w:r w:rsidR="001D4BCC">
              <w:rPr>
                <w:color w:val="222222"/>
                <w:sz w:val="22"/>
                <w:szCs w:val="22"/>
                <w:lang w:val="en"/>
              </w:rPr>
              <w:t>during life activity;</w:t>
            </w:r>
          </w:p>
          <w:p w14:paraId="1C32FEEE" w14:textId="1C97AC37" w:rsidR="002871FC" w:rsidRPr="000F712E" w:rsidRDefault="002871FC" w:rsidP="00120F68">
            <w:pPr>
              <w:jc w:val="both"/>
              <w:rPr>
                <w:sz w:val="22"/>
                <w:szCs w:val="22"/>
                <w:lang w:val="en-US"/>
              </w:rPr>
            </w:pPr>
            <w:r w:rsidRPr="000F712E">
              <w:rPr>
                <w:sz w:val="22"/>
                <w:szCs w:val="22"/>
                <w:lang w:val="en-US"/>
              </w:rPr>
              <w:t xml:space="preserve">1.2. analyze the </w:t>
            </w:r>
            <w:r w:rsidR="001D4BCC">
              <w:rPr>
                <w:sz w:val="22"/>
                <w:szCs w:val="22"/>
                <w:lang w:val="en-US"/>
              </w:rPr>
              <w:t xml:space="preserve">synthesis and </w:t>
            </w:r>
            <w:r w:rsidRPr="000F712E">
              <w:rPr>
                <w:sz w:val="22"/>
                <w:szCs w:val="22"/>
                <w:lang w:val="en-US"/>
              </w:rPr>
              <w:t xml:space="preserve">biological functions of the most important </w:t>
            </w:r>
            <w:r w:rsidR="001D4BCC">
              <w:rPr>
                <w:sz w:val="22"/>
                <w:szCs w:val="22"/>
                <w:lang w:val="en-US"/>
              </w:rPr>
              <w:t xml:space="preserve">plant </w:t>
            </w:r>
            <w:r w:rsidRPr="000F712E">
              <w:rPr>
                <w:sz w:val="22"/>
                <w:szCs w:val="22"/>
                <w:lang w:val="en-US"/>
              </w:rPr>
              <w:t>cell compounds;</w:t>
            </w:r>
          </w:p>
          <w:p w14:paraId="6B6ABC5D" w14:textId="77777777" w:rsidR="002871FC" w:rsidRPr="000F712E" w:rsidRDefault="002871FC" w:rsidP="00120F68">
            <w:pPr>
              <w:jc w:val="both"/>
              <w:rPr>
                <w:sz w:val="22"/>
                <w:szCs w:val="22"/>
                <w:lang w:val="en-US"/>
              </w:rPr>
            </w:pPr>
            <w:r w:rsidRPr="000F712E">
              <w:rPr>
                <w:sz w:val="22"/>
                <w:szCs w:val="22"/>
                <w:lang w:val="en-US"/>
              </w:rPr>
              <w:t>1.3. finds a correspondence between the properties of compounds and their biological functions;</w:t>
            </w:r>
          </w:p>
          <w:p w14:paraId="78C92CB3" w14:textId="3EAEDF52" w:rsidR="002871FC" w:rsidRDefault="002871FC" w:rsidP="00120F68">
            <w:pPr>
              <w:jc w:val="both"/>
              <w:rPr>
                <w:color w:val="222222"/>
                <w:sz w:val="22"/>
                <w:szCs w:val="22"/>
                <w:lang w:val="en"/>
              </w:rPr>
            </w:pPr>
            <w:r w:rsidRPr="000F712E">
              <w:rPr>
                <w:sz w:val="22"/>
                <w:szCs w:val="22"/>
                <w:lang w:val="en-US"/>
              </w:rPr>
              <w:t xml:space="preserve">1.4. demonstrates knowledge about the most important metabolic processes of a </w:t>
            </w:r>
            <w:r w:rsidR="001D4BCC">
              <w:rPr>
                <w:sz w:val="22"/>
                <w:szCs w:val="22"/>
                <w:lang w:val="en-US"/>
              </w:rPr>
              <w:t xml:space="preserve">plants during </w:t>
            </w:r>
            <w:r w:rsidR="001D4BCC">
              <w:rPr>
                <w:color w:val="222222"/>
                <w:sz w:val="22"/>
                <w:szCs w:val="22"/>
                <w:lang w:val="en"/>
              </w:rPr>
              <w:t>growth and development;</w:t>
            </w:r>
          </w:p>
          <w:p w14:paraId="55BA1505" w14:textId="3FE22AF6" w:rsidR="001D4BCC" w:rsidRPr="001D4BCC" w:rsidRDefault="001D4BCC" w:rsidP="00120F68">
            <w:pPr>
              <w:jc w:val="both"/>
              <w:rPr>
                <w:sz w:val="22"/>
                <w:szCs w:val="22"/>
                <w:lang w:val="en-US"/>
              </w:rPr>
            </w:pPr>
            <w:r>
              <w:rPr>
                <w:color w:val="222222"/>
                <w:sz w:val="22"/>
                <w:szCs w:val="22"/>
                <w:lang w:val="en"/>
              </w:rPr>
              <w:t xml:space="preserve">1.5. </w:t>
            </w:r>
            <w:r w:rsidRPr="001D4BCC">
              <w:rPr>
                <w:color w:val="222222"/>
                <w:sz w:val="22"/>
                <w:szCs w:val="22"/>
                <w:lang w:val="en"/>
              </w:rPr>
              <w:t>master knowledge</w:t>
            </w:r>
            <w:r w:rsidRPr="001D4BCC">
              <w:rPr>
                <w:color w:val="222222"/>
                <w:sz w:val="22"/>
                <w:szCs w:val="22"/>
                <w:lang w:val="en-US"/>
              </w:rPr>
              <w:t xml:space="preserve"> </w:t>
            </w:r>
            <w:r>
              <w:rPr>
                <w:color w:val="222222"/>
                <w:sz w:val="22"/>
                <w:szCs w:val="22"/>
              </w:rPr>
              <w:t>фищге</w:t>
            </w:r>
            <w:r w:rsidRPr="001D4BCC">
              <w:rPr>
                <w:color w:val="222222"/>
                <w:sz w:val="22"/>
                <w:szCs w:val="22"/>
                <w:lang w:val="en-US"/>
              </w:rPr>
              <w:t xml:space="preserve"> </w:t>
            </w:r>
            <w:r w:rsidRPr="000F712E">
              <w:rPr>
                <w:sz w:val="22"/>
                <w:szCs w:val="22"/>
                <w:lang w:val="en-US"/>
              </w:rPr>
              <w:t xml:space="preserve">plant </w:t>
            </w:r>
            <w:r>
              <w:rPr>
                <w:sz w:val="22"/>
                <w:szCs w:val="22"/>
                <w:lang w:val="en-US"/>
              </w:rPr>
              <w:t xml:space="preserve">stress </w:t>
            </w:r>
            <w:r w:rsidRPr="000F712E">
              <w:rPr>
                <w:sz w:val="22"/>
                <w:szCs w:val="22"/>
                <w:lang w:val="en-US"/>
              </w:rPr>
              <w:t>physiology</w:t>
            </w:r>
            <w:r>
              <w:rPr>
                <w:sz w:val="22"/>
                <w:szCs w:val="22"/>
              </w:rPr>
              <w:t>ю</w:t>
            </w:r>
            <w:r w:rsidRPr="001D4BCC">
              <w:rPr>
                <w:sz w:val="22"/>
                <w:szCs w:val="22"/>
                <w:lang w:val="en-US"/>
              </w:rPr>
              <w:t xml:space="preserve"> </w:t>
            </w:r>
          </w:p>
          <w:p w14:paraId="58C4C50A" w14:textId="2FD9B430" w:rsidR="001B4ABE" w:rsidRPr="000F712E" w:rsidRDefault="002871FC" w:rsidP="00120F68">
            <w:pPr>
              <w:jc w:val="both"/>
              <w:rPr>
                <w:sz w:val="22"/>
                <w:szCs w:val="22"/>
                <w:lang w:val="en-US"/>
              </w:rPr>
            </w:pPr>
            <w:r w:rsidRPr="000F712E">
              <w:rPr>
                <w:sz w:val="22"/>
                <w:szCs w:val="22"/>
                <w:lang w:val="en-US"/>
              </w:rPr>
              <w:t>1.5. based on lecture material</w:t>
            </w:r>
            <w:r w:rsidR="001D4BCC">
              <w:rPr>
                <w:sz w:val="22"/>
                <w:szCs w:val="22"/>
                <w:lang w:val="en-US"/>
              </w:rPr>
              <w:t>,</w:t>
            </w:r>
            <w:r w:rsidRPr="000F712E">
              <w:rPr>
                <w:sz w:val="22"/>
                <w:szCs w:val="22"/>
                <w:lang w:val="en-US"/>
              </w:rPr>
              <w:t xml:space="preserve"> </w:t>
            </w:r>
            <w:r w:rsidR="001D4BCC">
              <w:rPr>
                <w:sz w:val="22"/>
                <w:szCs w:val="22"/>
                <w:lang w:val="en-US"/>
              </w:rPr>
              <w:t xml:space="preserve">laboratory lessona, </w:t>
            </w:r>
            <w:r w:rsidRPr="000F712E">
              <w:rPr>
                <w:sz w:val="22"/>
                <w:szCs w:val="22"/>
                <w:lang w:val="en-US"/>
              </w:rPr>
              <w:t xml:space="preserve">information sources, can write </w:t>
            </w:r>
            <w:r w:rsidR="001D4BCC">
              <w:rPr>
                <w:sz w:val="22"/>
                <w:szCs w:val="22"/>
                <w:lang w:val="en-US"/>
              </w:rPr>
              <w:t>bio</w:t>
            </w:r>
            <w:r w:rsidRPr="000F712E">
              <w:rPr>
                <w:sz w:val="22"/>
                <w:szCs w:val="22"/>
                <w:lang w:val="en-US"/>
              </w:rPr>
              <w:t xml:space="preserve">chemical reactions of various </w:t>
            </w:r>
            <w:r w:rsidR="00D14C31">
              <w:rPr>
                <w:sz w:val="22"/>
                <w:szCs w:val="22"/>
                <w:lang w:val="en-US"/>
              </w:rPr>
              <w:t>components</w:t>
            </w:r>
          </w:p>
        </w:tc>
      </w:tr>
      <w:tr w:rsidR="001B4ABE" w:rsidRPr="007D0CA3" w14:paraId="5AE938B0"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03F96FF1"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13482E12" w14:textId="77777777" w:rsidR="001B4ABE" w:rsidRPr="000F712E" w:rsidRDefault="002871FC" w:rsidP="00120F68">
            <w:pPr>
              <w:jc w:val="both"/>
              <w:rPr>
                <w:sz w:val="22"/>
                <w:szCs w:val="22"/>
                <w:lang w:val="kk-KZ" w:eastAsia="ar-SA"/>
              </w:rPr>
            </w:pPr>
            <w:r w:rsidRPr="000F712E">
              <w:rPr>
                <w:sz w:val="22"/>
                <w:szCs w:val="22"/>
                <w:lang w:val="kk-KZ" w:eastAsia="ar-SA"/>
              </w:rPr>
              <w:t>2. to select and apply in practice modern methods of biochemical and physiological research for the qualitative and quantitative analysis of biological material;</w:t>
            </w:r>
            <w:r w:rsidR="00DD0409" w:rsidRPr="000F712E">
              <w:rPr>
                <w:color w:val="222222"/>
                <w:sz w:val="22"/>
                <w:szCs w:val="22"/>
                <w:lang w:val="en"/>
              </w:rPr>
              <w:t xml:space="preserve"> repeat and apply main methods used in different part of </w:t>
            </w:r>
            <w:r w:rsidR="00DD0409" w:rsidRPr="000F712E">
              <w:rPr>
                <w:sz w:val="22"/>
                <w:szCs w:val="22"/>
                <w:lang w:val="en-US"/>
              </w:rPr>
              <w:t>plant physiology</w:t>
            </w:r>
            <w:r w:rsidR="00DD0409" w:rsidRPr="000F712E">
              <w:rPr>
                <w:color w:val="222222"/>
                <w:sz w:val="22"/>
                <w:szCs w:val="22"/>
                <w:lang w:val="en"/>
              </w:rPr>
              <w:t>,</w:t>
            </w:r>
          </w:p>
        </w:tc>
        <w:tc>
          <w:tcPr>
            <w:tcW w:w="3826" w:type="dxa"/>
            <w:tcBorders>
              <w:top w:val="single" w:sz="4" w:space="0" w:color="auto"/>
              <w:left w:val="single" w:sz="4" w:space="0" w:color="auto"/>
              <w:bottom w:val="single" w:sz="4" w:space="0" w:color="auto"/>
              <w:right w:val="single" w:sz="4" w:space="0" w:color="auto"/>
            </w:tcBorders>
          </w:tcPr>
          <w:p w14:paraId="531C20E2"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2.1. conducts information search for solving research problems;</w:t>
            </w:r>
          </w:p>
          <w:p w14:paraId="79266EB7"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2.2. formulates research objectives and plans the process of its implementation; prepares equipment (instruments, apparatus) for conducting experiments;</w:t>
            </w:r>
          </w:p>
          <w:p w14:paraId="527262E8"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lastRenderedPageBreak/>
              <w:t>2.3. selects and prepares samples (biological material) for the experiment;</w:t>
            </w:r>
          </w:p>
          <w:p w14:paraId="09494503" w14:textId="77777777" w:rsidR="001B4ABE" w:rsidRPr="000F712E" w:rsidRDefault="002871FC" w:rsidP="00120F68">
            <w:pPr>
              <w:pStyle w:val="a6"/>
              <w:jc w:val="both"/>
              <w:rPr>
                <w:rFonts w:ascii="Times New Roman" w:hAnsi="Times New Roman"/>
                <w:lang w:val="en-US"/>
              </w:rPr>
            </w:pPr>
            <w:r w:rsidRPr="000F712E">
              <w:rPr>
                <w:rFonts w:ascii="Times New Roman" w:hAnsi="Times New Roman"/>
                <w:lang w:val="en-US"/>
              </w:rPr>
              <w:t>2.4. conducts a qualitative and quantitative analysis of biological material, in accordance with methodological recommendations in accordance with safety regulations;</w:t>
            </w:r>
          </w:p>
        </w:tc>
      </w:tr>
      <w:tr w:rsidR="001B4ABE" w:rsidRPr="007D0CA3" w14:paraId="2F738596" w14:textId="77777777" w:rsidTr="002871FC">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030A568"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25466F15" w14:textId="77777777" w:rsidR="001B4ABE" w:rsidRPr="000F712E" w:rsidRDefault="002871FC" w:rsidP="00120F68">
            <w:pPr>
              <w:jc w:val="both"/>
              <w:rPr>
                <w:sz w:val="22"/>
                <w:szCs w:val="22"/>
                <w:lang w:val="en-US" w:eastAsia="ar-SA"/>
              </w:rPr>
            </w:pPr>
            <w:r w:rsidRPr="000F712E">
              <w:rPr>
                <w:sz w:val="22"/>
                <w:szCs w:val="22"/>
                <w:lang w:val="en-US" w:eastAsia="ar-SA"/>
              </w:rPr>
              <w:t>3. to interpret the results of biochemical and physiological experiments, assessing the relationship between the structure of biomolecules and their physiological functions at the molecular level;</w:t>
            </w:r>
            <w:r w:rsidR="00DD0409" w:rsidRPr="000F712E">
              <w:rPr>
                <w:color w:val="222222"/>
                <w:sz w:val="22"/>
                <w:szCs w:val="22"/>
                <w:lang w:val="en"/>
              </w:rPr>
              <w:t xml:space="preserve"> interpret the results during obtaining experiments with plants, contextualize the different approaches and methods used in </w:t>
            </w:r>
            <w:r w:rsidR="00DD0409" w:rsidRPr="000F712E">
              <w:rPr>
                <w:sz w:val="22"/>
                <w:szCs w:val="22"/>
                <w:lang w:val="en-US"/>
              </w:rPr>
              <w:t>plant physiology</w:t>
            </w:r>
          </w:p>
        </w:tc>
        <w:tc>
          <w:tcPr>
            <w:tcW w:w="3826" w:type="dxa"/>
            <w:tcBorders>
              <w:top w:val="single" w:sz="4" w:space="0" w:color="auto"/>
              <w:left w:val="single" w:sz="4" w:space="0" w:color="auto"/>
              <w:bottom w:val="single" w:sz="4" w:space="0" w:color="auto"/>
              <w:right w:val="single" w:sz="4" w:space="0" w:color="auto"/>
            </w:tcBorders>
          </w:tcPr>
          <w:p w14:paraId="1A204C7A"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3.1. records and formalizes the results of experimental work in the required format (tables, graphs, diagrams, etc.)</w:t>
            </w:r>
          </w:p>
          <w:p w14:paraId="6422A19C"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3.2. assesses the correctness of the laboratory test;</w:t>
            </w:r>
          </w:p>
          <w:p w14:paraId="1F9ECDD8"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3.3. analyzes the data obtained during the experiment;</w:t>
            </w:r>
          </w:p>
          <w:p w14:paraId="2A4B87B9" w14:textId="77777777" w:rsidR="002871FC" w:rsidRPr="000F712E" w:rsidRDefault="002871FC" w:rsidP="00120F68">
            <w:pPr>
              <w:pStyle w:val="a6"/>
              <w:jc w:val="both"/>
              <w:rPr>
                <w:rFonts w:ascii="Times New Roman" w:hAnsi="Times New Roman"/>
                <w:lang w:val="en-US"/>
              </w:rPr>
            </w:pPr>
            <w:r w:rsidRPr="000F712E">
              <w:rPr>
                <w:rFonts w:ascii="Times New Roman" w:hAnsi="Times New Roman"/>
                <w:lang w:val="en-US"/>
              </w:rPr>
              <w:t>3.4. compares the obtained data with the expected results, confirming the correctness of the experiment performed;</w:t>
            </w:r>
          </w:p>
          <w:p w14:paraId="2EA29D26" w14:textId="77777777" w:rsidR="001B4ABE" w:rsidRPr="000F712E" w:rsidRDefault="002871FC" w:rsidP="00120F68">
            <w:pPr>
              <w:pStyle w:val="a6"/>
              <w:jc w:val="both"/>
              <w:rPr>
                <w:rFonts w:ascii="Times New Roman" w:hAnsi="Times New Roman"/>
                <w:lang w:val="en-US"/>
              </w:rPr>
            </w:pPr>
            <w:r w:rsidRPr="000F712E">
              <w:rPr>
                <w:rFonts w:ascii="Times New Roman" w:hAnsi="Times New Roman"/>
                <w:lang w:val="en-US"/>
              </w:rPr>
              <w:t>3.5. makes final conclusions from the received data;</w:t>
            </w:r>
          </w:p>
        </w:tc>
      </w:tr>
      <w:tr w:rsidR="001B4ABE" w:rsidRPr="007D0CA3" w14:paraId="0955F351"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7DD8899B" w14:textId="77777777" w:rsidR="001B4ABE" w:rsidRPr="000F712E" w:rsidRDefault="001B4ABE"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7723EF66" w14:textId="77777777" w:rsidR="001B4ABE" w:rsidRPr="000F712E" w:rsidRDefault="002871FC" w:rsidP="00120F68">
            <w:pPr>
              <w:jc w:val="both"/>
              <w:rPr>
                <w:sz w:val="22"/>
                <w:szCs w:val="22"/>
                <w:lang w:val="en-US" w:eastAsia="ar-SA"/>
              </w:rPr>
            </w:pPr>
            <w:r w:rsidRPr="000F712E">
              <w:rPr>
                <w:sz w:val="22"/>
                <w:szCs w:val="22"/>
                <w:lang w:val="en-US" w:eastAsia="ar-SA"/>
              </w:rPr>
              <w:t>4. Demonstrate knowledge of the structural and functional characteristics of the plant cell;</w:t>
            </w:r>
            <w:r w:rsidR="00DD0409" w:rsidRPr="000F712E">
              <w:rPr>
                <w:color w:val="222222"/>
                <w:sz w:val="22"/>
                <w:szCs w:val="22"/>
                <w:lang w:val="en"/>
              </w:rPr>
              <w:t xml:space="preserve"> describe  the schemes used for characterization of main processes of </w:t>
            </w:r>
            <w:r w:rsidR="00DD0409" w:rsidRPr="000F712E">
              <w:rPr>
                <w:sz w:val="22"/>
                <w:szCs w:val="22"/>
                <w:lang w:val="en-US"/>
              </w:rPr>
              <w:t>plant physiology</w:t>
            </w:r>
            <w:r w:rsidR="00DD0409" w:rsidRPr="000F712E">
              <w:rPr>
                <w:color w:val="222222"/>
                <w:sz w:val="22"/>
                <w:szCs w:val="22"/>
                <w:lang w:val="en"/>
              </w:rPr>
              <w:t xml:space="preserve">, </w:t>
            </w:r>
          </w:p>
        </w:tc>
        <w:tc>
          <w:tcPr>
            <w:tcW w:w="3826" w:type="dxa"/>
            <w:tcBorders>
              <w:top w:val="single" w:sz="4" w:space="0" w:color="auto"/>
              <w:left w:val="single" w:sz="4" w:space="0" w:color="auto"/>
              <w:bottom w:val="single" w:sz="4" w:space="0" w:color="auto"/>
              <w:right w:val="single" w:sz="4" w:space="0" w:color="auto"/>
            </w:tcBorders>
          </w:tcPr>
          <w:p w14:paraId="38A41211" w14:textId="77777777" w:rsidR="001B4ABE" w:rsidRPr="000F712E" w:rsidRDefault="000F712E" w:rsidP="00120F68">
            <w:pPr>
              <w:jc w:val="both"/>
              <w:rPr>
                <w:sz w:val="22"/>
                <w:szCs w:val="22"/>
                <w:lang w:val="en-US"/>
              </w:rPr>
            </w:pPr>
            <w:r w:rsidRPr="000F712E">
              <w:rPr>
                <w:sz w:val="22"/>
                <w:szCs w:val="22"/>
                <w:lang w:val="en-US"/>
              </w:rPr>
              <w:t xml:space="preserve">4.1 </w:t>
            </w:r>
            <w:r w:rsidRPr="000F712E">
              <w:rPr>
                <w:color w:val="222222"/>
                <w:sz w:val="22"/>
                <w:szCs w:val="22"/>
                <w:lang w:val="en"/>
              </w:rPr>
              <w:t xml:space="preserve">explain the means of main processes of </w:t>
            </w:r>
            <w:r w:rsidRPr="000F712E">
              <w:rPr>
                <w:sz w:val="22"/>
                <w:szCs w:val="22"/>
                <w:lang w:val="en-US"/>
              </w:rPr>
              <w:t>plant cells</w:t>
            </w:r>
            <w:r w:rsidRPr="000F712E">
              <w:rPr>
                <w:color w:val="222222"/>
                <w:sz w:val="22"/>
                <w:szCs w:val="22"/>
                <w:lang w:val="en"/>
              </w:rPr>
              <w:t xml:space="preserve"> and application, reformulate the conclusions obtained from experiments, argue another approach to study</w:t>
            </w:r>
          </w:p>
        </w:tc>
      </w:tr>
      <w:tr w:rsidR="002871FC" w:rsidRPr="007D0CA3" w14:paraId="36799898" w14:textId="77777777" w:rsidTr="002871FC">
        <w:tc>
          <w:tcPr>
            <w:tcW w:w="1871" w:type="dxa"/>
            <w:vMerge/>
            <w:tcBorders>
              <w:top w:val="single" w:sz="4" w:space="0" w:color="auto"/>
              <w:left w:val="single" w:sz="4" w:space="0" w:color="auto"/>
              <w:bottom w:val="single" w:sz="4" w:space="0" w:color="auto"/>
              <w:right w:val="single" w:sz="4" w:space="0" w:color="auto"/>
            </w:tcBorders>
            <w:vAlign w:val="center"/>
            <w:hideMark/>
          </w:tcPr>
          <w:p w14:paraId="4164156F" w14:textId="77777777" w:rsidR="002871FC" w:rsidRPr="000F712E" w:rsidRDefault="002871FC" w:rsidP="00120F68">
            <w:pPr>
              <w:rPr>
                <w:b/>
                <w:sz w:val="22"/>
                <w:szCs w:val="22"/>
                <w:lang w:val="en-US"/>
              </w:rPr>
            </w:pPr>
          </w:p>
        </w:tc>
        <w:tc>
          <w:tcPr>
            <w:tcW w:w="4818" w:type="dxa"/>
            <w:tcBorders>
              <w:top w:val="single" w:sz="4" w:space="0" w:color="auto"/>
              <w:left w:val="single" w:sz="4" w:space="0" w:color="auto"/>
              <w:bottom w:val="single" w:sz="4" w:space="0" w:color="auto"/>
              <w:right w:val="single" w:sz="4" w:space="0" w:color="auto"/>
            </w:tcBorders>
          </w:tcPr>
          <w:p w14:paraId="37972734" w14:textId="04C332B8" w:rsidR="002871FC" w:rsidRPr="000F712E" w:rsidRDefault="002871FC" w:rsidP="00120F68">
            <w:pPr>
              <w:jc w:val="both"/>
              <w:rPr>
                <w:sz w:val="22"/>
                <w:szCs w:val="22"/>
                <w:lang w:val="en-US"/>
              </w:rPr>
            </w:pPr>
            <w:r w:rsidRPr="000F712E">
              <w:rPr>
                <w:sz w:val="22"/>
                <w:szCs w:val="22"/>
                <w:lang w:val="en-US"/>
              </w:rPr>
              <w:t xml:space="preserve">5. to analyze the features </w:t>
            </w:r>
            <w:r w:rsidR="00D14C31">
              <w:rPr>
                <w:sz w:val="22"/>
                <w:szCs w:val="22"/>
                <w:lang w:val="en-US"/>
              </w:rPr>
              <w:t xml:space="preserve">and importance </w:t>
            </w:r>
            <w:r w:rsidRPr="000F712E">
              <w:rPr>
                <w:sz w:val="22"/>
                <w:szCs w:val="22"/>
                <w:lang w:val="en-US"/>
              </w:rPr>
              <w:t>of the main physiological processes of plants under normal conditions and under stress;</w:t>
            </w:r>
            <w:r w:rsidR="00DD0409" w:rsidRPr="000F712E">
              <w:rPr>
                <w:sz w:val="22"/>
                <w:szCs w:val="22"/>
                <w:lang w:val="en-US"/>
              </w:rPr>
              <w:t xml:space="preserve"> </w:t>
            </w:r>
            <w:r w:rsidR="00DD0409" w:rsidRPr="000F712E">
              <w:rPr>
                <w:color w:val="222222"/>
                <w:sz w:val="22"/>
                <w:szCs w:val="22"/>
                <w:lang w:val="en"/>
              </w:rPr>
              <w:t>discuss your results with them that are known,</w:t>
            </w:r>
            <w:r w:rsidR="004E180B" w:rsidRPr="000F712E">
              <w:rPr>
                <w:sz w:val="22"/>
                <w:szCs w:val="22"/>
                <w:lang w:val="en-US"/>
              </w:rPr>
              <w:t xml:space="preserve">; </w:t>
            </w:r>
            <w:r w:rsidR="004E180B" w:rsidRPr="000F712E">
              <w:rPr>
                <w:color w:val="222222"/>
                <w:sz w:val="22"/>
                <w:szCs w:val="22"/>
                <w:lang w:val="en"/>
              </w:rPr>
              <w:t xml:space="preserve">apply the theoretical  knowledge of </w:t>
            </w:r>
            <w:r w:rsidR="004E180B" w:rsidRPr="000F712E">
              <w:rPr>
                <w:sz w:val="22"/>
                <w:szCs w:val="22"/>
                <w:lang w:val="en-US"/>
              </w:rPr>
              <w:t>plant physiology in different area of biology</w:t>
            </w:r>
            <w:r w:rsidR="004E180B" w:rsidRPr="000F712E">
              <w:rPr>
                <w:color w:val="222222"/>
                <w:sz w:val="22"/>
                <w:szCs w:val="22"/>
                <w:lang w:val="en"/>
              </w:rPr>
              <w:t xml:space="preserve">, select main factors regulating investigated process, </w:t>
            </w:r>
          </w:p>
        </w:tc>
        <w:tc>
          <w:tcPr>
            <w:tcW w:w="3826" w:type="dxa"/>
            <w:tcBorders>
              <w:top w:val="single" w:sz="4" w:space="0" w:color="auto"/>
              <w:left w:val="single" w:sz="4" w:space="0" w:color="auto"/>
              <w:bottom w:val="single" w:sz="4" w:space="0" w:color="auto"/>
              <w:right w:val="single" w:sz="4" w:space="0" w:color="auto"/>
            </w:tcBorders>
          </w:tcPr>
          <w:p w14:paraId="3CC7D49A" w14:textId="77777777" w:rsidR="000F712E" w:rsidRPr="000F712E" w:rsidRDefault="000F712E" w:rsidP="00120F68">
            <w:pPr>
              <w:jc w:val="both"/>
              <w:rPr>
                <w:sz w:val="22"/>
                <w:szCs w:val="22"/>
                <w:lang w:val="en-US"/>
              </w:rPr>
            </w:pPr>
            <w:r w:rsidRPr="000F712E">
              <w:rPr>
                <w:bCs/>
                <w:sz w:val="22"/>
                <w:szCs w:val="22"/>
                <w:lang w:val="en-US"/>
              </w:rPr>
              <w:t xml:space="preserve">5.1 </w:t>
            </w:r>
            <w:r w:rsidRPr="000F712E">
              <w:rPr>
                <w:color w:val="222222"/>
                <w:sz w:val="22"/>
                <w:szCs w:val="22"/>
                <w:lang w:val="en"/>
              </w:rPr>
              <w:t xml:space="preserve">explain the mechanisms of key </w:t>
            </w:r>
            <w:r w:rsidRPr="000F712E">
              <w:rPr>
                <w:sz w:val="22"/>
                <w:szCs w:val="22"/>
                <w:lang w:val="en-US"/>
              </w:rPr>
              <w:t xml:space="preserve">processes that occur in plant during growth and development </w:t>
            </w:r>
          </w:p>
          <w:p w14:paraId="5933E233" w14:textId="77777777" w:rsidR="002871FC" w:rsidRPr="000F712E" w:rsidRDefault="000F712E" w:rsidP="00120F68">
            <w:pPr>
              <w:jc w:val="both"/>
              <w:rPr>
                <w:bCs/>
                <w:sz w:val="22"/>
                <w:szCs w:val="22"/>
                <w:lang w:val="en-US"/>
              </w:rPr>
            </w:pPr>
            <w:r w:rsidRPr="000F712E">
              <w:rPr>
                <w:sz w:val="22"/>
                <w:szCs w:val="22"/>
                <w:lang w:val="en-US"/>
              </w:rPr>
              <w:t xml:space="preserve">5.2 </w:t>
            </w:r>
            <w:r w:rsidRPr="000F712E">
              <w:rPr>
                <w:color w:val="222222"/>
                <w:sz w:val="22"/>
                <w:szCs w:val="22"/>
                <w:lang w:val="en"/>
              </w:rPr>
              <w:t xml:space="preserve">demonstrate theoretical knowledge and practical skills in </w:t>
            </w:r>
            <w:r w:rsidRPr="000F712E">
              <w:rPr>
                <w:sz w:val="22"/>
                <w:szCs w:val="22"/>
                <w:lang w:val="en-US"/>
              </w:rPr>
              <w:t>plant physiology</w:t>
            </w:r>
            <w:r w:rsidRPr="000F712E">
              <w:rPr>
                <w:color w:val="222222"/>
                <w:sz w:val="22"/>
                <w:szCs w:val="22"/>
                <w:lang w:val="en"/>
              </w:rPr>
              <w:t xml:space="preserve">, illustrate your knowledge of </w:t>
            </w:r>
            <w:r w:rsidRPr="000F712E">
              <w:rPr>
                <w:sz w:val="22"/>
                <w:szCs w:val="22"/>
                <w:lang w:val="en-US"/>
              </w:rPr>
              <w:t>plant physiology</w:t>
            </w:r>
            <w:r w:rsidRPr="000F712E">
              <w:rPr>
                <w:color w:val="222222"/>
                <w:sz w:val="22"/>
                <w:szCs w:val="22"/>
                <w:lang w:val="en"/>
              </w:rPr>
              <w:t xml:space="preserve"> cells as their applications.</w:t>
            </w:r>
          </w:p>
        </w:tc>
      </w:tr>
      <w:tr w:rsidR="002871FC" w:rsidRPr="000F712E" w14:paraId="6CF5960B" w14:textId="77777777" w:rsidTr="002871FC">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1DFBF6E" w14:textId="77777777" w:rsidR="002871FC" w:rsidRPr="000F712E" w:rsidRDefault="002871FC" w:rsidP="00120F68">
            <w:pPr>
              <w:rPr>
                <w:b/>
                <w:sz w:val="22"/>
                <w:szCs w:val="22"/>
                <w:lang w:val="en-US"/>
              </w:rPr>
            </w:pPr>
            <w:r w:rsidRPr="000F712E">
              <w:rPr>
                <w:b/>
                <w:sz w:val="22"/>
                <w:szCs w:val="22"/>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2FBFD25A" w14:textId="77777777" w:rsidR="002871FC" w:rsidRPr="000F712E" w:rsidRDefault="002871FC" w:rsidP="00120F68">
            <w:pPr>
              <w:rPr>
                <w:b/>
                <w:sz w:val="22"/>
                <w:szCs w:val="22"/>
                <w:lang w:val="en-US"/>
              </w:rPr>
            </w:pPr>
            <w:r w:rsidRPr="000F712E">
              <w:rPr>
                <w:b/>
                <w:sz w:val="22"/>
                <w:szCs w:val="22"/>
                <w:lang w:val="en-US"/>
              </w:rPr>
              <w:t xml:space="preserve">Cell biology,  Botany, </w:t>
            </w:r>
          </w:p>
        </w:tc>
      </w:tr>
      <w:tr w:rsidR="002871FC" w:rsidRPr="007D0CA3" w14:paraId="4B9949A1" w14:textId="77777777" w:rsidTr="002871FC">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48A0B8D" w14:textId="77777777" w:rsidR="002871FC" w:rsidRPr="000F712E" w:rsidRDefault="002871FC" w:rsidP="00120F68">
            <w:pPr>
              <w:rPr>
                <w:b/>
                <w:sz w:val="22"/>
                <w:szCs w:val="22"/>
              </w:rPr>
            </w:pPr>
            <w:r w:rsidRPr="000F712E">
              <w:rPr>
                <w:b/>
                <w:sz w:val="22"/>
                <w:szCs w:val="22"/>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5EE9D4E5" w14:textId="11705A10" w:rsidR="002871FC" w:rsidRPr="000F712E" w:rsidRDefault="002871FC" w:rsidP="00120F68">
            <w:pPr>
              <w:rPr>
                <w:sz w:val="22"/>
                <w:szCs w:val="22"/>
                <w:lang w:val="en-US"/>
              </w:rPr>
            </w:pPr>
            <w:r w:rsidRPr="000F712E">
              <w:rPr>
                <w:sz w:val="22"/>
                <w:szCs w:val="22"/>
                <w:lang w:val="en-US"/>
              </w:rPr>
              <w:t>Molecular Biology, Endocrinology,</w:t>
            </w:r>
            <w:r w:rsidR="00D14C31">
              <w:rPr>
                <w:sz w:val="22"/>
                <w:szCs w:val="22"/>
                <w:lang w:val="en-US"/>
              </w:rPr>
              <w:t xml:space="preserve"> Agricultural biotechnology, </w:t>
            </w:r>
            <w:r w:rsidRPr="000F712E">
              <w:rPr>
                <w:sz w:val="22"/>
                <w:szCs w:val="22"/>
                <w:lang w:val="en-US"/>
              </w:rPr>
              <w:t>Immunology</w:t>
            </w:r>
          </w:p>
        </w:tc>
      </w:tr>
      <w:tr w:rsidR="002871FC" w:rsidRPr="007D0CA3" w14:paraId="339CB04D" w14:textId="77777777" w:rsidTr="002871FC">
        <w:tc>
          <w:tcPr>
            <w:tcW w:w="1871" w:type="dxa"/>
            <w:tcBorders>
              <w:top w:val="single" w:sz="4" w:space="0" w:color="000000"/>
              <w:left w:val="single" w:sz="4" w:space="0" w:color="000000"/>
              <w:bottom w:val="single" w:sz="4" w:space="0" w:color="000000"/>
              <w:right w:val="single" w:sz="4" w:space="0" w:color="000000"/>
            </w:tcBorders>
            <w:hideMark/>
          </w:tcPr>
          <w:p w14:paraId="52AA89AB" w14:textId="77777777" w:rsidR="002871FC" w:rsidRPr="000F712E" w:rsidRDefault="002871FC" w:rsidP="00120F68">
            <w:pPr>
              <w:rPr>
                <w:b/>
                <w:sz w:val="22"/>
                <w:szCs w:val="22"/>
                <w:lang w:val="en-US"/>
              </w:rPr>
            </w:pPr>
            <w:r w:rsidRPr="000F712E">
              <w:rPr>
                <w:rFonts w:eastAsia="Calibri"/>
                <w:b/>
                <w:sz w:val="22"/>
                <w:szCs w:val="22"/>
                <w:lang w:val="en-US" w:eastAsia="en-US"/>
              </w:rPr>
              <w:t>Information resources</w:t>
            </w:r>
            <w:r w:rsidRPr="000F712E">
              <w:rPr>
                <w:rStyle w:val="shorttext"/>
                <w:b/>
                <w:bCs/>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73703956" w14:textId="77777777" w:rsidR="002871FC" w:rsidRPr="000F712E" w:rsidRDefault="002871FC" w:rsidP="00120F68">
            <w:pPr>
              <w:pStyle w:val="a5"/>
              <w:spacing w:before="0" w:beforeAutospacing="0" w:after="0" w:afterAutospacing="0"/>
              <w:ind w:firstLine="284"/>
              <w:jc w:val="center"/>
              <w:rPr>
                <w:b/>
                <w:sz w:val="22"/>
                <w:szCs w:val="22"/>
                <w:lang w:val="en-US"/>
              </w:rPr>
            </w:pPr>
            <w:r w:rsidRPr="000F712E">
              <w:rPr>
                <w:b/>
                <w:sz w:val="22"/>
                <w:szCs w:val="22"/>
                <w:lang w:val="en-US"/>
              </w:rPr>
              <w:t>Main:</w:t>
            </w:r>
          </w:p>
          <w:p w14:paraId="5A4B9A0D" w14:textId="4934245D"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lang w:val="en-US" w:eastAsia="ru-RU"/>
              </w:rPr>
            </w:pPr>
            <w:r w:rsidRPr="000F712E">
              <w:rPr>
                <w:rFonts w:ascii="Times New Roman" w:hAnsi="Times New Roman"/>
                <w:bCs/>
                <w:lang w:val="en-US"/>
              </w:rPr>
              <w:t>Biochemistry and molecular Biology of Plants, 2nd Edition</w:t>
            </w:r>
            <w:r w:rsidRPr="000F712E">
              <w:rPr>
                <w:rStyle w:val="10"/>
                <w:rFonts w:eastAsia="Calibri"/>
                <w:color w:val="1D2626"/>
                <w:sz w:val="22"/>
                <w:szCs w:val="22"/>
                <w:lang w:val="en-US"/>
              </w:rPr>
              <w:t xml:space="preserve"> </w:t>
            </w:r>
            <w:r w:rsidRPr="000F712E">
              <w:rPr>
                <w:rFonts w:ascii="Times New Roman" w:hAnsi="Times New Roman"/>
                <w:bCs/>
                <w:color w:val="1D2626"/>
                <w:lang w:val="en-US"/>
              </w:rPr>
              <w:t>Bob B. Buchanan</w:t>
            </w:r>
            <w:r w:rsidRPr="000F712E">
              <w:rPr>
                <w:rFonts w:ascii="Times New Roman" w:hAnsi="Times New Roman"/>
                <w:color w:val="1D2626"/>
                <w:lang w:val="en-US"/>
              </w:rPr>
              <w:t>,</w:t>
            </w:r>
            <w:r w:rsidRPr="000F712E">
              <w:rPr>
                <w:rStyle w:val="productdetail-authorsmain"/>
                <w:rFonts w:ascii="Times New Roman" w:hAnsi="Times New Roman"/>
                <w:lang w:val="en-US"/>
              </w:rPr>
              <w:t xml:space="preserve"> (Editor), </w:t>
            </w:r>
            <w:hyperlink r:id="rId6" w:history="1">
              <w:r w:rsidRPr="000F712E">
                <w:rPr>
                  <w:rStyle w:val="productdetail-authorsmain"/>
                  <w:rFonts w:ascii="Times New Roman" w:hAnsi="Times New Roman"/>
                  <w:lang w:val="en-US"/>
                </w:rPr>
                <w:t>Wilhelm Gruissem</w:t>
              </w:r>
            </w:hyperlink>
            <w:r w:rsidRPr="000F712E">
              <w:rPr>
                <w:rStyle w:val="productdetail-authorsmain"/>
                <w:rFonts w:ascii="Times New Roman" w:hAnsi="Times New Roman"/>
                <w:lang w:val="en-US"/>
              </w:rPr>
              <w:t xml:space="preserve"> (Editor), </w:t>
            </w:r>
            <w:hyperlink r:id="rId7" w:history="1">
              <w:r w:rsidRPr="000F712E">
                <w:rPr>
                  <w:rStyle w:val="productdetail-authorsmain"/>
                  <w:rFonts w:ascii="Times New Roman" w:hAnsi="Times New Roman"/>
                  <w:lang w:val="en-US"/>
                </w:rPr>
                <w:t>Russell L. Jones</w:t>
              </w:r>
            </w:hyperlink>
            <w:r w:rsidRPr="000F712E">
              <w:rPr>
                <w:rStyle w:val="productdetail-authorsmain"/>
                <w:rFonts w:ascii="Times New Roman" w:hAnsi="Times New Roman"/>
                <w:lang w:val="en-US"/>
              </w:rPr>
              <w:t xml:space="preserve"> (Editor). </w:t>
            </w:r>
            <w:r w:rsidRPr="000F712E">
              <w:rPr>
                <w:rFonts w:ascii="Times New Roman" w:hAnsi="Times New Roman"/>
                <w:color w:val="1D2626"/>
                <w:lang w:val="en-US"/>
              </w:rPr>
              <w:t xml:space="preserve">2015. </w:t>
            </w:r>
            <w:r w:rsidRPr="000F712E">
              <w:rPr>
                <w:rFonts w:ascii="Times New Roman" w:hAnsi="Times New Roman"/>
                <w:lang w:val="en-US"/>
              </w:rPr>
              <w:t>1280 p.</w:t>
            </w:r>
          </w:p>
          <w:p w14:paraId="2161DB43" w14:textId="77777777" w:rsidR="002871FC" w:rsidRPr="000F712E" w:rsidRDefault="002871FC" w:rsidP="00120F68">
            <w:pPr>
              <w:pStyle w:val="a3"/>
              <w:numPr>
                <w:ilvl w:val="0"/>
                <w:numId w:val="1"/>
              </w:numPr>
              <w:shd w:val="clear" w:color="auto" w:fill="FFFFFF"/>
              <w:tabs>
                <w:tab w:val="left" w:pos="393"/>
              </w:tabs>
              <w:spacing w:after="0" w:line="240" w:lineRule="auto"/>
              <w:ind w:left="0"/>
              <w:contextualSpacing w:val="0"/>
              <w:outlineLvl w:val="1"/>
              <w:rPr>
                <w:rFonts w:ascii="Times New Roman" w:hAnsi="Times New Roman"/>
                <w:kern w:val="36"/>
              </w:rPr>
            </w:pPr>
            <w:r w:rsidRPr="000F712E">
              <w:rPr>
                <w:rFonts w:ascii="Times New Roman" w:hAnsi="Times New Roman"/>
              </w:rPr>
              <w:t xml:space="preserve">Медведев С.С. </w:t>
            </w:r>
            <w:r w:rsidRPr="000F712E">
              <w:rPr>
                <w:rFonts w:ascii="Times New Roman" w:hAnsi="Times New Roman"/>
                <w:kern w:val="36"/>
              </w:rPr>
              <w:t xml:space="preserve">Физиология растений </w:t>
            </w:r>
            <w:r w:rsidRPr="000F712E">
              <w:rPr>
                <w:rFonts w:ascii="Times New Roman" w:hAnsi="Times New Roman"/>
                <w:iCs/>
              </w:rPr>
              <w:t xml:space="preserve">Учебник — СПб.: БХВ-Петербург, 2012. — 512 с., </w:t>
            </w:r>
          </w:p>
          <w:p w14:paraId="42255A74" w14:textId="77777777" w:rsidR="002871FC" w:rsidRPr="000F712E" w:rsidRDefault="002871FC" w:rsidP="00120F68">
            <w:pPr>
              <w:numPr>
                <w:ilvl w:val="0"/>
                <w:numId w:val="1"/>
              </w:numPr>
              <w:tabs>
                <w:tab w:val="left" w:pos="393"/>
              </w:tabs>
              <w:ind w:left="0"/>
              <w:jc w:val="both"/>
              <w:rPr>
                <w:sz w:val="22"/>
                <w:szCs w:val="22"/>
                <w:lang w:val="en-US"/>
              </w:rPr>
            </w:pPr>
            <w:r w:rsidRPr="000F712E">
              <w:rPr>
                <w:sz w:val="22"/>
                <w:szCs w:val="22"/>
                <w:lang w:val="en-US"/>
              </w:rPr>
              <w:t>J. A. Bryant and D. Francis (201</w:t>
            </w:r>
            <w:r w:rsidRPr="000F712E">
              <w:rPr>
                <w:sz w:val="22"/>
                <w:szCs w:val="22"/>
                <w:lang w:val="kk-KZ"/>
              </w:rPr>
              <w:t>5</w:t>
            </w:r>
            <w:r w:rsidRPr="000F712E">
              <w:rPr>
                <w:sz w:val="22"/>
                <w:szCs w:val="22"/>
                <w:lang w:val="en-US"/>
              </w:rPr>
              <w:t xml:space="preserve">). The plant cell cycle. Annals of Botany 107: 1063. </w:t>
            </w:r>
          </w:p>
          <w:p w14:paraId="2E0BE810" w14:textId="77777777"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bCs/>
                <w:lang w:val="en-US"/>
              </w:rPr>
            </w:pPr>
            <w:r w:rsidRPr="000F712E">
              <w:rPr>
                <w:rFonts w:ascii="Times New Roman" w:hAnsi="Times New Roman"/>
                <w:bCs/>
                <w:lang w:val="en-US"/>
              </w:rPr>
              <w:t xml:space="preserve">Atabayeva S., Kenzhebayeva S., Blavanchinskaya L. Stress physiology. </w:t>
            </w:r>
            <w:r w:rsidRPr="000F712E">
              <w:rPr>
                <w:rFonts w:ascii="Times New Roman" w:hAnsi="Times New Roman"/>
                <w:lang w:val="en-US"/>
              </w:rPr>
              <w:t>ISBN978-601-04-1098-5</w:t>
            </w:r>
            <w:r w:rsidRPr="000F712E">
              <w:rPr>
                <w:rFonts w:ascii="Times New Roman" w:hAnsi="Times New Roman"/>
                <w:bCs/>
                <w:lang w:val="en-US"/>
              </w:rPr>
              <w:t>. 2015, 84 p</w:t>
            </w:r>
          </w:p>
          <w:p w14:paraId="19D27213" w14:textId="77777777" w:rsidR="002871FC" w:rsidRPr="000F712E" w:rsidRDefault="002871FC" w:rsidP="00120F68">
            <w:pPr>
              <w:pStyle w:val="a3"/>
              <w:numPr>
                <w:ilvl w:val="0"/>
                <w:numId w:val="1"/>
              </w:numPr>
              <w:tabs>
                <w:tab w:val="left" w:pos="393"/>
              </w:tabs>
              <w:spacing w:after="0" w:line="240" w:lineRule="auto"/>
              <w:ind w:left="0"/>
              <w:contextualSpacing w:val="0"/>
              <w:rPr>
                <w:rFonts w:ascii="Times New Roman" w:hAnsi="Times New Roman"/>
                <w:bCs/>
                <w:lang w:val="en-US"/>
              </w:rPr>
            </w:pPr>
            <w:r w:rsidRPr="000F712E">
              <w:rPr>
                <w:rFonts w:ascii="Times New Roman" w:hAnsi="Times New Roman"/>
                <w:lang w:val="en-US"/>
              </w:rPr>
              <w:t xml:space="preserve">Yakushkina N.I., Bakhtenko E.J. Plant physiology. 2018. 466 p. </w:t>
            </w:r>
          </w:p>
          <w:p w14:paraId="396F0896" w14:textId="77777777" w:rsidR="002871FC" w:rsidRPr="000F712E" w:rsidRDefault="002871FC" w:rsidP="00120F68">
            <w:pPr>
              <w:pStyle w:val="a5"/>
              <w:spacing w:before="0" w:beforeAutospacing="0" w:after="0" w:afterAutospacing="0"/>
              <w:ind w:firstLine="284"/>
              <w:jc w:val="center"/>
              <w:rPr>
                <w:b/>
                <w:sz w:val="22"/>
                <w:szCs w:val="22"/>
                <w:lang w:val="en-US"/>
              </w:rPr>
            </w:pPr>
            <w:r w:rsidRPr="000F712E">
              <w:rPr>
                <w:b/>
                <w:sz w:val="22"/>
                <w:szCs w:val="22"/>
                <w:lang w:val="en-US"/>
              </w:rPr>
              <w:t>Additional:</w:t>
            </w:r>
          </w:p>
          <w:p w14:paraId="73A9397B" w14:textId="77777777" w:rsidR="002871FC" w:rsidRPr="000F712E" w:rsidRDefault="002871FC" w:rsidP="00120F68">
            <w:pPr>
              <w:pStyle w:val="1"/>
              <w:shd w:val="clear" w:color="auto" w:fill="FFFFFF"/>
              <w:spacing w:before="0" w:beforeAutospacing="0" w:after="0" w:afterAutospacing="0"/>
              <w:textAlignment w:val="baseline"/>
              <w:rPr>
                <w:b w:val="0"/>
                <w:sz w:val="22"/>
                <w:szCs w:val="22"/>
                <w:lang w:val="en-US"/>
              </w:rPr>
            </w:pPr>
            <w:r w:rsidRPr="000F712E">
              <w:rPr>
                <w:b w:val="0"/>
                <w:sz w:val="22"/>
                <w:szCs w:val="22"/>
                <w:shd w:val="clear" w:color="auto" w:fill="FFFFFF"/>
                <w:lang w:val="en-US"/>
              </w:rPr>
              <w:t>Editors:</w:t>
            </w:r>
            <w:r w:rsidRPr="000F712E">
              <w:rPr>
                <w:rStyle w:val="apple-converted-space"/>
                <w:b w:val="0"/>
                <w:sz w:val="22"/>
                <w:szCs w:val="22"/>
                <w:shd w:val="clear" w:color="auto" w:fill="FFFFFF"/>
                <w:lang w:val="en-US"/>
              </w:rPr>
              <w:t> </w:t>
            </w:r>
            <w:r w:rsidRPr="000F712E">
              <w:rPr>
                <w:rStyle w:val="a8"/>
                <w:sz w:val="22"/>
                <w:szCs w:val="22"/>
                <w:shd w:val="clear" w:color="auto" w:fill="FFFFFF"/>
                <w:lang w:val="en-US"/>
              </w:rPr>
              <w:t>Segev</w:t>
            </w:r>
            <w:r w:rsidRPr="000F712E">
              <w:rPr>
                <w:b w:val="0"/>
                <w:sz w:val="22"/>
                <w:szCs w:val="22"/>
                <w:shd w:val="clear" w:color="auto" w:fill="FFFFFF"/>
                <w:lang w:val="en-US"/>
              </w:rPr>
              <w:t>, Nava (Ed.)</w:t>
            </w:r>
            <w:r w:rsidRPr="000F712E">
              <w:rPr>
                <w:b w:val="0"/>
                <w:bCs w:val="0"/>
                <w:spacing w:val="5"/>
                <w:sz w:val="22"/>
                <w:szCs w:val="22"/>
                <w:lang w:val="en-US"/>
              </w:rPr>
              <w:t xml:space="preserve"> Trafficking Inside Cells </w:t>
            </w:r>
            <w:r w:rsidRPr="000F712E">
              <w:rPr>
                <w:b w:val="0"/>
                <w:sz w:val="22"/>
                <w:szCs w:val="22"/>
                <w:lang w:val="en-US"/>
              </w:rPr>
              <w:t>Pathways, Mechanisms and Regulation 2009.</w:t>
            </w:r>
          </w:p>
          <w:p w14:paraId="3E0F1F77" w14:textId="77777777" w:rsidR="002871FC" w:rsidRPr="000F712E" w:rsidRDefault="002871FC" w:rsidP="00120F68">
            <w:pPr>
              <w:tabs>
                <w:tab w:val="left" w:pos="36"/>
              </w:tabs>
              <w:jc w:val="both"/>
              <w:rPr>
                <w:sz w:val="22"/>
                <w:szCs w:val="22"/>
                <w:lang w:val="en-US"/>
              </w:rPr>
            </w:pPr>
            <w:r w:rsidRPr="000F712E">
              <w:rPr>
                <w:sz w:val="22"/>
                <w:szCs w:val="22"/>
                <w:lang w:val="en-US"/>
              </w:rPr>
              <w:t>Kristiina Himanen (201</w:t>
            </w:r>
            <w:r w:rsidRPr="000F712E">
              <w:rPr>
                <w:sz w:val="22"/>
                <w:szCs w:val="22"/>
                <w:lang w:val="kk-KZ"/>
              </w:rPr>
              <w:t>5</w:t>
            </w:r>
            <w:r w:rsidRPr="000F712E">
              <w:rPr>
                <w:sz w:val="22"/>
                <w:szCs w:val="22"/>
                <w:lang w:val="en-US"/>
              </w:rPr>
              <w:t>). Cell cycle regulation during plant growth and development, Jörg D. Becker (2012) Decision- Making in the Plant Cell Cycle.Canal BQ-n.9.</w:t>
            </w:r>
          </w:p>
          <w:p w14:paraId="6536F4C4" w14:textId="77777777" w:rsidR="002871FC" w:rsidRPr="000F712E" w:rsidRDefault="002871FC" w:rsidP="00120F68">
            <w:pPr>
              <w:pStyle w:val="a5"/>
              <w:spacing w:before="0" w:beforeAutospacing="0" w:after="0" w:afterAutospacing="0"/>
              <w:ind w:firstLine="284"/>
              <w:rPr>
                <w:sz w:val="22"/>
                <w:szCs w:val="22"/>
                <w:lang w:val="en-US"/>
              </w:rPr>
            </w:pPr>
            <w:r w:rsidRPr="000F712E">
              <w:rPr>
                <w:b/>
                <w:sz w:val="22"/>
                <w:szCs w:val="22"/>
                <w:lang w:val="en-US"/>
              </w:rPr>
              <w:t>Internet resources:</w:t>
            </w:r>
            <w:r w:rsidRPr="000F712E">
              <w:rPr>
                <w:sz w:val="22"/>
                <w:szCs w:val="22"/>
                <w:lang w:val="en-US"/>
              </w:rPr>
              <w:t xml:space="preserve"> </w:t>
            </w:r>
            <w:hyperlink r:id="rId8" w:history="1">
              <w:r w:rsidRPr="000F712E">
                <w:rPr>
                  <w:rStyle w:val="a7"/>
                  <w:rFonts w:eastAsia="Calibri"/>
                  <w:sz w:val="22"/>
                  <w:szCs w:val="22"/>
                  <w:lang w:val="en-US"/>
                </w:rPr>
                <w:t>https://www.goodreads.com/</w:t>
              </w:r>
            </w:hyperlink>
            <w:r w:rsidRPr="000F712E">
              <w:rPr>
                <w:sz w:val="22"/>
                <w:szCs w:val="22"/>
                <w:lang w:val="en-US"/>
              </w:rPr>
              <w:t xml:space="preserve"> </w:t>
            </w:r>
          </w:p>
          <w:p w14:paraId="0858E98F" w14:textId="77777777" w:rsidR="002871FC" w:rsidRPr="000F712E" w:rsidRDefault="002871FC" w:rsidP="00120F68">
            <w:pPr>
              <w:jc w:val="both"/>
              <w:rPr>
                <w:sz w:val="22"/>
                <w:szCs w:val="22"/>
                <w:lang w:val="en-US" w:eastAsia="en-US"/>
              </w:rPr>
            </w:pPr>
            <w:r w:rsidRPr="000F712E">
              <w:rPr>
                <w:sz w:val="22"/>
                <w:szCs w:val="22"/>
                <w:lang w:val="en-US"/>
              </w:rPr>
              <w:t>https://www.khanacademy.org/science/biology/cellular-molecular-biology/mitosis/a/cell-cycle-phases</w:t>
            </w:r>
          </w:p>
          <w:p w14:paraId="5604CB12" w14:textId="77777777" w:rsidR="002871FC" w:rsidRPr="000F712E" w:rsidRDefault="002871FC" w:rsidP="00120F68">
            <w:pPr>
              <w:rPr>
                <w:sz w:val="22"/>
                <w:szCs w:val="22"/>
                <w:lang w:val="en-US"/>
              </w:rPr>
            </w:pPr>
            <w:r w:rsidRPr="000F712E">
              <w:rPr>
                <w:sz w:val="22"/>
                <w:szCs w:val="22"/>
                <w:lang w:val="en-US"/>
              </w:rPr>
              <w:t>http://plantphys.info/plant_physiology/cellcycle.shtml</w:t>
            </w:r>
          </w:p>
          <w:p w14:paraId="10EF4D41" w14:textId="77777777" w:rsidR="002871FC" w:rsidRPr="000F712E" w:rsidRDefault="002871FC" w:rsidP="00120F68">
            <w:pPr>
              <w:pStyle w:val="a3"/>
              <w:spacing w:after="0" w:line="240" w:lineRule="auto"/>
              <w:ind w:left="0"/>
              <w:contextualSpacing w:val="0"/>
              <w:rPr>
                <w:rFonts w:ascii="Times New Roman" w:hAnsi="Times New Roman"/>
                <w:color w:val="000000"/>
                <w:lang w:val="en-US"/>
              </w:rPr>
            </w:pPr>
            <w:r w:rsidRPr="000F712E">
              <w:rPr>
                <w:rFonts w:ascii="Times New Roman" w:hAnsi="Times New Roman"/>
                <w:lang w:val="kk-KZ"/>
              </w:rPr>
              <w:t>http://www.britannica.com/EBchecked/topic/623731/vascular-system</w:t>
            </w:r>
          </w:p>
          <w:p w14:paraId="477376AD" w14:textId="77777777" w:rsidR="002871FC" w:rsidRPr="000F712E" w:rsidRDefault="002871FC" w:rsidP="00120F68">
            <w:pPr>
              <w:pStyle w:val="a6"/>
              <w:rPr>
                <w:rFonts w:ascii="Times New Roman" w:hAnsi="Times New Roman"/>
                <w:lang w:val="en-US"/>
              </w:rPr>
            </w:pPr>
            <w:r w:rsidRPr="000F712E">
              <w:rPr>
                <w:rFonts w:ascii="Times New Roman" w:hAnsi="Times New Roman"/>
                <w:color w:val="000000"/>
                <w:lang w:val="kk-KZ"/>
              </w:rPr>
              <w:t>http://www.britannica.com/UpBeat-37879-Basic-Plant-Physiology-Parts-Flowering-Functions-Roots-Types-phy-Education-ppt-powerpoint.htm</w:t>
            </w:r>
          </w:p>
        </w:tc>
      </w:tr>
    </w:tbl>
    <w:p w14:paraId="1D245191" w14:textId="77777777" w:rsidR="001B4ABE" w:rsidRPr="000F712E" w:rsidRDefault="001B4ABE" w:rsidP="00120F68">
      <w:pPr>
        <w:rPr>
          <w:vanish/>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1B4ABE" w:rsidRPr="007D0CA3" w14:paraId="0CCCCAFB" w14:textId="77777777" w:rsidTr="002871FC">
        <w:tc>
          <w:tcPr>
            <w:tcW w:w="1871" w:type="dxa"/>
            <w:tcBorders>
              <w:top w:val="single" w:sz="4" w:space="0" w:color="000000"/>
              <w:left w:val="single" w:sz="4" w:space="0" w:color="000000"/>
              <w:bottom w:val="single" w:sz="4" w:space="0" w:color="000000"/>
              <w:right w:val="single" w:sz="4" w:space="0" w:color="000000"/>
            </w:tcBorders>
            <w:hideMark/>
          </w:tcPr>
          <w:p w14:paraId="1559E81E" w14:textId="77777777" w:rsidR="001B4ABE" w:rsidRPr="000F712E" w:rsidRDefault="001B4ABE" w:rsidP="00120F68">
            <w:pPr>
              <w:rPr>
                <w:b/>
                <w:sz w:val="22"/>
                <w:szCs w:val="22"/>
                <w:lang w:val="en-US"/>
              </w:rPr>
            </w:pPr>
            <w:r w:rsidRPr="000F712E">
              <w:rPr>
                <w:b/>
                <w:sz w:val="22"/>
                <w:szCs w:val="22"/>
                <w:lang w:val="en"/>
              </w:rPr>
              <w:t xml:space="preserve">Academic policy of the course in the context of </w:t>
            </w:r>
            <w:r w:rsidRPr="000F712E">
              <w:rPr>
                <w:b/>
                <w:sz w:val="22"/>
                <w:szCs w:val="22"/>
                <w:lang w:val="en"/>
              </w:rPr>
              <w:lastRenderedPageBreak/>
              <w:t>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352A8278" w14:textId="77777777" w:rsidR="001B4ABE" w:rsidRPr="000F712E" w:rsidRDefault="001B4ABE" w:rsidP="00120F68">
            <w:pPr>
              <w:jc w:val="both"/>
              <w:rPr>
                <w:b/>
                <w:sz w:val="22"/>
                <w:szCs w:val="22"/>
                <w:lang w:val="en-US"/>
              </w:rPr>
            </w:pPr>
            <w:r w:rsidRPr="000F712E">
              <w:rPr>
                <w:b/>
                <w:sz w:val="22"/>
                <w:szCs w:val="22"/>
                <w:lang w:val="en"/>
              </w:rPr>
              <w:lastRenderedPageBreak/>
              <w:t>Academic</w:t>
            </w:r>
            <w:r w:rsidRPr="000F712E">
              <w:rPr>
                <w:b/>
                <w:sz w:val="22"/>
                <w:szCs w:val="22"/>
                <w:lang w:val="en-US"/>
              </w:rPr>
              <w:t xml:space="preserve"> </w:t>
            </w:r>
            <w:r w:rsidRPr="000F712E">
              <w:rPr>
                <w:b/>
                <w:sz w:val="22"/>
                <w:szCs w:val="22"/>
                <w:lang w:val="en"/>
              </w:rPr>
              <w:t>Behavior</w:t>
            </w:r>
            <w:r w:rsidRPr="000F712E">
              <w:rPr>
                <w:b/>
                <w:sz w:val="22"/>
                <w:szCs w:val="22"/>
                <w:lang w:val="en-US"/>
              </w:rPr>
              <w:t xml:space="preserve"> </w:t>
            </w:r>
            <w:r w:rsidRPr="000F712E">
              <w:rPr>
                <w:b/>
                <w:sz w:val="22"/>
                <w:szCs w:val="22"/>
                <w:lang w:val="en"/>
              </w:rPr>
              <w:t>Rules</w:t>
            </w:r>
            <w:r w:rsidRPr="000F712E">
              <w:rPr>
                <w:b/>
                <w:sz w:val="22"/>
                <w:szCs w:val="22"/>
                <w:lang w:val="en-US"/>
              </w:rPr>
              <w:t xml:space="preserve">: </w:t>
            </w:r>
          </w:p>
          <w:p w14:paraId="3ADBF895" w14:textId="77777777" w:rsidR="001B4ABE" w:rsidRPr="000F712E" w:rsidRDefault="001B4ABE" w:rsidP="00120F68">
            <w:pPr>
              <w:tabs>
                <w:tab w:val="left" w:pos="426"/>
              </w:tabs>
              <w:autoSpaceDE w:val="0"/>
              <w:autoSpaceDN w:val="0"/>
              <w:adjustRightInd w:val="0"/>
              <w:jc w:val="both"/>
              <w:rPr>
                <w:sz w:val="22"/>
                <w:szCs w:val="22"/>
                <w:lang w:val="en-US"/>
              </w:rPr>
            </w:pPr>
            <w:r w:rsidRPr="000F712E">
              <w:rPr>
                <w:sz w:val="22"/>
                <w:szCs w:val="22"/>
                <w:lang w:val="en-US"/>
              </w:rPr>
              <w:t xml:space="preserve">All students have to register at the MOOC. The deadlines for completing the modules of the online course must be strictly observed in accordance with the discipline study schedule.  </w:t>
            </w:r>
          </w:p>
          <w:p w14:paraId="23DC2E71" w14:textId="77777777" w:rsidR="001B4ABE" w:rsidRPr="000F712E" w:rsidRDefault="001B4ABE" w:rsidP="00120F68">
            <w:pPr>
              <w:tabs>
                <w:tab w:val="left" w:pos="426"/>
              </w:tabs>
              <w:autoSpaceDE w:val="0"/>
              <w:autoSpaceDN w:val="0"/>
              <w:adjustRightInd w:val="0"/>
              <w:jc w:val="both"/>
              <w:rPr>
                <w:sz w:val="22"/>
                <w:szCs w:val="22"/>
                <w:lang w:val="en-US"/>
              </w:rPr>
            </w:pPr>
            <w:r w:rsidRPr="000F712E">
              <w:rPr>
                <w:sz w:val="22"/>
                <w:szCs w:val="22"/>
                <w:lang w:val="en-US"/>
              </w:rPr>
              <w:lastRenderedPageBreak/>
              <w:t>ATTENTION! Non-compliance with deadlines leads to loss of points! The deadline of each task is indicated in the calendar (schedule) of implementation of the content of the curriculum, as well as in the MOOC.</w:t>
            </w:r>
          </w:p>
          <w:p w14:paraId="50EE7560" w14:textId="77777777" w:rsidR="001B4ABE" w:rsidRPr="000F712E" w:rsidRDefault="001B4ABE" w:rsidP="00120F68">
            <w:pPr>
              <w:jc w:val="both"/>
              <w:rPr>
                <w:b/>
                <w:sz w:val="22"/>
                <w:szCs w:val="22"/>
                <w:lang w:val="en-US"/>
              </w:rPr>
            </w:pPr>
            <w:r w:rsidRPr="000F712E">
              <w:rPr>
                <w:b/>
                <w:sz w:val="22"/>
                <w:szCs w:val="22"/>
                <w:lang w:val="en"/>
              </w:rPr>
              <w:t>Academic</w:t>
            </w:r>
            <w:r w:rsidRPr="000F712E">
              <w:rPr>
                <w:b/>
                <w:sz w:val="22"/>
                <w:szCs w:val="22"/>
                <w:lang w:val="en-US"/>
              </w:rPr>
              <w:t xml:space="preserve"> </w:t>
            </w:r>
            <w:r w:rsidRPr="000F712E">
              <w:rPr>
                <w:b/>
                <w:sz w:val="22"/>
                <w:szCs w:val="22"/>
                <w:lang w:val="en"/>
              </w:rPr>
              <w:t>values</w:t>
            </w:r>
            <w:r w:rsidRPr="000F712E">
              <w:rPr>
                <w:b/>
                <w:sz w:val="22"/>
                <w:szCs w:val="22"/>
                <w:lang w:val="en-US"/>
              </w:rPr>
              <w:t>:</w:t>
            </w:r>
          </w:p>
          <w:p w14:paraId="6719B2EC" w14:textId="77777777" w:rsidR="001B4ABE" w:rsidRPr="000F712E" w:rsidRDefault="001B4ABE" w:rsidP="00120F68">
            <w:pPr>
              <w:jc w:val="both"/>
              <w:rPr>
                <w:sz w:val="22"/>
                <w:szCs w:val="22"/>
                <w:lang w:val="en-US" w:eastAsia="ar-SA"/>
              </w:rPr>
            </w:pPr>
            <w:r w:rsidRPr="000F712E">
              <w:rPr>
                <w:bCs/>
                <w:sz w:val="22"/>
                <w:szCs w:val="22"/>
                <w:lang w:val="en-US"/>
              </w:rPr>
              <w:t xml:space="preserve">- </w:t>
            </w:r>
            <w:r w:rsidRPr="000F712E">
              <w:rPr>
                <w:sz w:val="22"/>
                <w:szCs w:val="22"/>
                <w:lang w:val="en-US" w:eastAsia="ar-SA"/>
              </w:rPr>
              <w:t xml:space="preserve">Practical trainings/laboratories, </w:t>
            </w:r>
            <w:r w:rsidRPr="000F712E">
              <w:rPr>
                <w:sz w:val="22"/>
                <w:szCs w:val="22"/>
                <w:lang w:val="en"/>
              </w:rPr>
              <w:t>IWS</w:t>
            </w:r>
            <w:r w:rsidRPr="000F712E">
              <w:rPr>
                <w:sz w:val="22"/>
                <w:szCs w:val="22"/>
                <w:lang w:val="en-US" w:eastAsia="ar-SA"/>
              </w:rPr>
              <w:t xml:space="preserve"> should be independent, creative.</w:t>
            </w:r>
          </w:p>
          <w:p w14:paraId="5FF1F9C6" w14:textId="77777777" w:rsidR="001B4ABE" w:rsidRPr="000F712E" w:rsidRDefault="001B4ABE" w:rsidP="00120F68">
            <w:pPr>
              <w:jc w:val="both"/>
              <w:rPr>
                <w:sz w:val="22"/>
                <w:szCs w:val="22"/>
                <w:lang w:val="en-US" w:eastAsia="ar-SA"/>
              </w:rPr>
            </w:pPr>
            <w:r w:rsidRPr="000F712E">
              <w:rPr>
                <w:sz w:val="22"/>
                <w:szCs w:val="22"/>
                <w:lang w:val="en-US" w:eastAsia="ar-SA"/>
              </w:rPr>
              <w:t>- Plagiarism, forgery, cheating at all stages of control are unacceptable.</w:t>
            </w:r>
          </w:p>
          <w:p w14:paraId="61080C4D" w14:textId="77777777" w:rsidR="001B4ABE" w:rsidRPr="000F712E" w:rsidRDefault="001B4ABE" w:rsidP="00120F68">
            <w:pPr>
              <w:jc w:val="both"/>
              <w:rPr>
                <w:sz w:val="22"/>
                <w:szCs w:val="22"/>
                <w:lang w:val="en-US" w:eastAsia="ar-SA"/>
              </w:rPr>
            </w:pPr>
            <w:r w:rsidRPr="000F712E">
              <w:rPr>
                <w:sz w:val="22"/>
                <w:szCs w:val="22"/>
                <w:lang w:val="en-US" w:eastAsia="ar-SA"/>
              </w:rPr>
              <w:t>- Students with disabilities can receive counseling at e-mail *******@gmail.com.</w:t>
            </w:r>
          </w:p>
        </w:tc>
      </w:tr>
      <w:tr w:rsidR="001B4ABE" w:rsidRPr="007D0CA3" w14:paraId="66AB39A0" w14:textId="77777777" w:rsidTr="002871FC">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2793ACF7" w14:textId="77777777" w:rsidR="001B4ABE" w:rsidRPr="000F712E" w:rsidRDefault="001B4ABE" w:rsidP="00120F68">
            <w:pPr>
              <w:rPr>
                <w:b/>
                <w:sz w:val="22"/>
                <w:szCs w:val="22"/>
              </w:rPr>
            </w:pPr>
            <w:r w:rsidRPr="000F712E">
              <w:rPr>
                <w:b/>
                <w:sz w:val="22"/>
                <w:szCs w:val="22"/>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675F58E5" w14:textId="77777777" w:rsidR="001B4ABE" w:rsidRPr="000F712E" w:rsidRDefault="001B4ABE" w:rsidP="00120F68">
            <w:pPr>
              <w:rPr>
                <w:sz w:val="22"/>
                <w:szCs w:val="22"/>
                <w:lang w:val="en-US"/>
              </w:rPr>
            </w:pPr>
            <w:r w:rsidRPr="000F712E">
              <w:rPr>
                <w:b/>
                <w:sz w:val="22"/>
                <w:szCs w:val="22"/>
                <w:lang w:val="en"/>
              </w:rPr>
              <w:t>Criteria</w:t>
            </w:r>
            <w:r w:rsidRPr="000F712E">
              <w:rPr>
                <w:b/>
                <w:sz w:val="22"/>
                <w:szCs w:val="22"/>
                <w:lang w:val="en-US"/>
              </w:rPr>
              <w:t>-</w:t>
            </w:r>
            <w:r w:rsidRPr="000F712E">
              <w:rPr>
                <w:b/>
                <w:sz w:val="22"/>
                <w:szCs w:val="22"/>
                <w:lang w:val="en"/>
              </w:rPr>
              <w:t>based</w:t>
            </w:r>
            <w:r w:rsidRPr="000F712E">
              <w:rPr>
                <w:b/>
                <w:sz w:val="22"/>
                <w:szCs w:val="22"/>
                <w:lang w:val="en-US"/>
              </w:rPr>
              <w:t xml:space="preserve"> </w:t>
            </w:r>
            <w:r w:rsidRPr="000F712E">
              <w:rPr>
                <w:b/>
                <w:sz w:val="22"/>
                <w:szCs w:val="22"/>
                <w:lang w:val="en"/>
              </w:rPr>
              <w:t>evaluation</w:t>
            </w:r>
            <w:r w:rsidRPr="000F712E">
              <w:rPr>
                <w:b/>
                <w:sz w:val="22"/>
                <w:szCs w:val="22"/>
                <w:lang w:val="en-US"/>
              </w:rPr>
              <w:t>:</w:t>
            </w:r>
            <w:r w:rsidRPr="000F712E">
              <w:rPr>
                <w:sz w:val="22"/>
                <w:szCs w:val="22"/>
                <w:lang w:val="en-US"/>
              </w:rPr>
              <w:t xml:space="preserve"> </w:t>
            </w:r>
          </w:p>
          <w:p w14:paraId="4FE228E0" w14:textId="77777777" w:rsidR="001B4ABE" w:rsidRPr="000F712E" w:rsidRDefault="001B4ABE" w:rsidP="00120F68">
            <w:pPr>
              <w:jc w:val="both"/>
              <w:rPr>
                <w:sz w:val="22"/>
                <w:szCs w:val="22"/>
                <w:lang w:val="en-US"/>
              </w:rPr>
            </w:pPr>
            <w:r w:rsidRPr="000F712E">
              <w:rPr>
                <w:sz w:val="22"/>
                <w:szCs w:val="22"/>
                <w:lang w:val="en-US"/>
              </w:rPr>
              <w:t>assessment of learning outcomes in relation to descriptors (verification of the formation of competencies in midterm control and exams).</w:t>
            </w:r>
          </w:p>
          <w:p w14:paraId="3246F17E" w14:textId="77777777" w:rsidR="001B4ABE" w:rsidRPr="000F712E" w:rsidRDefault="001B4ABE" w:rsidP="00120F68">
            <w:pPr>
              <w:rPr>
                <w:sz w:val="22"/>
                <w:szCs w:val="22"/>
                <w:lang w:val="en-US"/>
              </w:rPr>
            </w:pPr>
            <w:r w:rsidRPr="000F712E">
              <w:rPr>
                <w:b/>
                <w:sz w:val="22"/>
                <w:szCs w:val="22"/>
                <w:lang w:val="en"/>
              </w:rPr>
              <w:t>Summative</w:t>
            </w:r>
            <w:r w:rsidRPr="000F712E">
              <w:rPr>
                <w:b/>
                <w:sz w:val="22"/>
                <w:szCs w:val="22"/>
                <w:lang w:val="en-US"/>
              </w:rPr>
              <w:t xml:space="preserve"> </w:t>
            </w:r>
            <w:r w:rsidRPr="000F712E">
              <w:rPr>
                <w:b/>
                <w:sz w:val="22"/>
                <w:szCs w:val="22"/>
                <w:lang w:val="en"/>
              </w:rPr>
              <w:t>evaluation</w:t>
            </w:r>
            <w:r w:rsidRPr="000F712E">
              <w:rPr>
                <w:b/>
                <w:sz w:val="22"/>
                <w:szCs w:val="22"/>
                <w:lang w:val="en-US"/>
              </w:rPr>
              <w:t xml:space="preserve">: </w:t>
            </w:r>
            <w:r w:rsidRPr="000F712E">
              <w:rPr>
                <w:sz w:val="22"/>
                <w:szCs w:val="22"/>
                <w:lang w:val="en-US"/>
              </w:rPr>
              <w:t>assessment of work activity in an audience (at a webinar); assessment of the completed task.</w:t>
            </w:r>
          </w:p>
        </w:tc>
      </w:tr>
    </w:tbl>
    <w:p w14:paraId="51CE9A92" w14:textId="77777777" w:rsidR="00AA36B9" w:rsidRPr="000F712E" w:rsidRDefault="00AA36B9" w:rsidP="00120F68">
      <w:pPr>
        <w:jc w:val="center"/>
        <w:rPr>
          <w:b/>
          <w:sz w:val="22"/>
          <w:szCs w:val="22"/>
          <w:lang w:val="en"/>
        </w:rPr>
      </w:pPr>
    </w:p>
    <w:p w14:paraId="7E0CBF02" w14:textId="77777777" w:rsidR="00AA36B9" w:rsidRPr="000F712E" w:rsidRDefault="00AA36B9" w:rsidP="00120F68">
      <w:pPr>
        <w:jc w:val="center"/>
        <w:rPr>
          <w:b/>
          <w:sz w:val="22"/>
          <w:szCs w:val="22"/>
          <w:lang w:val="en"/>
        </w:rPr>
      </w:pPr>
    </w:p>
    <w:p w14:paraId="4A08A61D" w14:textId="77777777" w:rsidR="00AA36B9" w:rsidRPr="000F712E" w:rsidRDefault="00AA36B9" w:rsidP="00120F68">
      <w:pPr>
        <w:jc w:val="center"/>
        <w:rPr>
          <w:b/>
          <w:sz w:val="22"/>
          <w:szCs w:val="22"/>
          <w:lang w:val="en"/>
        </w:rPr>
      </w:pPr>
    </w:p>
    <w:p w14:paraId="48D98013" w14:textId="77777777" w:rsidR="00AA36B9" w:rsidRPr="000F712E" w:rsidRDefault="00AA36B9" w:rsidP="00120F68">
      <w:pPr>
        <w:jc w:val="center"/>
        <w:rPr>
          <w:b/>
          <w:sz w:val="22"/>
          <w:szCs w:val="22"/>
          <w:lang w:val="en"/>
        </w:rPr>
      </w:pPr>
    </w:p>
    <w:p w14:paraId="5B133510" w14:textId="77777777" w:rsidR="00AA36B9" w:rsidRPr="000F712E" w:rsidRDefault="00AA36B9" w:rsidP="00120F68">
      <w:pPr>
        <w:jc w:val="center"/>
        <w:rPr>
          <w:b/>
          <w:sz w:val="22"/>
          <w:szCs w:val="22"/>
          <w:lang w:val="en"/>
        </w:rPr>
      </w:pPr>
    </w:p>
    <w:p w14:paraId="0AE790B1" w14:textId="77777777" w:rsidR="00AA36B9" w:rsidRPr="000F712E" w:rsidRDefault="00AA36B9" w:rsidP="00120F68">
      <w:pPr>
        <w:jc w:val="center"/>
        <w:rPr>
          <w:b/>
          <w:sz w:val="22"/>
          <w:szCs w:val="22"/>
          <w:lang w:val="en"/>
        </w:rPr>
      </w:pPr>
    </w:p>
    <w:p w14:paraId="70A67CA9" w14:textId="77777777" w:rsidR="001B4ABE" w:rsidRPr="00C2548C" w:rsidRDefault="001B4ABE" w:rsidP="00120F68">
      <w:pPr>
        <w:jc w:val="center"/>
        <w:rPr>
          <w:b/>
          <w:sz w:val="20"/>
          <w:szCs w:val="20"/>
          <w:lang w:val="en-US"/>
        </w:rPr>
      </w:pPr>
      <w:r w:rsidRPr="00C2548C">
        <w:rPr>
          <w:b/>
          <w:sz w:val="20"/>
          <w:szCs w:val="20"/>
          <w:lang w:val="en"/>
        </w:rPr>
        <w:t>CALENDAR (SCHEDULE) THE IMPLEMENTATION OF THE COURSE CONTENT</w:t>
      </w:r>
      <w:r w:rsidRPr="00C2548C">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6"/>
        <w:gridCol w:w="850"/>
        <w:gridCol w:w="1123"/>
        <w:gridCol w:w="578"/>
        <w:gridCol w:w="709"/>
        <w:gridCol w:w="1134"/>
        <w:gridCol w:w="1372"/>
      </w:tblGrid>
      <w:tr w:rsidR="001B4ABE" w:rsidRPr="00C2548C" w14:paraId="61EF6A16" w14:textId="77777777" w:rsidTr="002871FC">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3E095F99" w14:textId="77777777" w:rsidR="001B4ABE" w:rsidRPr="00C2548C" w:rsidRDefault="001B4ABE" w:rsidP="00120F68">
            <w:pPr>
              <w:jc w:val="center"/>
              <w:rPr>
                <w:sz w:val="20"/>
                <w:szCs w:val="20"/>
                <w:lang w:val="en-US"/>
              </w:rPr>
            </w:pPr>
            <w:r w:rsidRPr="00C2548C">
              <w:rPr>
                <w:sz w:val="20"/>
                <w:szCs w:val="20"/>
                <w:lang w:val="en-US"/>
              </w:rPr>
              <w:t>weeks</w:t>
            </w:r>
            <w:r w:rsidRPr="00C2548C">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hideMark/>
          </w:tcPr>
          <w:p w14:paraId="08A54255" w14:textId="77777777" w:rsidR="001B4ABE" w:rsidRPr="00C2548C" w:rsidRDefault="001B4ABE" w:rsidP="00120F68">
            <w:pPr>
              <w:rPr>
                <w:sz w:val="20"/>
                <w:szCs w:val="20"/>
              </w:rPr>
            </w:pPr>
            <w:r w:rsidRPr="00C2548C">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hideMark/>
          </w:tcPr>
          <w:p w14:paraId="46EE70E0" w14:textId="77777777" w:rsidR="001B4ABE" w:rsidRPr="00C2548C" w:rsidRDefault="001B4ABE" w:rsidP="00120F68">
            <w:pPr>
              <w:rPr>
                <w:sz w:val="20"/>
                <w:szCs w:val="20"/>
                <w:lang w:val="en-US"/>
              </w:rPr>
            </w:pPr>
            <w:r w:rsidRPr="00C2548C">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446D0B7B" w14:textId="77777777" w:rsidR="001B4ABE" w:rsidRPr="00C2548C" w:rsidRDefault="001B4ABE" w:rsidP="00120F68">
            <w:pPr>
              <w:rPr>
                <w:sz w:val="20"/>
                <w:szCs w:val="20"/>
                <w:lang w:val="en-US"/>
              </w:rPr>
            </w:pPr>
            <w:r w:rsidRPr="00C2548C">
              <w:rPr>
                <w:sz w:val="20"/>
                <w:szCs w:val="20"/>
                <w:lang w:val="en-US"/>
              </w:rPr>
              <w:t>ID</w:t>
            </w:r>
          </w:p>
          <w:p w14:paraId="265E39D0" w14:textId="77777777" w:rsidR="001B4ABE" w:rsidRPr="00C2548C" w:rsidRDefault="001B4ABE" w:rsidP="00120F68">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hideMark/>
          </w:tcPr>
          <w:p w14:paraId="07DCA906" w14:textId="77777777" w:rsidR="001B4ABE" w:rsidRPr="00C2548C" w:rsidRDefault="001B4ABE" w:rsidP="00120F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C2548C">
              <w:rPr>
                <w:color w:val="000000"/>
                <w:sz w:val="20"/>
                <w:szCs w:val="20"/>
                <w:shd w:val="clear" w:color="auto" w:fill="F1F3F4"/>
              </w:rPr>
              <w:t>amount</w:t>
            </w:r>
            <w:r w:rsidRPr="00C2548C">
              <w:rPr>
                <w:color w:val="222222"/>
                <w:sz w:val="20"/>
                <w:szCs w:val="20"/>
                <w:lang w:val="en"/>
              </w:rPr>
              <w:t xml:space="preserve"> of hours </w:t>
            </w:r>
          </w:p>
          <w:p w14:paraId="374CF118" w14:textId="77777777" w:rsidR="001B4ABE" w:rsidRPr="00C2548C" w:rsidRDefault="001B4ABE" w:rsidP="00120F6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14:paraId="1DC9FC1D" w14:textId="77777777" w:rsidR="001B4ABE" w:rsidRPr="00C2548C" w:rsidRDefault="001B4ABE" w:rsidP="00120F68">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Maximum score</w:t>
            </w:r>
          </w:p>
          <w:p w14:paraId="68D9A891" w14:textId="77777777" w:rsidR="001B4ABE" w:rsidRPr="00C2548C" w:rsidRDefault="001B4ABE" w:rsidP="00120F68">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14:paraId="0124C02F" w14:textId="77777777" w:rsidR="001B4ABE" w:rsidRPr="00C2548C" w:rsidRDefault="001B4ABE" w:rsidP="00120F68">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 xml:space="preserve">Form </w:t>
            </w:r>
            <w:r w:rsidRPr="00C2548C">
              <w:rPr>
                <w:rFonts w:ascii="Times New Roman" w:hAnsi="Times New Roman" w:cs="Times New Roman"/>
                <w:color w:val="222222"/>
                <w:lang w:val="en-US"/>
              </w:rPr>
              <w:t xml:space="preserve">of </w:t>
            </w:r>
            <w:r w:rsidRPr="00C2548C">
              <w:rPr>
                <w:rFonts w:ascii="Times New Roman" w:hAnsi="Times New Roman" w:cs="Times New Roman"/>
                <w:color w:val="222222"/>
                <w:lang w:val="en"/>
              </w:rPr>
              <w:t xml:space="preserve">Knowledge Assessment </w:t>
            </w:r>
          </w:p>
          <w:p w14:paraId="79ED8810" w14:textId="77777777" w:rsidR="001B4ABE" w:rsidRPr="00C2548C" w:rsidRDefault="001B4ABE" w:rsidP="00120F68">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hideMark/>
          </w:tcPr>
          <w:p w14:paraId="2889C879" w14:textId="77777777" w:rsidR="001B4ABE" w:rsidRPr="00C2548C" w:rsidRDefault="001B4ABE" w:rsidP="00120F68">
            <w:pPr>
              <w:jc w:val="center"/>
              <w:rPr>
                <w:sz w:val="20"/>
                <w:szCs w:val="20"/>
                <w:lang w:val="en-US"/>
              </w:rPr>
            </w:pPr>
            <w:r w:rsidRPr="00C2548C">
              <w:rPr>
                <w:sz w:val="20"/>
                <w:szCs w:val="20"/>
                <w:lang w:val="en-US"/>
              </w:rPr>
              <w:t>The</w:t>
            </w:r>
          </w:p>
          <w:p w14:paraId="48DC964F" w14:textId="77777777" w:rsidR="001B4ABE" w:rsidRPr="00C2548C" w:rsidRDefault="001B4ABE" w:rsidP="00120F68">
            <w:pPr>
              <w:pStyle w:val="HTML"/>
              <w:shd w:val="clear" w:color="auto" w:fill="F8F9FA"/>
              <w:rPr>
                <w:rFonts w:ascii="Times New Roman" w:hAnsi="Times New Roman" w:cs="Times New Roman"/>
                <w:color w:val="222222"/>
                <w:lang w:val="en"/>
              </w:rPr>
            </w:pPr>
            <w:r w:rsidRPr="00C2548C">
              <w:rPr>
                <w:rFonts w:ascii="Times New Roman" w:hAnsi="Times New Roman" w:cs="Times New Roman"/>
                <w:color w:val="222222"/>
                <w:lang w:val="en"/>
              </w:rPr>
              <w:t xml:space="preserve">Form of the lesson </w:t>
            </w:r>
          </w:p>
          <w:p w14:paraId="517F320F" w14:textId="77777777" w:rsidR="001B4ABE" w:rsidRPr="00C2548C" w:rsidRDefault="001B4ABE" w:rsidP="00120F68">
            <w:pPr>
              <w:pStyle w:val="HTML"/>
              <w:shd w:val="clear" w:color="auto" w:fill="F8F9FA"/>
              <w:rPr>
                <w:rFonts w:ascii="Times New Roman" w:hAnsi="Times New Roman" w:cs="Times New Roman"/>
                <w:color w:val="222222"/>
                <w:lang w:val="en-US"/>
              </w:rPr>
            </w:pPr>
            <w:r w:rsidRPr="00C2548C">
              <w:rPr>
                <w:rFonts w:ascii="Times New Roman" w:hAnsi="Times New Roman" w:cs="Times New Roman"/>
                <w:color w:val="222222"/>
                <w:lang w:val="en"/>
              </w:rPr>
              <w:t>/ platform</w:t>
            </w:r>
          </w:p>
          <w:p w14:paraId="17B04FBB" w14:textId="77777777" w:rsidR="001B4ABE" w:rsidRPr="00C2548C" w:rsidRDefault="001B4ABE" w:rsidP="00120F68">
            <w:pPr>
              <w:jc w:val="center"/>
              <w:rPr>
                <w:sz w:val="20"/>
                <w:szCs w:val="20"/>
                <w:lang w:val="en-US"/>
              </w:rPr>
            </w:pPr>
          </w:p>
        </w:tc>
      </w:tr>
    </w:tbl>
    <w:p w14:paraId="38C5ADD4" w14:textId="77777777" w:rsidR="001B4ABE" w:rsidRPr="00C2548C" w:rsidRDefault="001B4ABE" w:rsidP="00120F68">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1B4ABE" w:rsidRPr="00C2548C" w14:paraId="2CD9AB5E" w14:textId="77777777" w:rsidTr="002871FC">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2AA5DB5" w14:textId="77777777" w:rsidR="001B4ABE" w:rsidRPr="00C2548C" w:rsidRDefault="001B4ABE" w:rsidP="00120F68">
            <w:pPr>
              <w:tabs>
                <w:tab w:val="left" w:pos="1276"/>
              </w:tabs>
              <w:jc w:val="center"/>
              <w:rPr>
                <w:b/>
                <w:sz w:val="20"/>
                <w:szCs w:val="20"/>
              </w:rPr>
            </w:pPr>
            <w:r w:rsidRPr="00C2548C">
              <w:rPr>
                <w:color w:val="222222"/>
                <w:sz w:val="20"/>
                <w:szCs w:val="20"/>
                <w:shd w:val="clear" w:color="auto" w:fill="F8F9FA"/>
              </w:rPr>
              <w:t>Module</w:t>
            </w:r>
            <w:r w:rsidRPr="00C2548C">
              <w:rPr>
                <w:b/>
                <w:sz w:val="20"/>
                <w:szCs w:val="20"/>
                <w:lang w:val="kk-KZ"/>
              </w:rPr>
              <w:t xml:space="preserve"> 1</w:t>
            </w:r>
            <w:r w:rsidRPr="00C2548C">
              <w:rPr>
                <w:sz w:val="20"/>
                <w:szCs w:val="20"/>
              </w:rPr>
              <w:t xml:space="preserve"> </w:t>
            </w:r>
          </w:p>
        </w:tc>
      </w:tr>
      <w:tr w:rsidR="00AA36B9" w:rsidRPr="00C2548C" w14:paraId="101B8024" w14:textId="77777777" w:rsidTr="00AA7AE5">
        <w:trPr>
          <w:trHeight w:val="7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58FFAFC" w14:textId="77777777" w:rsidR="00AA36B9" w:rsidRPr="00C2548C" w:rsidRDefault="00AA36B9" w:rsidP="00120F68">
            <w:pPr>
              <w:tabs>
                <w:tab w:val="left" w:pos="1276"/>
              </w:tabs>
              <w:jc w:val="center"/>
              <w:rPr>
                <w:sz w:val="20"/>
                <w:szCs w:val="20"/>
                <w:lang w:val="kk-KZ"/>
              </w:rPr>
            </w:pPr>
            <w:r w:rsidRPr="00C2548C">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F9C541C" w14:textId="0D2AA4ED" w:rsidR="00AA36B9" w:rsidRPr="00C2548C" w:rsidRDefault="00AA36B9" w:rsidP="00120F68">
            <w:pPr>
              <w:snapToGrid w:val="0"/>
              <w:jc w:val="both"/>
              <w:rPr>
                <w:bCs/>
                <w:sz w:val="20"/>
                <w:szCs w:val="20"/>
                <w:lang w:val="kk-KZ" w:eastAsia="ar-SA"/>
              </w:rPr>
            </w:pPr>
            <w:r w:rsidRPr="00C2548C">
              <w:rPr>
                <w:bCs/>
                <w:sz w:val="20"/>
                <w:szCs w:val="20"/>
                <w:lang w:val="en-US" w:eastAsia="ar-SA"/>
              </w:rPr>
              <w:t>L</w:t>
            </w:r>
            <w:r w:rsidR="00DB754A" w:rsidRPr="00C2548C">
              <w:rPr>
                <w:bCs/>
                <w:sz w:val="20"/>
                <w:szCs w:val="20"/>
                <w:lang w:val="en-US" w:eastAsia="ar-SA"/>
              </w:rPr>
              <w:t xml:space="preserve">ecture </w:t>
            </w:r>
            <w:r w:rsidRPr="00C2548C">
              <w:rPr>
                <w:bCs/>
                <w:sz w:val="20"/>
                <w:szCs w:val="20"/>
                <w:lang w:val="en-US" w:eastAsia="ar-SA"/>
              </w:rPr>
              <w:t xml:space="preserve">1. Introduction to </w:t>
            </w:r>
            <w:r w:rsidR="00D14C31" w:rsidRPr="00C2548C">
              <w:rPr>
                <w:bCs/>
                <w:sz w:val="20"/>
                <w:szCs w:val="20"/>
                <w:lang w:val="en-US" w:eastAsia="ar-SA"/>
              </w:rPr>
              <w:t>Plant physiology</w:t>
            </w:r>
            <w:r w:rsidRPr="00C2548C">
              <w:rPr>
                <w:bCs/>
                <w:sz w:val="20"/>
                <w:szCs w:val="20"/>
                <w:lang w:val="en-US" w:eastAsia="ar-SA"/>
              </w:rPr>
              <w:t xml:space="preserve">. </w:t>
            </w:r>
            <w:r w:rsidR="00D14C31" w:rsidRPr="00C2548C">
              <w:rPr>
                <w:rStyle w:val="hps"/>
                <w:rFonts w:eastAsia="Calibri"/>
                <w:color w:val="333333"/>
                <w:sz w:val="20"/>
                <w:szCs w:val="20"/>
                <w:lang w:val="en-US"/>
              </w:rPr>
              <w:t>Physiology</w:t>
            </w:r>
            <w:r w:rsidR="00D14C31" w:rsidRPr="00C2548C">
              <w:rPr>
                <w:rStyle w:val="longtext"/>
                <w:color w:val="333333"/>
                <w:sz w:val="20"/>
                <w:szCs w:val="20"/>
                <w:lang w:val="en-US"/>
              </w:rPr>
              <w:t xml:space="preserve"> </w:t>
            </w:r>
            <w:r w:rsidR="00D14C31" w:rsidRPr="00C2548C">
              <w:rPr>
                <w:rStyle w:val="hps"/>
                <w:rFonts w:eastAsia="Calibri"/>
                <w:color w:val="333333"/>
                <w:sz w:val="20"/>
                <w:szCs w:val="20"/>
                <w:lang w:val="en-US"/>
              </w:rPr>
              <w:t>of the plant cell</w:t>
            </w:r>
            <w:r w:rsidRPr="00C2548C">
              <w:rPr>
                <w:bCs/>
                <w:sz w:val="20"/>
                <w:szCs w:val="20"/>
                <w:lang w:val="en-US" w:eastAsia="ar-SA"/>
              </w:rPr>
              <w:t xml:space="preserve"> Structure</w:t>
            </w:r>
            <w:r w:rsidR="00D14C31" w:rsidRPr="00C2548C">
              <w:rPr>
                <w:bCs/>
                <w:sz w:val="20"/>
                <w:szCs w:val="20"/>
                <w:lang w:val="en-US" w:eastAsia="ar-SA"/>
              </w:rPr>
              <w:t xml:space="preserve"> and </w:t>
            </w:r>
            <w:r w:rsidRPr="00C2548C">
              <w:rPr>
                <w:bCs/>
                <w:sz w:val="20"/>
                <w:szCs w:val="20"/>
                <w:lang w:val="en-US" w:eastAsia="ar-SA"/>
              </w:rPr>
              <w:t>functions</w:t>
            </w:r>
            <w:r w:rsidR="00D14C31" w:rsidRPr="00C2548C">
              <w:rPr>
                <w:bCs/>
                <w:sz w:val="20"/>
                <w:szCs w:val="20"/>
                <w:lang w:val="en-US" w:eastAsia="ar-SA"/>
              </w:rPr>
              <w:t xml:space="preserve"> of plant cell wall</w:t>
            </w:r>
            <w:r w:rsidRPr="00C2548C">
              <w:rPr>
                <w:bCs/>
                <w:sz w:val="20"/>
                <w:szCs w:val="20"/>
                <w:lang w:val="en-US"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B53A9B6" w14:textId="77777777" w:rsidR="00AA36B9" w:rsidRPr="00C2548C" w:rsidRDefault="00AA7AE5" w:rsidP="00120F68">
            <w:pPr>
              <w:tabs>
                <w:tab w:val="left" w:pos="1276"/>
              </w:tabs>
              <w:snapToGrid w:val="0"/>
              <w:jc w:val="both"/>
              <w:rPr>
                <w:sz w:val="20"/>
                <w:szCs w:val="20"/>
                <w:lang w:val="kk-KZ" w:eastAsia="ar-SA"/>
              </w:rPr>
            </w:pPr>
            <w:r w:rsidRPr="00C2548C">
              <w:rPr>
                <w:b/>
                <w:sz w:val="20"/>
                <w:szCs w:val="20"/>
                <w:lang w:val="en-US"/>
              </w:rPr>
              <w:t>LO</w:t>
            </w:r>
            <w:r w:rsidRPr="00C2548C">
              <w:rPr>
                <w:sz w:val="20"/>
                <w:szCs w:val="20"/>
                <w:lang w:val="kk-KZ" w:eastAsia="ar-SA"/>
              </w:rPr>
              <w:t xml:space="preserve"> </w:t>
            </w:r>
            <w:r w:rsidR="00AA36B9" w:rsidRPr="00C2548C">
              <w:rPr>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A2888E" w14:textId="77777777" w:rsidR="00AA36B9" w:rsidRPr="00C2548C" w:rsidRDefault="00AA7AE5" w:rsidP="00120F68">
            <w:pPr>
              <w:tabs>
                <w:tab w:val="left" w:pos="1276"/>
              </w:tabs>
              <w:snapToGrid w:val="0"/>
              <w:jc w:val="both"/>
              <w:rPr>
                <w:bCs/>
                <w:sz w:val="20"/>
                <w:szCs w:val="20"/>
                <w:lang w:val="kk-KZ" w:eastAsia="ar-SA"/>
              </w:rPr>
            </w:pPr>
            <w:r w:rsidRPr="00C2548C">
              <w:rPr>
                <w:b/>
                <w:sz w:val="20"/>
                <w:szCs w:val="20"/>
                <w:lang w:val="en-US"/>
              </w:rPr>
              <w:t>ID</w:t>
            </w:r>
            <w:r w:rsidR="00AA36B9" w:rsidRPr="00C2548C">
              <w:rPr>
                <w:bCs/>
                <w:sz w:val="20"/>
                <w:szCs w:val="20"/>
                <w:lang w:val="kk-KZ" w:eastAsia="ar-SA"/>
              </w:rPr>
              <w:t xml:space="preserve"> 1.1.</w:t>
            </w:r>
          </w:p>
          <w:p w14:paraId="7D5D7677" w14:textId="77777777" w:rsidR="00AA36B9" w:rsidRPr="00C2548C" w:rsidRDefault="00AA7AE5" w:rsidP="00120F68">
            <w:pPr>
              <w:tabs>
                <w:tab w:val="left" w:pos="1276"/>
              </w:tabs>
              <w:snapToGrid w:val="0"/>
              <w:jc w:val="both"/>
              <w:rPr>
                <w:bCs/>
                <w:sz w:val="20"/>
                <w:szCs w:val="20"/>
                <w:lang w:val="kk-KZ" w:eastAsia="ar-SA"/>
              </w:rPr>
            </w:pPr>
            <w:r w:rsidRPr="00C2548C">
              <w:rPr>
                <w:b/>
                <w:sz w:val="20"/>
                <w:szCs w:val="20"/>
                <w:lang w:val="en-US"/>
              </w:rPr>
              <w:t>ID</w:t>
            </w:r>
            <w:r w:rsidR="00AA36B9" w:rsidRPr="00C2548C">
              <w:rPr>
                <w:bCs/>
                <w:sz w:val="20"/>
                <w:szCs w:val="20"/>
                <w:lang w:val="kk-KZ" w:eastAsia="ar-SA"/>
              </w:rPr>
              <w:t>.1.2.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0596ACFE" w14:textId="52CF6E90" w:rsidR="00AA36B9" w:rsidRPr="00C2548C" w:rsidRDefault="00DB754A" w:rsidP="00120F68">
            <w:pPr>
              <w:tabs>
                <w:tab w:val="left" w:pos="1276"/>
              </w:tabs>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774632" w14:textId="77777777" w:rsidR="00AA36B9" w:rsidRPr="00C2548C" w:rsidRDefault="00AA36B9" w:rsidP="00120F68">
            <w:pPr>
              <w:tabs>
                <w:tab w:val="left" w:pos="1276"/>
              </w:tabs>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CCAF4C" w14:textId="77777777" w:rsidR="00AA36B9" w:rsidRPr="00C2548C" w:rsidRDefault="00AA36B9" w:rsidP="00120F68">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9327767" w14:textId="0371861A" w:rsidR="00AA36B9" w:rsidRPr="00C2548C" w:rsidRDefault="00D14C31" w:rsidP="00120F68">
            <w:pPr>
              <w:pStyle w:val="11"/>
              <w:shd w:val="clear" w:color="auto" w:fill="F8F9FA"/>
              <w:rPr>
                <w:lang w:val="en-US"/>
              </w:rPr>
            </w:pPr>
            <w:r w:rsidRPr="00C2548C">
              <w:rPr>
                <w:lang w:val="en-US"/>
              </w:rPr>
              <w:t>Off line</w:t>
            </w:r>
          </w:p>
        </w:tc>
      </w:tr>
      <w:tr w:rsidR="00AA36B9" w:rsidRPr="00C2548C" w14:paraId="7797CEA4" w14:textId="77777777" w:rsidTr="002871FC">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A0F90C4" w14:textId="77777777" w:rsidR="00AA36B9" w:rsidRPr="00C2548C" w:rsidRDefault="00AA36B9" w:rsidP="00120F68">
            <w:pPr>
              <w:tabs>
                <w:tab w:val="left" w:pos="1276"/>
              </w:tabs>
              <w:jc w:val="center"/>
              <w:rPr>
                <w:sz w:val="20"/>
                <w:szCs w:val="20"/>
                <w:lang w:val="kk-KZ"/>
              </w:rPr>
            </w:pPr>
            <w:r w:rsidRPr="00C2548C">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315EB6" w14:textId="723D991C" w:rsidR="00AA36B9" w:rsidRPr="00C2548C" w:rsidRDefault="00CF28A1" w:rsidP="00120F68">
            <w:pPr>
              <w:snapToGrid w:val="0"/>
              <w:jc w:val="both"/>
              <w:rPr>
                <w:bCs/>
                <w:sz w:val="20"/>
                <w:szCs w:val="20"/>
                <w:lang w:val="en-US"/>
              </w:rPr>
            </w:pPr>
            <w:r w:rsidRPr="00C2548C">
              <w:rPr>
                <w:bCs/>
                <w:sz w:val="20"/>
                <w:szCs w:val="20"/>
                <w:lang w:val="en-US"/>
              </w:rPr>
              <w:t xml:space="preserve">Seminar </w:t>
            </w:r>
            <w:r w:rsidR="00AA36B9" w:rsidRPr="00C2548C">
              <w:rPr>
                <w:bCs/>
                <w:sz w:val="20"/>
                <w:szCs w:val="20"/>
                <w:lang w:val="en-US"/>
              </w:rPr>
              <w:t xml:space="preserve"> 1</w:t>
            </w:r>
            <w:r w:rsidRPr="00C2548C">
              <w:rPr>
                <w:bCs/>
                <w:sz w:val="20"/>
                <w:szCs w:val="20"/>
                <w:lang w:val="en-US"/>
              </w:rPr>
              <w:t>.</w:t>
            </w:r>
            <w:r w:rsidR="00AA36B9" w:rsidRPr="00C2548C">
              <w:rPr>
                <w:sz w:val="20"/>
                <w:szCs w:val="20"/>
                <w:lang w:val="en-US"/>
              </w:rPr>
              <w:t xml:space="preserve"> </w:t>
            </w:r>
            <w:r w:rsidRPr="00C2548C">
              <w:rPr>
                <w:bCs/>
                <w:sz w:val="20"/>
                <w:szCs w:val="20"/>
                <w:lang w:val="en-US"/>
              </w:rPr>
              <w:t>Plant cell structures, functions</w:t>
            </w:r>
            <w:r w:rsidR="00D14C31" w:rsidRPr="00C2548C">
              <w:rPr>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0B25BE" w14:textId="77777777" w:rsidR="00AA36B9" w:rsidRPr="00C2548C" w:rsidRDefault="00AA7AE5" w:rsidP="00120F68">
            <w:pPr>
              <w:tabs>
                <w:tab w:val="left" w:pos="1276"/>
              </w:tabs>
              <w:snapToGrid w:val="0"/>
              <w:jc w:val="both"/>
              <w:rPr>
                <w:sz w:val="20"/>
                <w:szCs w:val="20"/>
                <w:lang w:val="kk-KZ" w:eastAsia="ar-SA"/>
              </w:rPr>
            </w:pPr>
            <w:r w:rsidRPr="00C2548C">
              <w:rPr>
                <w:b/>
                <w:sz w:val="20"/>
                <w:szCs w:val="20"/>
                <w:lang w:val="en-US"/>
              </w:rPr>
              <w:t>LO</w:t>
            </w:r>
            <w:r w:rsidR="00AA36B9" w:rsidRPr="00C2548C">
              <w:rPr>
                <w:sz w:val="20"/>
                <w:szCs w:val="20"/>
                <w:lang w:val="kk-KZ" w:eastAsia="ar-SA"/>
              </w:rPr>
              <w:t xml:space="preserve"> 2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B39149" w14:textId="77777777" w:rsidR="00AA36B9" w:rsidRPr="00C2548C" w:rsidRDefault="00AA7AE5" w:rsidP="00120F68">
            <w:pPr>
              <w:tabs>
                <w:tab w:val="left" w:pos="1276"/>
              </w:tabs>
              <w:snapToGrid w:val="0"/>
              <w:jc w:val="both"/>
              <w:rPr>
                <w:bCs/>
                <w:sz w:val="20"/>
                <w:szCs w:val="20"/>
                <w:lang w:val="kk-KZ" w:eastAsia="ar-SA"/>
              </w:rPr>
            </w:pPr>
            <w:r w:rsidRPr="00C2548C">
              <w:rPr>
                <w:b/>
                <w:sz w:val="20"/>
                <w:szCs w:val="20"/>
                <w:lang w:val="en-US"/>
              </w:rPr>
              <w:t>ID</w:t>
            </w:r>
            <w:r w:rsidR="00AA36B9" w:rsidRPr="00C2548C">
              <w:rPr>
                <w:bCs/>
                <w:sz w:val="20"/>
                <w:szCs w:val="20"/>
                <w:lang w:val="kk-KZ" w:eastAsia="ar-SA"/>
              </w:rPr>
              <w:t xml:space="preserve"> 2.1.</w:t>
            </w:r>
          </w:p>
          <w:p w14:paraId="14D97E41" w14:textId="77777777" w:rsidR="00AA36B9" w:rsidRPr="00C2548C" w:rsidRDefault="00AA7AE5" w:rsidP="00120F68">
            <w:pPr>
              <w:tabs>
                <w:tab w:val="left" w:pos="1276"/>
              </w:tabs>
              <w:snapToGrid w:val="0"/>
              <w:jc w:val="both"/>
              <w:rPr>
                <w:bCs/>
                <w:sz w:val="20"/>
                <w:szCs w:val="20"/>
                <w:lang w:val="kk-KZ" w:eastAsia="ar-SA"/>
              </w:rPr>
            </w:pPr>
            <w:r w:rsidRPr="00C2548C">
              <w:rPr>
                <w:b/>
                <w:sz w:val="20"/>
                <w:szCs w:val="20"/>
                <w:lang w:val="en-US"/>
              </w:rPr>
              <w:t>ID</w:t>
            </w:r>
            <w:r w:rsidR="00AA36B9" w:rsidRPr="00C2548C">
              <w:rPr>
                <w:bCs/>
                <w:sz w:val="20"/>
                <w:szCs w:val="20"/>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CD4A31" w14:textId="77777777" w:rsidR="00AA36B9" w:rsidRPr="00C2548C" w:rsidRDefault="00230F6F" w:rsidP="00120F68">
            <w:pPr>
              <w:tabs>
                <w:tab w:val="left" w:pos="1276"/>
              </w:tabs>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A43E0D" w14:textId="53176449" w:rsidR="00AA36B9" w:rsidRPr="00C2548C" w:rsidRDefault="00DB754A" w:rsidP="00120F68">
            <w:pPr>
              <w:tabs>
                <w:tab w:val="left" w:pos="1276"/>
              </w:tabs>
              <w:jc w:val="center"/>
              <w:rPr>
                <w:sz w:val="20"/>
                <w:szCs w:val="20"/>
                <w:lang w:val="en-US"/>
              </w:rPr>
            </w:pPr>
            <w:r w:rsidRPr="00C2548C">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D4321" w14:textId="77777777" w:rsidR="00AA36B9" w:rsidRPr="00C2548C" w:rsidRDefault="00AA36B9" w:rsidP="00120F68">
            <w:pPr>
              <w:tabs>
                <w:tab w:val="left" w:pos="1276"/>
              </w:tabs>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DE57A76" w14:textId="09768F3A" w:rsidR="00AA36B9" w:rsidRPr="00C2548C" w:rsidRDefault="00D14C31" w:rsidP="00120F68">
            <w:pPr>
              <w:pStyle w:val="11"/>
              <w:shd w:val="clear" w:color="auto" w:fill="F8F9FA"/>
            </w:pPr>
            <w:r w:rsidRPr="00C2548C">
              <w:rPr>
                <w:lang w:val="en-US"/>
              </w:rPr>
              <w:t>Off line</w:t>
            </w:r>
          </w:p>
        </w:tc>
      </w:tr>
      <w:tr w:rsidR="00AA36B9" w:rsidRPr="00C2548C" w14:paraId="13CEA6F3"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5DF5840" w14:textId="77777777" w:rsidR="00AA36B9" w:rsidRPr="00C2548C" w:rsidRDefault="00AA36B9" w:rsidP="00120F68">
            <w:pPr>
              <w:jc w:val="center"/>
              <w:rPr>
                <w:sz w:val="20"/>
                <w:szCs w:val="20"/>
                <w:lang w:val="kk-KZ"/>
              </w:rPr>
            </w:pPr>
            <w:r w:rsidRPr="00C2548C">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04E3937" w14:textId="1E2F13F2" w:rsidR="00AA36B9" w:rsidRPr="00C2548C" w:rsidRDefault="00AA36B9" w:rsidP="00120F68">
            <w:pPr>
              <w:snapToGrid w:val="0"/>
              <w:jc w:val="both"/>
              <w:rPr>
                <w:bCs/>
                <w:sz w:val="20"/>
                <w:szCs w:val="20"/>
                <w:lang w:val="en-US" w:eastAsia="ar-SA"/>
              </w:rPr>
            </w:pPr>
            <w:r w:rsidRPr="00C2548C">
              <w:rPr>
                <w:bCs/>
                <w:sz w:val="20"/>
                <w:szCs w:val="20"/>
                <w:lang w:val="en-US" w:eastAsia="ar-SA"/>
              </w:rPr>
              <w:t>L</w:t>
            </w:r>
            <w:r w:rsidR="00DB754A" w:rsidRPr="00C2548C">
              <w:rPr>
                <w:bCs/>
                <w:sz w:val="20"/>
                <w:szCs w:val="20"/>
                <w:lang w:val="en-US" w:eastAsia="ar-SA"/>
              </w:rPr>
              <w:t xml:space="preserve">ecture </w:t>
            </w:r>
            <w:r w:rsidRPr="00C2548C">
              <w:rPr>
                <w:bCs/>
                <w:sz w:val="20"/>
                <w:szCs w:val="20"/>
                <w:lang w:val="en-US" w:eastAsia="ar-SA"/>
              </w:rPr>
              <w:t xml:space="preserve">2. </w:t>
            </w:r>
            <w:r w:rsidR="00511E86" w:rsidRPr="00C2548C">
              <w:rPr>
                <w:color w:val="000000"/>
                <w:sz w:val="20"/>
                <w:szCs w:val="20"/>
                <w:lang w:val="en-US"/>
              </w:rPr>
              <w:t xml:space="preserve">Plant </w:t>
            </w:r>
            <w:r w:rsidR="00511E86" w:rsidRPr="00C2548C">
              <w:rPr>
                <w:rStyle w:val="hps"/>
                <w:rFonts w:eastAsia="Calibri"/>
                <w:color w:val="333333"/>
                <w:sz w:val="20"/>
                <w:szCs w:val="20"/>
                <w:lang w:val="en-US"/>
              </w:rPr>
              <w:t>Water exchange</w:t>
            </w:r>
            <w:r w:rsidR="00511E86" w:rsidRPr="00C2548C">
              <w:rPr>
                <w:rStyle w:val="longtext"/>
                <w:color w:val="333333"/>
                <w:sz w:val="20"/>
                <w:szCs w:val="20"/>
                <w:lang w:val="en-US"/>
              </w:rPr>
              <w:t xml:space="preserve"> </w:t>
            </w:r>
            <w:r w:rsidR="00511E86" w:rsidRPr="00C2548C">
              <w:rPr>
                <w:rStyle w:val="hps"/>
                <w:rFonts w:eastAsia="Calibri"/>
                <w:color w:val="333333"/>
                <w:sz w:val="20"/>
                <w:szCs w:val="20"/>
                <w:lang w:val="en-US"/>
              </w:rPr>
              <w:t>of plant cell</w:t>
            </w:r>
            <w:r w:rsidRPr="00C2548C">
              <w:rPr>
                <w:bCs/>
                <w:sz w:val="20"/>
                <w:szCs w:val="20"/>
                <w:lang w:val="en-US" w:eastAsia="ar-SA"/>
              </w:rPr>
              <w:t>.</w:t>
            </w:r>
          </w:p>
          <w:p w14:paraId="34494DAB" w14:textId="1752CA01" w:rsidR="00511E86" w:rsidRPr="00C2548C" w:rsidRDefault="00511E86" w:rsidP="00120F68">
            <w:pPr>
              <w:snapToGrid w:val="0"/>
              <w:jc w:val="both"/>
              <w:rPr>
                <w:bCs/>
                <w:sz w:val="20"/>
                <w:szCs w:val="20"/>
                <w:lang w:val="kk-KZ" w:eastAsia="ar-SA"/>
              </w:rPr>
            </w:pPr>
            <w:r w:rsidRPr="00C2548C">
              <w:rPr>
                <w:bCs/>
                <w:sz w:val="20"/>
                <w:szCs w:val="20"/>
                <w:lang w:val="en-US" w:eastAsia="ar-SA"/>
              </w:rPr>
              <w:t xml:space="preserve">Main mechanisms and their regulations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B35585B" w14:textId="77777777" w:rsidR="00AA36B9" w:rsidRPr="00C2548C" w:rsidRDefault="00AA7AE5" w:rsidP="00120F68">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w:t>
            </w:r>
            <w:r w:rsidR="00AA36B9" w:rsidRPr="00C2548C">
              <w:rPr>
                <w:rFonts w:ascii="Times New Roman" w:hAnsi="Times New Roman"/>
                <w:bCs/>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8BA6F3" w14:textId="77777777" w:rsidR="00AA36B9" w:rsidRPr="00C2548C" w:rsidRDefault="00AA7AE5" w:rsidP="00120F68">
            <w:pPr>
              <w:snapToGrid w:val="0"/>
              <w:jc w:val="both"/>
              <w:rPr>
                <w:bCs/>
                <w:sz w:val="20"/>
                <w:szCs w:val="20"/>
              </w:rPr>
            </w:pPr>
            <w:r w:rsidRPr="00C2548C">
              <w:rPr>
                <w:b/>
                <w:sz w:val="20"/>
                <w:szCs w:val="20"/>
                <w:lang w:val="en-US"/>
              </w:rPr>
              <w:t>ID</w:t>
            </w:r>
            <w:r w:rsidR="00AA36B9" w:rsidRPr="00C2548C">
              <w:rPr>
                <w:bCs/>
                <w:sz w:val="20"/>
                <w:szCs w:val="20"/>
              </w:rPr>
              <w:t xml:space="preserve"> 1.2</w:t>
            </w:r>
          </w:p>
          <w:p w14:paraId="309096EA" w14:textId="77777777" w:rsidR="00AA36B9" w:rsidRPr="00C2548C" w:rsidRDefault="00AA7AE5" w:rsidP="00120F68">
            <w:pPr>
              <w:snapToGrid w:val="0"/>
              <w:jc w:val="both"/>
              <w:rPr>
                <w:bCs/>
                <w:sz w:val="20"/>
                <w:szCs w:val="20"/>
              </w:rPr>
            </w:pPr>
            <w:r w:rsidRPr="00C2548C">
              <w:rPr>
                <w:b/>
                <w:sz w:val="20"/>
                <w:szCs w:val="20"/>
                <w:lang w:val="en-US"/>
              </w:rPr>
              <w:t>ID</w:t>
            </w:r>
            <w:r w:rsidR="00AA36B9" w:rsidRPr="00C2548C">
              <w:rPr>
                <w:bCs/>
                <w:sz w:val="20"/>
                <w:szCs w:val="20"/>
              </w:rPr>
              <w:t xml:space="preserve"> 1.3</w:t>
            </w:r>
          </w:p>
          <w:p w14:paraId="35FA524B" w14:textId="77777777" w:rsidR="00AA36B9" w:rsidRPr="00C2548C" w:rsidRDefault="00AA7AE5" w:rsidP="00120F68">
            <w:pPr>
              <w:snapToGrid w:val="0"/>
              <w:jc w:val="both"/>
              <w:rPr>
                <w:bCs/>
                <w:sz w:val="20"/>
                <w:szCs w:val="20"/>
              </w:rPr>
            </w:pPr>
            <w:r w:rsidRPr="00C2548C">
              <w:rPr>
                <w:b/>
                <w:sz w:val="20"/>
                <w:szCs w:val="20"/>
                <w:lang w:val="en-US"/>
              </w:rPr>
              <w:t>ID</w:t>
            </w:r>
            <w:r w:rsidR="00AA36B9" w:rsidRPr="00C2548C">
              <w:rPr>
                <w:bCs/>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F33E56E" w14:textId="4E66590E" w:rsidR="00AA36B9" w:rsidRPr="00C2548C" w:rsidRDefault="00DB754A" w:rsidP="00120F68">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F59329" w14:textId="0F1CEC1B" w:rsidR="00AA36B9" w:rsidRPr="00C2548C" w:rsidRDefault="00AA36B9" w:rsidP="00120F68">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1B82CE" w14:textId="77777777" w:rsidR="00AA36B9" w:rsidRPr="00C2548C" w:rsidRDefault="00AA36B9" w:rsidP="00120F6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76FB70F" w14:textId="367CB413" w:rsidR="00AA36B9" w:rsidRPr="00C2548C" w:rsidRDefault="00511E86" w:rsidP="00120F68">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7AA4A714"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E76C59" w14:textId="77777777" w:rsidR="00511E86" w:rsidRPr="00C2548C" w:rsidRDefault="00511E86" w:rsidP="00511E86">
            <w:pPr>
              <w:jc w:val="center"/>
              <w:rPr>
                <w:sz w:val="20"/>
                <w:szCs w:val="20"/>
                <w:lang w:val="kk-KZ"/>
              </w:rPr>
            </w:pPr>
            <w:r w:rsidRPr="00C2548C">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349BC0" w14:textId="4205C380" w:rsidR="00511E86" w:rsidRPr="00C2548C" w:rsidRDefault="00511E86" w:rsidP="00511E86">
            <w:pPr>
              <w:snapToGrid w:val="0"/>
              <w:jc w:val="both"/>
              <w:rPr>
                <w:bCs/>
                <w:sz w:val="20"/>
                <w:szCs w:val="20"/>
                <w:lang w:val="en-US"/>
              </w:rPr>
            </w:pPr>
            <w:r w:rsidRPr="00C2548C">
              <w:rPr>
                <w:sz w:val="20"/>
                <w:szCs w:val="20"/>
                <w:lang w:val="en-US"/>
              </w:rPr>
              <w:t xml:space="preserve"> </w:t>
            </w:r>
            <w:r w:rsidR="00CF28A1" w:rsidRPr="00C2548C">
              <w:rPr>
                <w:bCs/>
                <w:sz w:val="20"/>
                <w:szCs w:val="20"/>
                <w:lang w:val="en-US"/>
              </w:rPr>
              <w:t>Seminar</w:t>
            </w:r>
            <w:r w:rsidRPr="00C2548C">
              <w:rPr>
                <w:bCs/>
                <w:sz w:val="20"/>
                <w:szCs w:val="20"/>
                <w:lang w:val="en-US"/>
              </w:rPr>
              <w:t xml:space="preserve">. 2 </w:t>
            </w:r>
            <w:r w:rsidR="00CF28A1" w:rsidRPr="00C2548C">
              <w:rPr>
                <w:bCs/>
                <w:sz w:val="20"/>
                <w:szCs w:val="20"/>
                <w:lang w:val="en-US"/>
              </w:rPr>
              <w:t xml:space="preserve">Mechanisms of cell water exchnage. </w:t>
            </w:r>
            <w:r w:rsidRPr="00C2548C">
              <w:rPr>
                <w:rStyle w:val="hps"/>
                <w:rFonts w:eastAsia="Calibri"/>
                <w:sz w:val="20"/>
                <w:szCs w:val="20"/>
                <w:lang w:val="en-US"/>
              </w:rPr>
              <w:t>Observing</w:t>
            </w:r>
            <w:r w:rsidRPr="00C2548C">
              <w:rPr>
                <w:sz w:val="20"/>
                <w:szCs w:val="20"/>
                <w:lang w:val="en-US"/>
              </w:rPr>
              <w:t xml:space="preserve"> </w:t>
            </w:r>
            <w:r w:rsidRPr="00C2548C">
              <w:rPr>
                <w:rStyle w:val="hps"/>
                <w:rFonts w:eastAsia="Calibri"/>
                <w:sz w:val="20"/>
                <w:szCs w:val="20"/>
                <w:lang w:val="en-US"/>
              </w:rPr>
              <w:t>the cap</w:t>
            </w:r>
            <w:r w:rsidRPr="00C2548C">
              <w:rPr>
                <w:sz w:val="20"/>
                <w:szCs w:val="20"/>
                <w:lang w:val="en-US"/>
              </w:rPr>
              <w:t xml:space="preserve"> </w:t>
            </w:r>
            <w:r w:rsidRPr="00C2548C">
              <w:rPr>
                <w:rStyle w:val="hps"/>
                <w:rFonts w:eastAsia="Calibri"/>
                <w:sz w:val="20"/>
                <w:szCs w:val="20"/>
                <w:lang w:val="en-US"/>
              </w:rPr>
              <w:t>plasmolysis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47F3B0"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7A5C5FBB"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4D17D00"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33B54157"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4B98865D"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35677CDF"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5E2E3DBE"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2F038DD9"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36657FE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E93C26" w14:textId="77777777" w:rsidR="00511E86" w:rsidRPr="00C2548C" w:rsidRDefault="00511E86" w:rsidP="00511E86">
            <w:pPr>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4B57F96" w14:textId="77777777" w:rsidR="00511E86" w:rsidRPr="00C2548C" w:rsidRDefault="00511E86" w:rsidP="00511E86">
            <w:pPr>
              <w:jc w:val="center"/>
              <w:rPr>
                <w:sz w:val="20"/>
                <w:szCs w:val="20"/>
              </w:rPr>
            </w:pPr>
            <w:r w:rsidRPr="00C2548C">
              <w:rPr>
                <w:sz w:val="20"/>
                <w:szCs w:val="20"/>
                <w:lang w:val="en-US"/>
              </w:rPr>
              <w:t>1</w:t>
            </w:r>
            <w:r w:rsidRPr="00C2548C">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1EC41AF" w14:textId="77777777" w:rsidR="00511E86" w:rsidRPr="00C2548C" w:rsidRDefault="00511E86" w:rsidP="00511E86">
            <w:pPr>
              <w:jc w:val="both"/>
              <w:rPr>
                <w:sz w:val="20"/>
                <w:szCs w:val="20"/>
                <w:lang w:val="en-US"/>
              </w:rPr>
            </w:pPr>
            <w:r w:rsidRPr="00C2548C">
              <w:rPr>
                <w:color w:val="222222"/>
                <w:sz w:val="20"/>
                <w:szCs w:val="20"/>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112D5E5" w14:textId="5FBFB954"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51D3D238"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AA91E5" w14:textId="77777777" w:rsidR="00511E86" w:rsidRPr="00C2548C" w:rsidRDefault="00511E86" w:rsidP="00511E86">
            <w:pPr>
              <w:jc w:val="center"/>
              <w:rPr>
                <w:sz w:val="20"/>
                <w:szCs w:val="20"/>
                <w:lang w:val="kk-KZ"/>
              </w:rPr>
            </w:pPr>
            <w:r w:rsidRPr="00C2548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FABB9C2" w14:textId="612D04DD" w:rsidR="00511E86" w:rsidRPr="00C2548C" w:rsidRDefault="00DB754A" w:rsidP="00511E86">
            <w:pPr>
              <w:snapToGrid w:val="0"/>
              <w:jc w:val="both"/>
              <w:rPr>
                <w:bCs/>
                <w:sz w:val="20"/>
                <w:szCs w:val="20"/>
                <w:lang w:val="kk-KZ" w:eastAsia="ar-SA"/>
              </w:rPr>
            </w:pPr>
            <w:r w:rsidRPr="00C2548C">
              <w:rPr>
                <w:bCs/>
                <w:sz w:val="20"/>
                <w:szCs w:val="20"/>
                <w:lang w:val="en-US" w:eastAsia="ar-SA"/>
              </w:rPr>
              <w:t>Lecture</w:t>
            </w:r>
            <w:r w:rsidRPr="00C2548C">
              <w:rPr>
                <w:bCs/>
                <w:sz w:val="20"/>
                <w:szCs w:val="20"/>
                <w:lang w:val="kk-KZ" w:eastAsia="ar-SA"/>
              </w:rPr>
              <w:t xml:space="preserve"> </w:t>
            </w:r>
            <w:r w:rsidR="00511E86" w:rsidRPr="00C2548C">
              <w:rPr>
                <w:bCs/>
                <w:sz w:val="20"/>
                <w:szCs w:val="20"/>
                <w:lang w:val="kk-KZ" w:eastAsia="ar-SA"/>
              </w:rPr>
              <w:t xml:space="preserve">3. </w:t>
            </w:r>
            <w:r w:rsidR="00511E86" w:rsidRPr="00C2548C">
              <w:rPr>
                <w:bCs/>
                <w:sz w:val="20"/>
                <w:szCs w:val="20"/>
                <w:lang w:val="en-US" w:eastAsia="ar-SA"/>
              </w:rPr>
              <w:t>Mechanisms and regulations of w</w:t>
            </w:r>
            <w:r w:rsidR="00511E86" w:rsidRPr="00C2548C">
              <w:rPr>
                <w:rStyle w:val="hps"/>
                <w:rFonts w:eastAsia="Calibri"/>
                <w:color w:val="333333"/>
                <w:sz w:val="20"/>
                <w:szCs w:val="20"/>
                <w:lang w:val="en-US"/>
              </w:rPr>
              <w:t>ater exchange</w:t>
            </w:r>
            <w:r w:rsidR="00511E86" w:rsidRPr="00C2548C">
              <w:rPr>
                <w:rStyle w:val="longtext"/>
                <w:color w:val="333333"/>
                <w:sz w:val="20"/>
                <w:szCs w:val="20"/>
                <w:lang w:val="en-US"/>
              </w:rPr>
              <w:t xml:space="preserve"> </w:t>
            </w:r>
            <w:r w:rsidR="00511E86" w:rsidRPr="00C2548C">
              <w:rPr>
                <w:rStyle w:val="hps"/>
                <w:rFonts w:eastAsia="Calibri"/>
                <w:color w:val="333333"/>
                <w:sz w:val="20"/>
                <w:szCs w:val="20"/>
                <w:lang w:val="en-US"/>
              </w:rPr>
              <w:t xml:space="preserve">of whole plant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0230D4" w14:textId="77777777" w:rsidR="00511E86" w:rsidRPr="00C2548C" w:rsidRDefault="00511E86" w:rsidP="00511E86">
            <w:pPr>
              <w:tabs>
                <w:tab w:val="left" w:pos="1276"/>
              </w:tabs>
              <w:snapToGrid w:val="0"/>
              <w:jc w:val="both"/>
              <w:rPr>
                <w:sz w:val="20"/>
                <w:szCs w:val="20"/>
                <w:lang w:val="kk-KZ" w:eastAsia="ar-SA"/>
              </w:rPr>
            </w:pPr>
            <w:r w:rsidRPr="00C2548C">
              <w:rPr>
                <w:b/>
                <w:sz w:val="20"/>
                <w:szCs w:val="20"/>
                <w:lang w:val="en-US"/>
              </w:rPr>
              <w:t>LO</w:t>
            </w:r>
            <w:r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17F755"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7821D8" w14:textId="2CB21FBD" w:rsidR="00511E86" w:rsidRPr="00C2548C" w:rsidRDefault="00DB754A"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B70429"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749B6"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2EF759" w14:textId="7EE96E1E"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1E3A4897"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3493B9" w14:textId="77777777" w:rsidR="00511E86" w:rsidRPr="00C2548C" w:rsidRDefault="00511E86" w:rsidP="00511E86">
            <w:pPr>
              <w:jc w:val="center"/>
              <w:rPr>
                <w:sz w:val="20"/>
                <w:szCs w:val="20"/>
                <w:lang w:val="kk-KZ"/>
              </w:rPr>
            </w:pPr>
            <w:r w:rsidRPr="00C2548C">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AF980E" w14:textId="30B08BB6" w:rsidR="00511E86" w:rsidRPr="00C2548C" w:rsidRDefault="00CF28A1" w:rsidP="00511E86">
            <w:pPr>
              <w:rPr>
                <w:sz w:val="20"/>
                <w:szCs w:val="20"/>
                <w:lang w:val="en-US"/>
              </w:rPr>
            </w:pPr>
            <w:r w:rsidRPr="00C2548C">
              <w:rPr>
                <w:bCs/>
                <w:sz w:val="20"/>
                <w:szCs w:val="20"/>
                <w:lang w:val="en-US"/>
              </w:rPr>
              <w:t>Seminar</w:t>
            </w:r>
            <w:r w:rsidR="00511E86" w:rsidRPr="00C2548C">
              <w:rPr>
                <w:bCs/>
                <w:sz w:val="20"/>
                <w:szCs w:val="20"/>
                <w:lang w:val="en-US"/>
              </w:rPr>
              <w:t xml:space="preserve">. 3 </w:t>
            </w:r>
            <w:r w:rsidRPr="00C2548C">
              <w:rPr>
                <w:color w:val="000000" w:themeColor="text1"/>
                <w:sz w:val="20"/>
                <w:szCs w:val="20"/>
                <w:lang w:val="kk-KZ"/>
              </w:rPr>
              <w:t>Study of the physiology of photosynthesis, its meaning. Light phase of photosynthesis</w:t>
            </w:r>
            <w:r w:rsidRPr="00C2548C">
              <w:rPr>
                <w:rStyle w:val="hps"/>
                <w:rFonts w:eastAsia="Calibri"/>
                <w:sz w:val="20"/>
                <w:szCs w:val="20"/>
                <w:lang w:val="en-US"/>
              </w:rPr>
              <w:t xml:space="preserve"> </w:t>
            </w:r>
            <w:r w:rsidR="00511E86" w:rsidRPr="00C2548C">
              <w:rPr>
                <w:rStyle w:val="hps"/>
                <w:rFonts w:eastAsia="Calibri"/>
                <w:sz w:val="20"/>
                <w:szCs w:val="20"/>
                <w:lang w:val="en-US"/>
              </w:rPr>
              <w:t>Changes in the permeability</w:t>
            </w:r>
            <w:r w:rsidR="00511E86" w:rsidRPr="00C2548C">
              <w:rPr>
                <w:sz w:val="20"/>
                <w:szCs w:val="20"/>
                <w:lang w:val="en-US"/>
              </w:rPr>
              <w:t xml:space="preserve"> </w:t>
            </w:r>
            <w:r w:rsidR="00511E86" w:rsidRPr="00C2548C">
              <w:rPr>
                <w:rStyle w:val="hps"/>
                <w:rFonts w:eastAsia="Calibri"/>
                <w:sz w:val="20"/>
                <w:szCs w:val="20"/>
                <w:lang w:val="en-US"/>
              </w:rPr>
              <w:t>of the cytoplasm</w:t>
            </w:r>
            <w:r w:rsidR="00511E86" w:rsidRPr="00C2548C">
              <w:rPr>
                <w:sz w:val="20"/>
                <w:szCs w:val="20"/>
                <w:lang w:val="en-US"/>
              </w:rPr>
              <w:t xml:space="preserve"> </w:t>
            </w:r>
            <w:r w:rsidR="00511E86" w:rsidRPr="00C2548C">
              <w:rPr>
                <w:rStyle w:val="hps"/>
                <w:rFonts w:eastAsia="Calibri"/>
                <w:sz w:val="20"/>
                <w:szCs w:val="20"/>
                <w:lang w:val="en-US"/>
              </w:rPr>
              <w:t>under damage</w:t>
            </w:r>
          </w:p>
          <w:p w14:paraId="6A13F0D4" w14:textId="45691499" w:rsidR="00511E86" w:rsidRPr="00C2548C" w:rsidRDefault="00511E86" w:rsidP="00511E86">
            <w:pPr>
              <w:snapToGrid w:val="0"/>
              <w:jc w:val="both"/>
              <w:rPr>
                <w:bCs/>
                <w:sz w:val="20"/>
                <w:szCs w:val="20"/>
                <w:lang w:val="en-US"/>
              </w:rPr>
            </w:pPr>
            <w:r w:rsidRPr="00C2548C">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0ADFF1"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2E3DDBBF"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3F4E6"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7C76CC1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74811C9E"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1833E07F"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19382ECC"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1B68069A"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00D20828"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8FA194" w14:textId="77777777" w:rsidR="00511E86" w:rsidRPr="00C2548C" w:rsidRDefault="00511E86"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366356" w14:textId="77777777" w:rsidR="00511E86" w:rsidRPr="00C2548C" w:rsidRDefault="00511E86" w:rsidP="00511E86">
            <w:pPr>
              <w:jc w:val="center"/>
              <w:rPr>
                <w:sz w:val="20"/>
                <w:szCs w:val="20"/>
              </w:rPr>
            </w:pPr>
            <w:r w:rsidRPr="00C2548C">
              <w:rPr>
                <w:sz w:val="20"/>
                <w:szCs w:val="20"/>
                <w:lang w:val="en-US"/>
              </w:rPr>
              <w:t>1</w:t>
            </w:r>
            <w:r w:rsidRPr="00C2548C">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8DC4E6" w14:textId="77777777" w:rsidR="00511E86" w:rsidRPr="00C2548C" w:rsidRDefault="00511E86" w:rsidP="00511E86">
            <w:pPr>
              <w:jc w:val="both"/>
              <w:rPr>
                <w:sz w:val="20"/>
                <w:szCs w:val="20"/>
                <w:lang w:val="en-US"/>
              </w:rPr>
            </w:pPr>
            <w:r w:rsidRPr="00C2548C">
              <w:rPr>
                <w:color w:val="222222"/>
                <w:sz w:val="20"/>
                <w:szCs w:val="20"/>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3DEE1" w14:textId="159845A5"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AA36B9" w:rsidRPr="007D0CA3" w14:paraId="53CDA7DC"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FF7D15" w14:textId="77777777" w:rsidR="00AA36B9" w:rsidRPr="00C2548C" w:rsidRDefault="00AA36B9" w:rsidP="00120F68">
            <w:pPr>
              <w:jc w:val="center"/>
              <w:rPr>
                <w:sz w:val="20"/>
                <w:szCs w:val="20"/>
                <w:lang w:val="en-US"/>
              </w:rPr>
            </w:pPr>
            <w:r w:rsidRPr="00C2548C">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6E5942" w14:textId="77777777" w:rsidR="00AA36B9" w:rsidRPr="00C2548C" w:rsidRDefault="00AA36B9" w:rsidP="00120F68">
            <w:pPr>
              <w:snapToGrid w:val="0"/>
              <w:jc w:val="both"/>
              <w:rPr>
                <w:bCs/>
                <w:sz w:val="20"/>
                <w:szCs w:val="20"/>
                <w:lang w:val="en-US"/>
              </w:rPr>
            </w:pPr>
            <w:r w:rsidRPr="00C2548C">
              <w:rPr>
                <w:color w:val="222222"/>
                <w:sz w:val="20"/>
                <w:szCs w:val="20"/>
                <w:lang w:val="en"/>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630F86" w14:textId="77777777" w:rsidR="00AA36B9" w:rsidRPr="00C2548C" w:rsidRDefault="00AA36B9" w:rsidP="00120F68">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57334A" w14:textId="77777777" w:rsidR="00AA36B9" w:rsidRPr="00C2548C" w:rsidRDefault="00AA36B9" w:rsidP="00120F68">
            <w:pPr>
              <w:tabs>
                <w:tab w:val="left" w:pos="1276"/>
              </w:tabs>
              <w:snapToGrid w:val="0"/>
              <w:jc w:val="both"/>
              <w:rPr>
                <w:bCs/>
                <w:sz w:val="20"/>
                <w:szCs w:val="20"/>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576CC9" w14:textId="77777777" w:rsidR="00AA36B9" w:rsidRPr="00C2548C" w:rsidRDefault="00AA36B9" w:rsidP="00120F6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F518C2" w14:textId="77777777" w:rsidR="00AA36B9" w:rsidRPr="00C2548C" w:rsidRDefault="00AA36B9" w:rsidP="00120F68">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C3BE17" w14:textId="77777777" w:rsidR="00AA36B9" w:rsidRPr="00C2548C" w:rsidRDefault="00AA36B9" w:rsidP="00120F68">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605C9B" w14:textId="77777777" w:rsidR="00AA36B9" w:rsidRPr="00C2548C" w:rsidRDefault="00AA36B9" w:rsidP="00120F68">
            <w:pPr>
              <w:pStyle w:val="HTML"/>
              <w:shd w:val="clear" w:color="auto" w:fill="F8F9FA"/>
              <w:rPr>
                <w:rFonts w:ascii="Times New Roman" w:hAnsi="Times New Roman" w:cs="Times New Roman"/>
                <w:color w:val="222222"/>
                <w:lang w:val="en"/>
              </w:rPr>
            </w:pPr>
          </w:p>
        </w:tc>
      </w:tr>
      <w:tr w:rsidR="00AA36B9" w:rsidRPr="00C2548C" w14:paraId="4F01B711"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3AD7EF0" w14:textId="77777777" w:rsidR="00AA36B9" w:rsidRPr="00C2548C" w:rsidRDefault="00AA36B9" w:rsidP="00120F68">
            <w:pPr>
              <w:jc w:val="center"/>
              <w:rPr>
                <w:sz w:val="20"/>
                <w:szCs w:val="20"/>
                <w:lang w:val="en-US"/>
              </w:rPr>
            </w:pPr>
            <w:r w:rsidRPr="00C2548C">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EB72C4" w14:textId="10A9BDD4" w:rsidR="00AA36B9" w:rsidRPr="00C2548C" w:rsidRDefault="00AA36B9" w:rsidP="00120F68">
            <w:pPr>
              <w:jc w:val="both"/>
              <w:rPr>
                <w:bCs/>
                <w:sz w:val="20"/>
                <w:szCs w:val="20"/>
                <w:lang w:val="en-US" w:eastAsia="ar-SA"/>
              </w:rPr>
            </w:pPr>
            <w:r w:rsidRPr="00C2548C">
              <w:rPr>
                <w:b/>
                <w:bCs/>
                <w:sz w:val="20"/>
                <w:szCs w:val="20"/>
                <w:lang w:val="en-US" w:eastAsia="ar-SA"/>
              </w:rPr>
              <w:t>IWS</w:t>
            </w:r>
            <w:r w:rsidR="00DB754A" w:rsidRPr="00C2548C">
              <w:rPr>
                <w:b/>
                <w:bCs/>
                <w:sz w:val="20"/>
                <w:szCs w:val="20"/>
                <w:lang w:val="en-US" w:eastAsia="ar-SA"/>
              </w:rPr>
              <w:t>T</w:t>
            </w:r>
            <w:r w:rsidRPr="00C2548C">
              <w:rPr>
                <w:b/>
                <w:bCs/>
                <w:sz w:val="20"/>
                <w:szCs w:val="20"/>
                <w:lang w:val="en-US"/>
              </w:rPr>
              <w:t xml:space="preserve"> 1.</w:t>
            </w:r>
            <w:r w:rsidRPr="00C2548C">
              <w:rPr>
                <w:sz w:val="20"/>
                <w:szCs w:val="20"/>
                <w:lang w:val="en-US"/>
              </w:rPr>
              <w:t xml:space="preserve"> Topic: </w:t>
            </w:r>
            <w:r w:rsidR="00776278" w:rsidRPr="00C2548C">
              <w:rPr>
                <w:rStyle w:val="hps"/>
                <w:rFonts w:eastAsia="Calibri"/>
                <w:sz w:val="20"/>
                <w:szCs w:val="20"/>
                <w:lang w:val="en-US"/>
              </w:rPr>
              <w:t>Physiology of plant cell</w:t>
            </w:r>
            <w:r w:rsidR="00776278" w:rsidRPr="00C2548C">
              <w:rPr>
                <w:sz w:val="20"/>
                <w:szCs w:val="20"/>
                <w:lang w:val="en-US"/>
              </w:rPr>
              <w:t xml:space="preserve"> </w:t>
            </w:r>
            <w:r w:rsidR="00511E86" w:rsidRPr="00C2548C">
              <w:rPr>
                <w:sz w:val="20"/>
                <w:szCs w:val="20"/>
                <w:lang w:val="en-US"/>
              </w:rPr>
              <w:t xml:space="preserve">The compositions and functions of main plant cell organoids. </w:t>
            </w:r>
            <w:r w:rsidRPr="00C2548C">
              <w:rPr>
                <w:sz w:val="20"/>
                <w:szCs w:val="20"/>
                <w:lang w:val="en-US"/>
              </w:rPr>
              <w:t xml:space="preserve">Answer test questions </w:t>
            </w:r>
            <w:r w:rsidR="00511E86" w:rsidRPr="00C2548C">
              <w:rPr>
                <w:sz w:val="20"/>
                <w:szCs w:val="20"/>
                <w:lang w:val="en-US"/>
              </w:rPr>
              <w:t>and presentations</w:t>
            </w:r>
            <w:r w:rsidRPr="00C2548C">
              <w:rPr>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E77CF" w14:textId="77777777" w:rsidR="00AA36B9" w:rsidRPr="00C2548C" w:rsidRDefault="00AA7AE5" w:rsidP="00120F68">
            <w:pPr>
              <w:jc w:val="both"/>
              <w:rPr>
                <w:sz w:val="20"/>
                <w:szCs w:val="20"/>
                <w:lang w:val="kk-KZ" w:eastAsia="ar-SA"/>
              </w:rPr>
            </w:pPr>
            <w:r w:rsidRPr="00C2548C">
              <w:rPr>
                <w:b/>
                <w:sz w:val="20"/>
                <w:szCs w:val="20"/>
                <w:lang w:val="en-US"/>
              </w:rPr>
              <w:t>LO</w:t>
            </w:r>
            <w:r w:rsidR="00AA36B9"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7194B" w14:textId="77777777" w:rsidR="00AA36B9" w:rsidRPr="00C2548C" w:rsidRDefault="00AA7AE5" w:rsidP="00120F68">
            <w:pPr>
              <w:snapToGrid w:val="0"/>
              <w:jc w:val="both"/>
              <w:rPr>
                <w:bCs/>
                <w:sz w:val="20"/>
                <w:szCs w:val="20"/>
              </w:rPr>
            </w:pPr>
            <w:r w:rsidRPr="00C2548C">
              <w:rPr>
                <w:b/>
                <w:sz w:val="20"/>
                <w:szCs w:val="20"/>
                <w:lang w:val="en-US"/>
              </w:rPr>
              <w:t>ID</w:t>
            </w:r>
            <w:r w:rsidR="00AA36B9" w:rsidRPr="00C2548C">
              <w:rPr>
                <w:bCs/>
                <w:sz w:val="20"/>
                <w:szCs w:val="20"/>
              </w:rPr>
              <w:t xml:space="preserve"> 1.2</w:t>
            </w:r>
          </w:p>
          <w:p w14:paraId="00421B9B" w14:textId="77777777" w:rsidR="00AA36B9" w:rsidRPr="00C2548C" w:rsidRDefault="00AA7AE5" w:rsidP="00120F68">
            <w:pPr>
              <w:snapToGrid w:val="0"/>
              <w:jc w:val="both"/>
              <w:rPr>
                <w:bCs/>
                <w:sz w:val="20"/>
                <w:szCs w:val="20"/>
              </w:rPr>
            </w:pPr>
            <w:r w:rsidRPr="00C2548C">
              <w:rPr>
                <w:b/>
                <w:sz w:val="20"/>
                <w:szCs w:val="20"/>
                <w:lang w:val="en-US"/>
              </w:rPr>
              <w:t>ID</w:t>
            </w:r>
            <w:r w:rsidR="00AA36B9" w:rsidRPr="00C2548C">
              <w:rPr>
                <w:bCs/>
                <w:sz w:val="20"/>
                <w:szCs w:val="20"/>
              </w:rPr>
              <w:t xml:space="preserve"> 1.5</w:t>
            </w:r>
          </w:p>
          <w:p w14:paraId="0329B61F" w14:textId="77777777" w:rsidR="00AA36B9" w:rsidRPr="00C2548C" w:rsidRDefault="00AA36B9" w:rsidP="00120F68">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3C6833" w14:textId="77777777" w:rsidR="00AA36B9" w:rsidRPr="00C2548C" w:rsidRDefault="00AA36B9" w:rsidP="00120F6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669CD" w14:textId="101BAC32" w:rsidR="00AA36B9" w:rsidRPr="00C2548C" w:rsidRDefault="00DB754A" w:rsidP="00120F68">
            <w:pPr>
              <w:jc w:val="center"/>
              <w:rPr>
                <w:sz w:val="20"/>
                <w:szCs w:val="20"/>
              </w:rPr>
            </w:pPr>
            <w:r w:rsidRPr="00C2548C">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C585B5" w14:textId="77777777" w:rsidR="00AA36B9" w:rsidRPr="00C2548C" w:rsidRDefault="00AA36B9" w:rsidP="00120F68">
            <w:pPr>
              <w:jc w:val="both"/>
              <w:rPr>
                <w:sz w:val="20"/>
                <w:szCs w:val="20"/>
                <w:lang w:val="en-US"/>
              </w:rPr>
            </w:pPr>
            <w:r w:rsidRPr="00C2548C">
              <w:rPr>
                <w:sz w:val="20"/>
                <w:szCs w:val="20"/>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A75F5A" w14:textId="77777777" w:rsidR="00AA36B9" w:rsidRPr="00C2548C" w:rsidRDefault="00AA36B9" w:rsidP="00120F68">
            <w:pPr>
              <w:pStyle w:val="HTML"/>
              <w:shd w:val="clear" w:color="auto" w:fill="F8F9FA"/>
              <w:rPr>
                <w:rFonts w:ascii="Times New Roman" w:hAnsi="Times New Roman" w:cs="Times New Roman"/>
                <w:color w:val="222222"/>
                <w:lang w:val="en"/>
              </w:rPr>
            </w:pPr>
          </w:p>
        </w:tc>
      </w:tr>
      <w:tr w:rsidR="00511E86" w:rsidRPr="00C2548C" w14:paraId="0C3FD18F"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D8E9EF" w14:textId="77777777" w:rsidR="00511E86" w:rsidRPr="00C2548C" w:rsidRDefault="00511E86" w:rsidP="00511E86">
            <w:pPr>
              <w:jc w:val="center"/>
              <w:rPr>
                <w:sz w:val="20"/>
                <w:szCs w:val="20"/>
                <w:lang w:val="en-US"/>
              </w:rPr>
            </w:pPr>
            <w:r w:rsidRPr="00C2548C">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9338BD" w14:textId="74D0DA4B" w:rsidR="00511E86" w:rsidRPr="00C2548C" w:rsidRDefault="00DB754A" w:rsidP="00511E86">
            <w:pPr>
              <w:snapToGrid w:val="0"/>
              <w:jc w:val="both"/>
              <w:rPr>
                <w:bCs/>
                <w:sz w:val="20"/>
                <w:szCs w:val="20"/>
                <w:lang w:val="en-US"/>
              </w:rPr>
            </w:pPr>
            <w:r w:rsidRPr="00C2548C">
              <w:rPr>
                <w:bCs/>
                <w:sz w:val="20"/>
                <w:szCs w:val="20"/>
                <w:lang w:val="en-US" w:eastAsia="ar-SA"/>
              </w:rPr>
              <w:t>Lecture</w:t>
            </w:r>
            <w:r w:rsidRPr="00C2548C">
              <w:rPr>
                <w:bCs/>
                <w:sz w:val="20"/>
                <w:szCs w:val="20"/>
                <w:lang w:val="en-US"/>
              </w:rPr>
              <w:t xml:space="preserve"> </w:t>
            </w:r>
            <w:r w:rsidR="00511E86" w:rsidRPr="00C2548C">
              <w:rPr>
                <w:bCs/>
                <w:sz w:val="20"/>
                <w:szCs w:val="20"/>
                <w:lang w:val="en-US"/>
              </w:rPr>
              <w:t xml:space="preserve">4. </w:t>
            </w:r>
            <w:r w:rsidR="00511E86" w:rsidRPr="00C2548C">
              <w:rPr>
                <w:sz w:val="20"/>
                <w:szCs w:val="20"/>
                <w:lang w:val="en-US"/>
              </w:rPr>
              <w:t xml:space="preserve">Photosynthesis. </w:t>
            </w:r>
            <w:r w:rsidR="00511E86" w:rsidRPr="00C2548C">
              <w:rPr>
                <w:rStyle w:val="hps"/>
                <w:rFonts w:eastAsia="Calibri"/>
                <w:sz w:val="20"/>
                <w:szCs w:val="20"/>
                <w:lang w:val="en-US"/>
              </w:rPr>
              <w:t>Photo</w:t>
            </w:r>
            <w:r w:rsidR="00511E86" w:rsidRPr="00C2548C">
              <w:rPr>
                <w:sz w:val="20"/>
                <w:szCs w:val="20"/>
                <w:lang w:val="en-US"/>
              </w:rPr>
              <w:t xml:space="preserve">synthetic apparatus </w:t>
            </w:r>
            <w:r w:rsidR="00511E86" w:rsidRPr="00C2548C">
              <w:rPr>
                <w:rStyle w:val="hps"/>
                <w:rFonts w:eastAsia="Calibri"/>
                <w:sz w:val="20"/>
                <w:szCs w:val="20"/>
                <w:lang w:val="en-US"/>
              </w:rPr>
              <w:t>plants</w:t>
            </w:r>
            <w:r w:rsidR="00511E86" w:rsidRPr="00C2548C">
              <w:rPr>
                <w:bCs/>
                <w:sz w:val="20"/>
                <w:szCs w:val="20"/>
                <w:lang w:val="en-US"/>
              </w:rPr>
              <w:t xml:space="preserve">. Structure, functions, classification of main </w:t>
            </w:r>
            <w:r w:rsidR="00511E86" w:rsidRPr="00C2548C">
              <w:rPr>
                <w:rStyle w:val="hps"/>
                <w:rFonts w:eastAsia="Calibri"/>
                <w:sz w:val="20"/>
                <w:szCs w:val="20"/>
                <w:lang w:val="en-US"/>
              </w:rPr>
              <w:t>photo</w:t>
            </w:r>
            <w:r w:rsidR="00511E86" w:rsidRPr="00C2548C">
              <w:rPr>
                <w:sz w:val="20"/>
                <w:szCs w:val="20"/>
                <w:lang w:val="en-US"/>
              </w:rPr>
              <w:t>synthetic pigments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F46601" w14:textId="77777777" w:rsidR="00511E86" w:rsidRPr="00C2548C" w:rsidRDefault="00511E86" w:rsidP="00511E86">
            <w:pPr>
              <w:pStyle w:val="a3"/>
              <w:spacing w:after="0" w:line="240" w:lineRule="auto"/>
              <w:ind w:left="0"/>
              <w:contextualSpacing w:val="0"/>
              <w:rPr>
                <w:rFonts w:ascii="Times New Roman" w:hAnsi="Times New Roman"/>
                <w:sz w:val="20"/>
                <w:szCs w:val="20"/>
                <w:lang w:val="kk-KZ"/>
              </w:rPr>
            </w:pPr>
            <w:r w:rsidRPr="00C2548C">
              <w:rPr>
                <w:b/>
                <w:sz w:val="20"/>
                <w:szCs w:val="20"/>
                <w:lang w:val="en-US"/>
              </w:rPr>
              <w:t>LO</w:t>
            </w:r>
            <w:r w:rsidRPr="00C2548C">
              <w:rPr>
                <w:rFonts w:ascii="Times New Roman" w:hAnsi="Times New Roman"/>
                <w:sz w:val="20"/>
                <w:szCs w:val="20"/>
                <w:lang w:val="kk-KZ"/>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FA08CF"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1.2</w:t>
            </w:r>
          </w:p>
          <w:p w14:paraId="6A30BBDF"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lang w:val="kk-KZ" w:eastAsia="ar-SA"/>
              </w:rPr>
              <w:t xml:space="preserve"> </w:t>
            </w:r>
            <w:r w:rsidRPr="00C2548C">
              <w:rPr>
                <w:bCs/>
                <w:sz w:val="20"/>
                <w:szCs w:val="20"/>
              </w:rPr>
              <w:t>1.3</w:t>
            </w:r>
          </w:p>
          <w:p w14:paraId="6AA44F92" w14:textId="77777777" w:rsidR="00511E86" w:rsidRPr="00C2548C" w:rsidRDefault="00511E86" w:rsidP="00511E86">
            <w:pPr>
              <w:snapToGrid w:val="0"/>
              <w:jc w:val="both"/>
              <w:rPr>
                <w:sz w:val="20"/>
                <w:szCs w:val="20"/>
              </w:rPr>
            </w:pPr>
            <w:r w:rsidRPr="00C2548C">
              <w:rPr>
                <w:b/>
                <w:sz w:val="20"/>
                <w:szCs w:val="20"/>
                <w:lang w:val="en-US"/>
              </w:rPr>
              <w:t>ID</w:t>
            </w:r>
            <w:r w:rsidRPr="00C2548C">
              <w:rPr>
                <w:bCs/>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8D9404" w14:textId="18D0B895" w:rsidR="00511E86" w:rsidRPr="00C2548C" w:rsidRDefault="00DB754A"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744096" w14:textId="77777777" w:rsidR="00511E86" w:rsidRPr="00C2548C" w:rsidRDefault="00511E86" w:rsidP="00511E8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DE79E1"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6CC148" w14:textId="39053E5F"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38B3EEFF" w14:textId="77777777" w:rsidTr="00800A25">
        <w:trPr>
          <w:trHeight w:val="166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7570BBB" w14:textId="77777777" w:rsidR="00511E86" w:rsidRPr="00C2548C" w:rsidRDefault="00511E86" w:rsidP="00511E86">
            <w:pPr>
              <w:jc w:val="center"/>
              <w:rPr>
                <w:sz w:val="20"/>
                <w:szCs w:val="20"/>
                <w:lang w:val="en-US"/>
              </w:rPr>
            </w:pPr>
            <w:r w:rsidRPr="00C2548C">
              <w:rPr>
                <w:sz w:val="20"/>
                <w:szCs w:val="20"/>
                <w:lang w:val="en-US"/>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69C1ED" w14:textId="1C082F03" w:rsidR="00511E86" w:rsidRPr="00C2548C" w:rsidRDefault="00CF28A1" w:rsidP="00511E86">
            <w:pPr>
              <w:snapToGrid w:val="0"/>
              <w:jc w:val="both"/>
              <w:rPr>
                <w:bCs/>
                <w:sz w:val="20"/>
                <w:szCs w:val="20"/>
                <w:lang w:val="en-US"/>
              </w:rPr>
            </w:pPr>
            <w:r w:rsidRPr="00C2548C">
              <w:rPr>
                <w:bCs/>
                <w:sz w:val="20"/>
                <w:szCs w:val="20"/>
                <w:lang w:val="en-US"/>
              </w:rPr>
              <w:t>Seminar</w:t>
            </w:r>
            <w:r w:rsidR="00511E86" w:rsidRPr="00C2548C">
              <w:rPr>
                <w:bCs/>
                <w:sz w:val="20"/>
                <w:szCs w:val="20"/>
                <w:lang w:val="en-US"/>
              </w:rPr>
              <w:t xml:space="preserve"> </w:t>
            </w:r>
            <w:r w:rsidR="00776278" w:rsidRPr="00C2548C">
              <w:rPr>
                <w:bCs/>
                <w:sz w:val="20"/>
                <w:szCs w:val="20"/>
                <w:lang w:val="en-US"/>
              </w:rPr>
              <w:t>4</w:t>
            </w:r>
            <w:r w:rsidR="00511E86" w:rsidRPr="00C2548C">
              <w:rPr>
                <w:bCs/>
                <w:sz w:val="20"/>
                <w:szCs w:val="20"/>
                <w:lang w:val="en-US"/>
              </w:rPr>
              <w:t xml:space="preserve">. </w:t>
            </w:r>
            <w:r w:rsidRPr="00C2548C">
              <w:rPr>
                <w:color w:val="000000" w:themeColor="text1"/>
                <w:sz w:val="20"/>
                <w:szCs w:val="20"/>
                <w:lang w:val="kk-KZ"/>
              </w:rPr>
              <w:t>Photosynthesis. Dark phase of photosynthesis</w:t>
            </w:r>
            <w:r w:rsidRPr="00C2548C">
              <w:rPr>
                <w:color w:val="000000" w:themeColor="text1"/>
                <w:sz w:val="20"/>
                <w:szCs w:val="20"/>
                <w:lang w:val="en-US"/>
              </w:rPr>
              <w:t xml:space="preserve">. </w:t>
            </w:r>
            <w:r w:rsidRPr="00C2548C">
              <w:rPr>
                <w:rStyle w:val="hps"/>
                <w:rFonts w:eastAsia="Calibri"/>
                <w:sz w:val="20"/>
                <w:szCs w:val="20"/>
                <w:lang w:val="en-US"/>
              </w:rPr>
              <w:t xml:space="preserve"> </w:t>
            </w:r>
            <w:r w:rsidR="00776278" w:rsidRPr="00C2548C">
              <w:rPr>
                <w:rStyle w:val="hps"/>
                <w:rFonts w:eastAsia="Calibri"/>
                <w:sz w:val="20"/>
                <w:szCs w:val="20"/>
                <w:lang w:val="en-US"/>
              </w:rPr>
              <w:t>Determination of potential</w:t>
            </w:r>
            <w:r w:rsidR="00776278" w:rsidRPr="00C2548C">
              <w:rPr>
                <w:sz w:val="20"/>
                <w:szCs w:val="20"/>
                <w:lang w:val="en-US"/>
              </w:rPr>
              <w:t xml:space="preserve"> </w:t>
            </w:r>
            <w:r w:rsidR="00776278" w:rsidRPr="00C2548C">
              <w:rPr>
                <w:rStyle w:val="hps"/>
                <w:rFonts w:eastAsia="Calibri"/>
                <w:sz w:val="20"/>
                <w:szCs w:val="20"/>
                <w:lang w:val="en-US"/>
              </w:rPr>
              <w:t>osmotic pressure</w:t>
            </w:r>
            <w:r w:rsidR="00776278" w:rsidRPr="00C2548C">
              <w:rPr>
                <w:sz w:val="20"/>
                <w:szCs w:val="20"/>
                <w:lang w:val="en-US"/>
              </w:rPr>
              <w:t xml:space="preserve"> </w:t>
            </w:r>
            <w:r w:rsidR="00776278" w:rsidRPr="00C2548C">
              <w:rPr>
                <w:rStyle w:val="hps"/>
                <w:rFonts w:eastAsia="Calibri"/>
                <w:sz w:val="20"/>
                <w:szCs w:val="20"/>
                <w:lang w:val="en-US"/>
              </w:rPr>
              <w:t>of the cell sap</w:t>
            </w:r>
            <w:r w:rsidR="00776278" w:rsidRPr="00C2548C">
              <w:rPr>
                <w:sz w:val="20"/>
                <w:szCs w:val="20"/>
                <w:lang w:val="en-US"/>
              </w:rPr>
              <w:t xml:space="preserve"> </w:t>
            </w:r>
            <w:r w:rsidR="00776278" w:rsidRPr="00C2548C">
              <w:rPr>
                <w:rStyle w:val="hps"/>
                <w:rFonts w:eastAsia="Calibri"/>
                <w:sz w:val="20"/>
                <w:szCs w:val="20"/>
                <w:lang w:val="en-US"/>
              </w:rPr>
              <w:t>by</w:t>
            </w:r>
            <w:r w:rsidR="00776278" w:rsidRPr="00C2548C">
              <w:rPr>
                <w:sz w:val="20"/>
                <w:szCs w:val="20"/>
                <w:lang w:val="en-US"/>
              </w:rPr>
              <w:t xml:space="preserve"> </w:t>
            </w:r>
            <w:r w:rsidR="00776278" w:rsidRPr="00C2548C">
              <w:rPr>
                <w:rStyle w:val="hps"/>
                <w:rFonts w:eastAsia="Calibri"/>
                <w:sz w:val="20"/>
                <w:szCs w:val="20"/>
                <w:lang w:val="en-US"/>
              </w:rPr>
              <w:t>plasmolysis</w:t>
            </w:r>
            <w:r w:rsidR="00511E86" w:rsidRPr="00C2548C">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417564"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0741646F"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6A766"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6440F348"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2AC1FB7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6ED96DD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26585209"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254FF744"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07CDB6EF"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EFB062" w14:textId="77777777" w:rsidR="00511E86" w:rsidRPr="00C2548C" w:rsidRDefault="00511E86"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4E9D54" w14:textId="77777777" w:rsidR="00511E86" w:rsidRPr="00C2548C" w:rsidRDefault="00511E86" w:rsidP="00511E86">
            <w:pPr>
              <w:jc w:val="center"/>
              <w:rPr>
                <w:sz w:val="20"/>
                <w:szCs w:val="20"/>
              </w:rPr>
            </w:pPr>
            <w:r w:rsidRPr="00C2548C">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697EE" w14:textId="77777777" w:rsidR="00511E86" w:rsidRPr="00C2548C" w:rsidRDefault="00511E86" w:rsidP="00511E86">
            <w:pPr>
              <w:jc w:val="both"/>
              <w:rPr>
                <w:sz w:val="20"/>
                <w:szCs w:val="20"/>
                <w:lang w:val="en-US"/>
              </w:rPr>
            </w:pPr>
            <w:r w:rsidRPr="00C2548C">
              <w:rPr>
                <w:color w:val="222222"/>
                <w:sz w:val="20"/>
                <w:szCs w:val="20"/>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12A795" w14:textId="5D9D8B70"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16AC7123"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E48DD1" w14:textId="77777777" w:rsidR="00511E86" w:rsidRPr="00C2548C" w:rsidRDefault="00511E86" w:rsidP="00511E86">
            <w:pPr>
              <w:jc w:val="center"/>
              <w:rPr>
                <w:sz w:val="20"/>
                <w:szCs w:val="20"/>
                <w:lang w:val="en-US"/>
              </w:rPr>
            </w:pPr>
            <w:r w:rsidRPr="00C2548C">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084591" w14:textId="05822EFF" w:rsidR="00511E86" w:rsidRPr="00C2548C" w:rsidRDefault="00511E86" w:rsidP="00511E86">
            <w:pPr>
              <w:snapToGrid w:val="0"/>
              <w:jc w:val="both"/>
              <w:rPr>
                <w:bCs/>
                <w:sz w:val="20"/>
                <w:szCs w:val="20"/>
                <w:lang w:val="en-US"/>
              </w:rPr>
            </w:pPr>
            <w:r w:rsidRPr="00C2548C">
              <w:rPr>
                <w:bCs/>
                <w:sz w:val="20"/>
                <w:szCs w:val="20"/>
                <w:lang w:val="en-US"/>
              </w:rPr>
              <w:t>SRSP2. Testing on theoretical material.</w:t>
            </w:r>
          </w:p>
          <w:p w14:paraId="00217B53" w14:textId="2D445F49" w:rsidR="00776278" w:rsidRPr="00C2548C" w:rsidRDefault="00776278" w:rsidP="00511E86">
            <w:pPr>
              <w:snapToGrid w:val="0"/>
              <w:jc w:val="both"/>
              <w:rPr>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84BDF3" w14:textId="77777777" w:rsidR="00511E86" w:rsidRPr="00C2548C" w:rsidRDefault="00511E86" w:rsidP="00511E86">
            <w:pPr>
              <w:jc w:val="both"/>
              <w:rPr>
                <w:sz w:val="20"/>
                <w:szCs w:val="20"/>
                <w:lang w:val="kk-KZ" w:eastAsia="ar-SA"/>
              </w:rPr>
            </w:pPr>
            <w:r w:rsidRPr="00C2548C">
              <w:rPr>
                <w:b/>
                <w:sz w:val="20"/>
                <w:szCs w:val="20"/>
                <w:lang w:val="en-US"/>
              </w:rPr>
              <w:t>LO</w:t>
            </w:r>
            <w:r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77DFDB"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1.2</w:t>
            </w:r>
          </w:p>
          <w:p w14:paraId="0BD3AEDA"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1.5</w:t>
            </w:r>
          </w:p>
          <w:p w14:paraId="52E78FF3" w14:textId="77777777" w:rsidR="00511E86" w:rsidRPr="00C2548C" w:rsidRDefault="00511E86" w:rsidP="00511E86">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8A444E" w14:textId="77777777" w:rsidR="00511E86" w:rsidRPr="00C2548C" w:rsidRDefault="00511E86" w:rsidP="00511E8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6B34D0" w14:textId="7D054F05" w:rsidR="00511E86" w:rsidRPr="00C2548C" w:rsidRDefault="00DB754A" w:rsidP="00511E86">
            <w:pPr>
              <w:jc w:val="center"/>
              <w:rPr>
                <w:sz w:val="20"/>
                <w:szCs w:val="20"/>
              </w:rPr>
            </w:pPr>
            <w:r w:rsidRPr="00C2548C">
              <w:rPr>
                <w:sz w:val="20"/>
                <w:szCs w:val="20"/>
                <w:lang w:val="en-US"/>
              </w:rPr>
              <w:t>1</w:t>
            </w:r>
            <w:r w:rsidR="00511E86" w:rsidRPr="00C2548C">
              <w:rPr>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D5C630"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20E2DF" w14:textId="61393E97" w:rsidR="00511E86" w:rsidRPr="00C2548C" w:rsidRDefault="00511E86" w:rsidP="00511E86">
            <w:pPr>
              <w:pStyle w:val="HTML"/>
              <w:shd w:val="clear" w:color="auto" w:fill="F8F9FA"/>
              <w:rPr>
                <w:rFonts w:ascii="Times New Roman" w:hAnsi="Times New Roman" w:cs="Times New Roman"/>
                <w:color w:val="222222"/>
                <w:lang w:val="en"/>
              </w:rPr>
            </w:pPr>
            <w:r w:rsidRPr="00C2548C">
              <w:rPr>
                <w:rFonts w:ascii="Times New Roman" w:hAnsi="Times New Roman" w:cs="Times New Roman"/>
                <w:lang w:val="en-US"/>
              </w:rPr>
              <w:t>Off line</w:t>
            </w:r>
          </w:p>
        </w:tc>
      </w:tr>
      <w:tr w:rsidR="00511E86" w:rsidRPr="00C2548C" w14:paraId="36A08992" w14:textId="77777777" w:rsidTr="002871FC">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7D034F" w14:textId="77777777" w:rsidR="00511E86" w:rsidRPr="00C2548C" w:rsidRDefault="00511E86" w:rsidP="00511E86">
            <w:pPr>
              <w:jc w:val="center"/>
              <w:rPr>
                <w:sz w:val="20"/>
                <w:szCs w:val="20"/>
                <w:lang w:val="en-US"/>
              </w:rPr>
            </w:pPr>
            <w:r w:rsidRPr="00C2548C">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F4E55D" w14:textId="0C59BB98" w:rsidR="00511E86" w:rsidRPr="00C2548C" w:rsidRDefault="00511E86" w:rsidP="00511E86">
            <w:pPr>
              <w:snapToGrid w:val="0"/>
              <w:jc w:val="both"/>
              <w:rPr>
                <w:bCs/>
                <w:sz w:val="20"/>
                <w:szCs w:val="20"/>
                <w:lang w:val="en-US"/>
              </w:rPr>
            </w:pPr>
            <w:r w:rsidRPr="00C2548C">
              <w:rPr>
                <w:bCs/>
                <w:sz w:val="20"/>
                <w:szCs w:val="20"/>
                <w:lang w:val="en-US"/>
              </w:rPr>
              <w:t xml:space="preserve">Lecture 5. </w:t>
            </w:r>
            <w:r w:rsidR="00776278" w:rsidRPr="00C2548C">
              <w:rPr>
                <w:bCs/>
                <w:sz w:val="20"/>
                <w:szCs w:val="20"/>
                <w:lang w:val="en-US"/>
              </w:rPr>
              <w:t xml:space="preserve">Light </w:t>
            </w:r>
            <w:r w:rsidR="00776278" w:rsidRPr="00C2548C">
              <w:rPr>
                <w:rStyle w:val="hps"/>
                <w:rFonts w:eastAsia="Calibri"/>
                <w:sz w:val="20"/>
                <w:szCs w:val="20"/>
                <w:lang w:val="en-US"/>
              </w:rPr>
              <w:t>stage</w:t>
            </w:r>
            <w:r w:rsidR="00776278" w:rsidRPr="00C2548C">
              <w:rPr>
                <w:sz w:val="20"/>
                <w:szCs w:val="20"/>
                <w:lang w:val="en-US"/>
              </w:rPr>
              <w:t xml:space="preserve"> of </w:t>
            </w:r>
            <w:r w:rsidR="00776278" w:rsidRPr="00C2548C">
              <w:rPr>
                <w:rStyle w:val="hps"/>
                <w:rFonts w:eastAsia="Calibri"/>
                <w:sz w:val="20"/>
                <w:szCs w:val="20"/>
                <w:lang w:val="en-US"/>
              </w:rPr>
              <w:t>photo</w:t>
            </w:r>
            <w:r w:rsidR="00776278" w:rsidRPr="00C2548C">
              <w:rPr>
                <w:rStyle w:val="atn"/>
                <w:sz w:val="20"/>
                <w:szCs w:val="20"/>
                <w:lang w:val="en-US"/>
              </w:rPr>
              <w:t>synthesis</w:t>
            </w:r>
            <w:r w:rsidR="0099041F" w:rsidRPr="00C2548C">
              <w:rPr>
                <w:rStyle w:val="atn"/>
                <w:sz w:val="20"/>
                <w:szCs w:val="20"/>
                <w:lang w:val="en-US"/>
              </w:rPr>
              <w:t xml:space="preserve">. Importance, </w:t>
            </w:r>
            <w:r w:rsidRPr="00C2548C">
              <w:rPr>
                <w:bCs/>
                <w:sz w:val="20"/>
                <w:szCs w:val="20"/>
                <w:lang w:val="en-US"/>
              </w:rPr>
              <w:t>structure, functions</w:t>
            </w:r>
            <w:r w:rsidR="00776278" w:rsidRPr="00C2548C">
              <w:rPr>
                <w:bCs/>
                <w:sz w:val="20"/>
                <w:szCs w:val="20"/>
                <w:lang w:val="en-US"/>
              </w:rPr>
              <w:t xml:space="preserve"> of photosystems I and II</w:t>
            </w:r>
            <w:r w:rsidRPr="00C2548C">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0FD768" w14:textId="77777777" w:rsidR="00511E86" w:rsidRPr="00C2548C" w:rsidRDefault="00511E86" w:rsidP="00511E86">
            <w:pPr>
              <w:tabs>
                <w:tab w:val="left" w:pos="1276"/>
              </w:tabs>
              <w:snapToGrid w:val="0"/>
              <w:jc w:val="both"/>
              <w:rPr>
                <w:sz w:val="20"/>
                <w:szCs w:val="20"/>
                <w:lang w:val="kk-KZ" w:eastAsia="ar-SA"/>
              </w:rPr>
            </w:pPr>
            <w:r w:rsidRPr="00C2548C">
              <w:rPr>
                <w:b/>
                <w:sz w:val="20"/>
                <w:szCs w:val="20"/>
                <w:lang w:val="en-US"/>
              </w:rPr>
              <w:t>LO</w:t>
            </w:r>
            <w:r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79A95"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1.1.</w:t>
            </w:r>
          </w:p>
          <w:p w14:paraId="32820BE3"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0EE16D" w14:textId="067D6507" w:rsidR="00511E86" w:rsidRPr="00C2548C" w:rsidRDefault="00DB754A"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AE3E5" w14:textId="77777777" w:rsidR="00511E86" w:rsidRPr="00C2548C" w:rsidRDefault="00511E86" w:rsidP="00511E8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5A51B"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CFA2AD" w14:textId="1A2E4CAD"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7AC78506"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7281" w14:textId="77777777" w:rsidR="00511E86" w:rsidRPr="00C2548C" w:rsidRDefault="00511E86" w:rsidP="00511E86">
            <w:pPr>
              <w:jc w:val="center"/>
              <w:rPr>
                <w:sz w:val="20"/>
                <w:szCs w:val="20"/>
                <w:lang w:val="en-US"/>
              </w:rPr>
            </w:pPr>
            <w:r w:rsidRPr="00C2548C">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979388" w14:textId="1CCEE595" w:rsidR="00511E86" w:rsidRPr="00C2548C" w:rsidRDefault="00CF28A1" w:rsidP="00511E86">
            <w:pPr>
              <w:pStyle w:val="HTML"/>
              <w:shd w:val="clear" w:color="auto" w:fill="F8F9FA"/>
              <w:rPr>
                <w:rFonts w:ascii="Times New Roman" w:hAnsi="Times New Roman" w:cs="Times New Roman"/>
                <w:lang w:val="en-US"/>
              </w:rPr>
            </w:pPr>
            <w:r w:rsidRPr="00C2548C">
              <w:rPr>
                <w:rFonts w:ascii="Times New Roman" w:hAnsi="Times New Roman" w:cs="Times New Roman"/>
                <w:bCs/>
                <w:lang w:val="en-US"/>
              </w:rPr>
              <w:t>Seminar</w:t>
            </w:r>
            <w:r w:rsidR="00511E86" w:rsidRPr="00C2548C">
              <w:rPr>
                <w:rFonts w:ascii="Times New Roman" w:hAnsi="Times New Roman" w:cs="Times New Roman"/>
                <w:lang w:val="en-US"/>
              </w:rPr>
              <w:t xml:space="preserve"> 5</w:t>
            </w:r>
            <w:r w:rsidRPr="00C2548C">
              <w:rPr>
                <w:rFonts w:ascii="Times New Roman" w:hAnsi="Times New Roman" w:cs="Times New Roman"/>
                <w:lang w:val="en-US"/>
              </w:rPr>
              <w:t>. Photophosphorilation</w:t>
            </w:r>
            <w:r w:rsidRPr="00C2548C">
              <w:rPr>
                <w:rFonts w:ascii="Times New Roman" w:hAnsi="Times New Roman" w:cs="Times New Roman"/>
                <w:color w:val="000000" w:themeColor="text1"/>
                <w:lang w:val="en-US"/>
              </w:rPr>
              <w:t xml:space="preserve">. </w:t>
            </w:r>
            <w:r w:rsidR="00511E86" w:rsidRPr="00C2548C">
              <w:rPr>
                <w:rFonts w:ascii="Times New Roman" w:hAnsi="Times New Roman" w:cs="Times New Roman"/>
                <w:lang w:val="en-US"/>
              </w:rPr>
              <w:t xml:space="preserve"> </w:t>
            </w:r>
            <w:r w:rsidRPr="00C2548C">
              <w:rPr>
                <w:rFonts w:ascii="Times New Roman" w:hAnsi="Times New Roman" w:cs="Times New Roman"/>
                <w:lang w:val="en-US"/>
              </w:rPr>
              <w:t xml:space="preserve">Mitchel hypotesis. </w:t>
            </w:r>
            <w:r w:rsidR="0099041F" w:rsidRPr="00C2548C">
              <w:rPr>
                <w:rFonts w:ascii="Times New Roman" w:hAnsi="Times New Roman" w:cs="Times New Roman"/>
                <w:color w:val="000000"/>
                <w:lang w:val="en-US"/>
              </w:rPr>
              <w:t>Extraction of</w:t>
            </w:r>
            <w:r w:rsidR="0099041F" w:rsidRPr="00C2548C">
              <w:rPr>
                <w:rFonts w:ascii="Times New Roman" w:hAnsi="Times New Roman" w:cs="Times New Roman"/>
                <w:b/>
                <w:color w:val="000000"/>
                <w:lang w:val="en-US"/>
              </w:rPr>
              <w:t xml:space="preserve"> </w:t>
            </w:r>
            <w:r w:rsidR="0099041F" w:rsidRPr="00C2548C">
              <w:rPr>
                <w:rFonts w:ascii="Times New Roman" w:hAnsi="Times New Roman" w:cs="Times New Roman"/>
                <w:lang w:val="en-US"/>
              </w:rPr>
              <w:t>leaf pigments. Quantitative determination of the pigments.</w:t>
            </w:r>
            <w:r w:rsidR="0099041F" w:rsidRPr="00C2548C">
              <w:rPr>
                <w:rStyle w:val="shorttext"/>
                <w:rFonts w:ascii="Times New Roman" w:eastAsia="Calibri" w:hAnsi="Times New Roman"/>
                <w:b/>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03ABFD"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0DE9CBC0"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3A3920"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1DAE5931"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44A07B1A"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5B9F672A"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0D45A47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43C3BD94"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474CA7C3"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CCCB3D" w14:textId="77777777" w:rsidR="00511E86" w:rsidRPr="00C2548C" w:rsidRDefault="00511E86"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59DD679" w14:textId="77777777" w:rsidR="00511E86" w:rsidRPr="00C2548C" w:rsidRDefault="00511E86" w:rsidP="00511E86">
            <w:pPr>
              <w:jc w:val="center"/>
              <w:rPr>
                <w:sz w:val="20"/>
                <w:szCs w:val="20"/>
              </w:rPr>
            </w:pPr>
            <w:r w:rsidRPr="00C2548C">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39CEB3" w14:textId="77777777" w:rsidR="00511E86" w:rsidRPr="00C2548C" w:rsidRDefault="00511E86" w:rsidP="00511E86">
            <w:pPr>
              <w:jc w:val="both"/>
              <w:rPr>
                <w:sz w:val="20"/>
                <w:szCs w:val="20"/>
                <w:lang w:val="en-US"/>
              </w:rPr>
            </w:pPr>
            <w:r w:rsidRPr="00C2548C">
              <w:rPr>
                <w:color w:val="222222"/>
                <w:sz w:val="20"/>
                <w:szCs w:val="20"/>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44719E" w14:textId="289B5CAF"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16CE6811" w14:textId="77777777" w:rsidTr="00AA36B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3416" w14:textId="77777777" w:rsidR="00511E86" w:rsidRPr="00C2548C" w:rsidRDefault="00511E86" w:rsidP="00511E86">
            <w:pPr>
              <w:jc w:val="center"/>
              <w:rPr>
                <w:sz w:val="20"/>
                <w:szCs w:val="20"/>
                <w:lang w:val="en-US"/>
              </w:rPr>
            </w:pPr>
            <w:r w:rsidRPr="00C2548C">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A60209" w14:textId="25595B35" w:rsidR="00511E86" w:rsidRPr="00C2548C" w:rsidRDefault="00DB754A" w:rsidP="00511E86">
            <w:pPr>
              <w:jc w:val="both"/>
              <w:rPr>
                <w:bCs/>
                <w:sz w:val="20"/>
                <w:szCs w:val="20"/>
                <w:lang w:val="en-US" w:eastAsia="ar-SA"/>
              </w:rPr>
            </w:pPr>
            <w:r w:rsidRPr="00C2548C">
              <w:rPr>
                <w:b/>
                <w:bCs/>
                <w:sz w:val="20"/>
                <w:szCs w:val="20"/>
                <w:lang w:val="en-US" w:eastAsia="ar-SA"/>
              </w:rPr>
              <w:t>IWST</w:t>
            </w:r>
            <w:r w:rsidRPr="00C2548C">
              <w:rPr>
                <w:bCs/>
                <w:sz w:val="20"/>
                <w:szCs w:val="20"/>
                <w:lang w:val="en-US" w:eastAsia="ar-SA"/>
              </w:rPr>
              <w:t xml:space="preserve"> </w:t>
            </w:r>
            <w:r w:rsidR="00511E86" w:rsidRPr="00C2548C">
              <w:rPr>
                <w:bCs/>
                <w:sz w:val="20"/>
                <w:szCs w:val="20"/>
                <w:lang w:val="en-US" w:eastAsia="ar-SA"/>
              </w:rPr>
              <w:t xml:space="preserve">2 Topic: </w:t>
            </w:r>
            <w:r w:rsidR="0099041F" w:rsidRPr="00C2548C">
              <w:rPr>
                <w:sz w:val="20"/>
                <w:szCs w:val="20"/>
                <w:lang w:val="en-US"/>
              </w:rPr>
              <w:t>Plant</w:t>
            </w:r>
            <w:r w:rsidR="003E7256" w:rsidRPr="00C2548C">
              <w:rPr>
                <w:sz w:val="20"/>
                <w:szCs w:val="20"/>
                <w:lang w:val="en-US"/>
              </w:rPr>
              <w:t>s</w:t>
            </w:r>
            <w:r w:rsidR="0099041F" w:rsidRPr="00C2548C">
              <w:rPr>
                <w:sz w:val="20"/>
                <w:szCs w:val="20"/>
                <w:lang w:val="en-US"/>
              </w:rPr>
              <w:t xml:space="preserve"> w</w:t>
            </w:r>
            <w:r w:rsidR="0099041F" w:rsidRPr="00C2548C">
              <w:rPr>
                <w:color w:val="333333"/>
                <w:sz w:val="20"/>
                <w:szCs w:val="20"/>
                <w:lang w:val="en-US"/>
              </w:rPr>
              <w:t>ater exchange at levels of whole plant, organs, cells.</w:t>
            </w:r>
            <w:r w:rsidR="00511E86" w:rsidRPr="00C2548C">
              <w:rPr>
                <w:bCs/>
                <w:sz w:val="20"/>
                <w:szCs w:val="20"/>
                <w:lang w:val="en-US" w:eastAsia="ar-SA"/>
              </w:rPr>
              <w:t xml:space="preserve"> Answer questions in writing. Solving situational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A90F81" w14:textId="77777777" w:rsidR="00511E86" w:rsidRPr="00C2548C" w:rsidRDefault="00511E86" w:rsidP="00511E86">
            <w:pPr>
              <w:jc w:val="both"/>
              <w:rPr>
                <w:sz w:val="20"/>
                <w:szCs w:val="20"/>
                <w:lang w:val="kk-KZ"/>
              </w:rPr>
            </w:pPr>
            <w:r w:rsidRPr="00C2548C">
              <w:rPr>
                <w:b/>
                <w:sz w:val="20"/>
                <w:szCs w:val="20"/>
                <w:lang w:val="en-US"/>
              </w:rPr>
              <w:t>LO</w:t>
            </w:r>
            <w:r w:rsidRPr="00C2548C">
              <w:rPr>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C481A2"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1.2</w:t>
            </w:r>
          </w:p>
          <w:p w14:paraId="71ADFF69"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1.5</w:t>
            </w:r>
          </w:p>
          <w:p w14:paraId="3B2C5E00" w14:textId="77777777" w:rsidR="00511E86" w:rsidRPr="00C2548C" w:rsidRDefault="00511E86" w:rsidP="00511E86">
            <w:pP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EED68" w14:textId="77777777" w:rsidR="00511E86" w:rsidRPr="00C2548C" w:rsidRDefault="00511E86"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D868C98" w14:textId="1D5DEB4D" w:rsidR="00511E86" w:rsidRPr="00C2548C" w:rsidRDefault="00DB754A" w:rsidP="00511E86">
            <w:pPr>
              <w:jc w:val="center"/>
              <w:rPr>
                <w:sz w:val="20"/>
                <w:szCs w:val="20"/>
              </w:rPr>
            </w:pPr>
            <w:r w:rsidRPr="00C2548C">
              <w:rPr>
                <w:sz w:val="20"/>
                <w:szCs w:val="20"/>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DCC6695" w14:textId="77777777" w:rsidR="00511E86" w:rsidRPr="00C2548C" w:rsidRDefault="00511E86" w:rsidP="00511E86">
            <w:pPr>
              <w:jc w:val="both"/>
              <w:rPr>
                <w:sz w:val="20"/>
                <w:szCs w:val="20"/>
                <w:lang w:val="en-US"/>
              </w:rPr>
            </w:pPr>
            <w:r w:rsidRPr="00C2548C">
              <w:rPr>
                <w:sz w:val="20"/>
                <w:szCs w:val="20"/>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63B975" w14:textId="79450E03"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4AFDF24B"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E1405F" w14:textId="77777777" w:rsidR="00511E86" w:rsidRPr="00C2548C" w:rsidRDefault="00511E86" w:rsidP="00511E86">
            <w:pPr>
              <w:jc w:val="center"/>
              <w:rPr>
                <w:sz w:val="20"/>
                <w:szCs w:val="20"/>
                <w:lang w:val="en-US"/>
              </w:rPr>
            </w:pPr>
            <w:r w:rsidRPr="00C2548C">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E6F6BB4" w14:textId="1C48D866" w:rsidR="00511E86" w:rsidRPr="00C2548C" w:rsidRDefault="00511E86" w:rsidP="00511E86">
            <w:pPr>
              <w:snapToGrid w:val="0"/>
              <w:jc w:val="both"/>
              <w:rPr>
                <w:bCs/>
                <w:sz w:val="20"/>
                <w:szCs w:val="20"/>
                <w:lang w:val="kk-KZ" w:eastAsia="ar-SA"/>
              </w:rPr>
            </w:pPr>
            <w:r w:rsidRPr="00C2548C">
              <w:rPr>
                <w:bCs/>
                <w:sz w:val="20"/>
                <w:szCs w:val="20"/>
                <w:lang w:val="kk-KZ" w:eastAsia="ar-SA"/>
              </w:rPr>
              <w:t xml:space="preserve">Lecture 6. </w:t>
            </w:r>
            <w:r w:rsidR="003E7256" w:rsidRPr="00C2548C">
              <w:rPr>
                <w:rStyle w:val="hps"/>
                <w:rFonts w:eastAsia="Calibri"/>
                <w:caps/>
                <w:sz w:val="20"/>
                <w:szCs w:val="20"/>
                <w:lang w:val="en-US"/>
              </w:rPr>
              <w:t>d</w:t>
            </w:r>
            <w:r w:rsidR="003E7256" w:rsidRPr="00C2548C">
              <w:rPr>
                <w:rStyle w:val="hps"/>
                <w:rFonts w:eastAsia="Calibri"/>
                <w:sz w:val="20"/>
                <w:szCs w:val="20"/>
                <w:lang w:val="en-US"/>
              </w:rPr>
              <w:t>ark stage</w:t>
            </w:r>
            <w:r w:rsidR="003E7256" w:rsidRPr="00C2548C">
              <w:rPr>
                <w:sz w:val="20"/>
                <w:szCs w:val="20"/>
                <w:lang w:val="en-US"/>
              </w:rPr>
              <w:t xml:space="preserve"> of </w:t>
            </w:r>
            <w:r w:rsidR="003E7256" w:rsidRPr="00C2548C">
              <w:rPr>
                <w:rStyle w:val="hps"/>
                <w:rFonts w:eastAsia="Calibri"/>
                <w:sz w:val="20"/>
                <w:szCs w:val="20"/>
                <w:lang w:val="en-US"/>
              </w:rPr>
              <w:t>photo</w:t>
            </w:r>
            <w:r w:rsidR="003E7256" w:rsidRPr="00C2548C">
              <w:rPr>
                <w:rStyle w:val="atn"/>
                <w:sz w:val="20"/>
                <w:szCs w:val="20"/>
                <w:lang w:val="en-US"/>
              </w:rPr>
              <w:t>synthesis</w:t>
            </w:r>
            <w:r w:rsidRPr="00C2548C">
              <w:rPr>
                <w:bCs/>
                <w:sz w:val="20"/>
                <w:szCs w:val="20"/>
                <w:lang w:val="kk-KZ"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83C782"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189AE61"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1.4</w:t>
            </w:r>
          </w:p>
          <w:p w14:paraId="39F3854C"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4D8814" w14:textId="77777777" w:rsidR="00511E86" w:rsidRPr="00C2548C" w:rsidRDefault="00511E86" w:rsidP="00511E86">
            <w:pPr>
              <w:jc w:val="center"/>
              <w:rPr>
                <w:sz w:val="20"/>
                <w:szCs w:val="20"/>
              </w:rPr>
            </w:pPr>
            <w:r w:rsidRPr="00C2548C">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A4E72"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502375"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6E5D4B" w14:textId="5DCCE806"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346F09CF"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44FE3E" w14:textId="77777777" w:rsidR="00511E86" w:rsidRPr="00C2548C" w:rsidRDefault="00511E86" w:rsidP="00511E86">
            <w:pPr>
              <w:jc w:val="center"/>
              <w:rPr>
                <w:sz w:val="20"/>
                <w:szCs w:val="20"/>
                <w:lang w:val="en-US"/>
              </w:rPr>
            </w:pPr>
            <w:r w:rsidRPr="00C2548C">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0DA3F93" w14:textId="4E57A78F" w:rsidR="00511E86" w:rsidRPr="00C2548C" w:rsidRDefault="00CF28A1" w:rsidP="00511E86">
            <w:pPr>
              <w:snapToGrid w:val="0"/>
              <w:jc w:val="both"/>
              <w:rPr>
                <w:bCs/>
                <w:sz w:val="20"/>
                <w:szCs w:val="20"/>
                <w:lang w:val="en-US"/>
              </w:rPr>
            </w:pPr>
            <w:r w:rsidRPr="00C2548C">
              <w:rPr>
                <w:bCs/>
                <w:sz w:val="20"/>
                <w:szCs w:val="20"/>
                <w:lang w:val="en-US"/>
              </w:rPr>
              <w:t>Seminar</w:t>
            </w:r>
            <w:r w:rsidR="00511E86" w:rsidRPr="00C2548C">
              <w:rPr>
                <w:bCs/>
                <w:sz w:val="20"/>
                <w:szCs w:val="20"/>
                <w:lang w:val="en-US"/>
              </w:rPr>
              <w:t xml:space="preserve">. 6 </w:t>
            </w:r>
            <w:r w:rsidRPr="00C2548C">
              <w:rPr>
                <w:color w:val="000000" w:themeColor="text1"/>
                <w:sz w:val="20"/>
                <w:szCs w:val="20"/>
                <w:lang w:val="en-US"/>
              </w:rPr>
              <w:t>the physiology of respiration in plants. The components of electron chain of respiration</w:t>
            </w:r>
            <w:r w:rsidRPr="00C2548C">
              <w:rPr>
                <w:sz w:val="20"/>
                <w:szCs w:val="20"/>
                <w:lang w:val="en-US"/>
              </w:rPr>
              <w:t xml:space="preserve"> </w:t>
            </w:r>
            <w:r w:rsidR="003E7256" w:rsidRPr="00C2548C">
              <w:rPr>
                <w:sz w:val="20"/>
                <w:szCs w:val="20"/>
                <w:lang w:val="en-US"/>
              </w:rPr>
              <w:t>Photosensitizing effect of chlorophyll on the reaction of hydrogen transfer</w:t>
            </w:r>
            <w:r w:rsidR="00C52132" w:rsidRPr="00C2548C">
              <w:rPr>
                <w:sz w:val="20"/>
                <w:szCs w:val="20"/>
                <w:lang w:val="en-US"/>
              </w:rPr>
              <w:t xml:space="preserve"> by Gurevich.</w:t>
            </w:r>
            <w:r w:rsidR="00511E86" w:rsidRPr="00C2548C">
              <w:rPr>
                <w:bCs/>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ED4C"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672D8966"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CF395"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7B1979AF"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1B5E379F"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08888AC8"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7940E116"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4907FF4E"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52DA25FB"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EFF570" w14:textId="77777777" w:rsidR="00511E86" w:rsidRPr="00C2548C" w:rsidRDefault="00511E86" w:rsidP="00511E86">
            <w:pPr>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A788B4" w14:textId="77777777" w:rsidR="00511E86" w:rsidRPr="00C2548C" w:rsidRDefault="00511E86" w:rsidP="00511E86">
            <w:pPr>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343204" w14:textId="77777777" w:rsidR="00511E86" w:rsidRPr="00C2548C" w:rsidRDefault="00511E86" w:rsidP="00511E86">
            <w:pPr>
              <w:jc w:val="both"/>
              <w:rPr>
                <w:sz w:val="20"/>
                <w:szCs w:val="20"/>
                <w:lang w:val="en-US"/>
              </w:rPr>
            </w:pPr>
            <w:r w:rsidRPr="00C2548C">
              <w:rPr>
                <w:color w:val="222222"/>
                <w:sz w:val="20"/>
                <w:szCs w:val="20"/>
                <w:lang w:val="en"/>
              </w:rPr>
              <w:t>Analysis of the written report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C1BCA6" w14:textId="02962CE0"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46BB8A66"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2D808C4" w14:textId="77777777" w:rsidR="00511E86" w:rsidRPr="00C2548C" w:rsidRDefault="00511E86" w:rsidP="00511E86">
            <w:pPr>
              <w:jc w:val="center"/>
              <w:rPr>
                <w:sz w:val="20"/>
                <w:szCs w:val="20"/>
                <w:lang w:val="en-US"/>
              </w:rPr>
            </w:pPr>
            <w:r w:rsidRPr="00C2548C">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D51461" w14:textId="77777777" w:rsidR="00511E86" w:rsidRPr="00C2548C" w:rsidRDefault="00511E86" w:rsidP="00511E86">
            <w:pPr>
              <w:snapToGrid w:val="0"/>
              <w:jc w:val="both"/>
              <w:rPr>
                <w:bCs/>
                <w:sz w:val="20"/>
                <w:szCs w:val="20"/>
                <w:lang w:val="kk-KZ" w:eastAsia="ar-SA"/>
              </w:rPr>
            </w:pPr>
            <w:r w:rsidRPr="00C2548C">
              <w:rPr>
                <w:bCs/>
                <w:sz w:val="20"/>
                <w:szCs w:val="20"/>
                <w:lang w:val="en-US" w:eastAsia="ar-SA"/>
              </w:rPr>
              <w:t>Testing on theoretical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7BAA87" w14:textId="77777777" w:rsidR="00511E86" w:rsidRPr="00C2548C" w:rsidRDefault="00511E86" w:rsidP="00511E86">
            <w:pPr>
              <w:pStyle w:val="a3"/>
              <w:spacing w:after="0" w:line="240" w:lineRule="auto"/>
              <w:ind w:left="0"/>
              <w:contextualSpacing w:val="0"/>
              <w:rPr>
                <w:rFonts w:ascii="Times New Roman" w:hAnsi="Times New Roman"/>
                <w:sz w:val="20"/>
                <w:szCs w:val="20"/>
                <w:lang w:val="kk-KZ"/>
              </w:rPr>
            </w:pPr>
            <w:r w:rsidRPr="00C2548C">
              <w:rPr>
                <w:b/>
                <w:sz w:val="20"/>
                <w:szCs w:val="20"/>
                <w:lang w:val="en-US"/>
              </w:rPr>
              <w:t>LO</w:t>
            </w:r>
            <w:r w:rsidRPr="00C2548C">
              <w:rPr>
                <w:rFonts w:ascii="Times New Roman" w:hAnsi="Times New Roman"/>
                <w:sz w:val="20"/>
                <w:szCs w:val="20"/>
                <w:lang w:val="kk-KZ"/>
              </w:rPr>
              <w:t xml:space="preserve">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49B5FD"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1.1.</w:t>
            </w:r>
          </w:p>
          <w:p w14:paraId="12D7868D"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518851" w14:textId="77777777" w:rsidR="00511E86" w:rsidRPr="00C2548C" w:rsidRDefault="00511E86"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77500" w14:textId="77777777" w:rsidR="00511E86" w:rsidRPr="00C2548C" w:rsidRDefault="00511E86" w:rsidP="00511E86">
            <w:pPr>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80584A"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C8002C" w14:textId="130E61A8" w:rsidR="00511E86" w:rsidRPr="00C2548C" w:rsidRDefault="00511E86" w:rsidP="00511E86">
            <w:pPr>
              <w:pStyle w:val="HTML"/>
              <w:shd w:val="clear" w:color="auto" w:fill="F8F9FA"/>
              <w:rPr>
                <w:rFonts w:ascii="Times New Roman" w:hAnsi="Times New Roman" w:cs="Times New Roman"/>
                <w:color w:val="222222"/>
                <w:lang w:val="en"/>
              </w:rPr>
            </w:pPr>
            <w:r w:rsidRPr="00C2548C">
              <w:rPr>
                <w:rFonts w:ascii="Times New Roman" w:hAnsi="Times New Roman" w:cs="Times New Roman"/>
                <w:lang w:val="en-US"/>
              </w:rPr>
              <w:t>Off line</w:t>
            </w:r>
          </w:p>
        </w:tc>
      </w:tr>
      <w:tr w:rsidR="00511E86" w:rsidRPr="00C2548C" w14:paraId="1D7FEFE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3B952E8" w14:textId="77777777" w:rsidR="00511E86" w:rsidRPr="00C2548C" w:rsidRDefault="00511E86" w:rsidP="00511E86">
            <w:pPr>
              <w:jc w:val="center"/>
              <w:rPr>
                <w:sz w:val="20"/>
                <w:szCs w:val="20"/>
                <w:lang w:val="en-US"/>
              </w:rPr>
            </w:pPr>
            <w:r w:rsidRPr="00C2548C">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8883F0" w14:textId="18454845" w:rsidR="00C52132" w:rsidRPr="00C2548C" w:rsidRDefault="00511E86" w:rsidP="00C52132">
            <w:pPr>
              <w:rPr>
                <w:sz w:val="20"/>
                <w:szCs w:val="20"/>
                <w:lang w:val="en-US"/>
              </w:rPr>
            </w:pPr>
            <w:r w:rsidRPr="00C2548C">
              <w:rPr>
                <w:bCs/>
                <w:sz w:val="20"/>
                <w:szCs w:val="20"/>
                <w:lang w:val="en-US"/>
              </w:rPr>
              <w:t xml:space="preserve">Lecture 7. </w:t>
            </w:r>
            <w:r w:rsidR="00C52132" w:rsidRPr="00C2548C">
              <w:rPr>
                <w:sz w:val="20"/>
                <w:szCs w:val="20"/>
                <w:lang w:val="en-US"/>
              </w:rPr>
              <w:t>Significance of respiration.</w:t>
            </w:r>
            <w:r w:rsidR="00FB1CED" w:rsidRPr="00C2548C">
              <w:rPr>
                <w:sz w:val="20"/>
                <w:szCs w:val="20"/>
                <w:lang w:val="en-US"/>
              </w:rPr>
              <w:t xml:space="preserve"> Substrat</w:t>
            </w:r>
            <w:r w:rsidR="00B1251D" w:rsidRPr="00C2548C">
              <w:rPr>
                <w:sz w:val="20"/>
                <w:szCs w:val="20"/>
                <w:lang w:val="en-US"/>
              </w:rPr>
              <w:t>e</w:t>
            </w:r>
            <w:r w:rsidR="00FB1CED" w:rsidRPr="00C2548C">
              <w:rPr>
                <w:sz w:val="20"/>
                <w:szCs w:val="20"/>
                <w:lang w:val="en-US"/>
              </w:rPr>
              <w:t>s</w:t>
            </w:r>
            <w:r w:rsidR="00B1251D" w:rsidRPr="00C2548C">
              <w:rPr>
                <w:sz w:val="20"/>
                <w:szCs w:val="20"/>
                <w:lang w:val="en-US"/>
              </w:rPr>
              <w:t xml:space="preserve"> of </w:t>
            </w:r>
            <w:r w:rsidR="00FB1CED" w:rsidRPr="00C2548C">
              <w:rPr>
                <w:sz w:val="20"/>
                <w:szCs w:val="20"/>
                <w:lang w:val="en-US"/>
              </w:rPr>
              <w:t>respiration</w:t>
            </w:r>
          </w:p>
          <w:p w14:paraId="17AE5EAF" w14:textId="173A523A" w:rsidR="00511E86" w:rsidRPr="00C2548C" w:rsidRDefault="00511E86" w:rsidP="00511E86">
            <w:pPr>
              <w:snapToGrid w:val="0"/>
              <w:jc w:val="both"/>
              <w:rPr>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30F3B"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sz w:val="20"/>
                <w:szCs w:val="20"/>
                <w:lang w:val="kk-KZ" w:eastAsia="ar-SA"/>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1C11FE"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1.4</w:t>
            </w:r>
          </w:p>
          <w:p w14:paraId="33EB02A8" w14:textId="77777777" w:rsidR="00511E86" w:rsidRPr="00C2548C" w:rsidRDefault="00511E86" w:rsidP="00511E86">
            <w:pPr>
              <w:snapToGrid w:val="0"/>
              <w:jc w:val="both"/>
              <w:rPr>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D1C883" w14:textId="3440889F" w:rsidR="00511E86" w:rsidRPr="00C2548C" w:rsidRDefault="00DB754A"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062F7E"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8CFCF"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A24D64" w14:textId="0D45B0A8"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367FEC6C" w14:textId="77777777" w:rsidTr="002871FC">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0239DC7" w14:textId="77777777" w:rsidR="00511E86" w:rsidRPr="00C2548C" w:rsidRDefault="00511E86" w:rsidP="00511E86">
            <w:pPr>
              <w:jc w:val="center"/>
              <w:rPr>
                <w:sz w:val="20"/>
                <w:szCs w:val="20"/>
                <w:lang w:val="en-US"/>
              </w:rPr>
            </w:pPr>
            <w:r w:rsidRPr="00C2548C">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7834E82" w14:textId="0586FAEF" w:rsidR="00C52132" w:rsidRPr="00C2548C" w:rsidRDefault="00CF28A1" w:rsidP="00C52132">
            <w:pPr>
              <w:jc w:val="both"/>
              <w:rPr>
                <w:rStyle w:val="hps"/>
                <w:rFonts w:eastAsia="Calibri"/>
                <w:sz w:val="20"/>
                <w:szCs w:val="20"/>
                <w:lang w:val="en-US"/>
              </w:rPr>
            </w:pPr>
            <w:r w:rsidRPr="00C2548C">
              <w:rPr>
                <w:bCs/>
                <w:sz w:val="20"/>
                <w:szCs w:val="20"/>
                <w:lang w:val="en-US"/>
              </w:rPr>
              <w:t>Seminar</w:t>
            </w:r>
            <w:r w:rsidR="00511E86" w:rsidRPr="00C2548C">
              <w:rPr>
                <w:sz w:val="20"/>
                <w:szCs w:val="20"/>
                <w:lang w:val="en-US"/>
              </w:rPr>
              <w:t xml:space="preserve"> 7. </w:t>
            </w:r>
            <w:r w:rsidR="00C52132" w:rsidRPr="00C2548C">
              <w:rPr>
                <w:rStyle w:val="hps"/>
                <w:rFonts w:eastAsia="Calibri"/>
                <w:sz w:val="20"/>
                <w:szCs w:val="20"/>
                <w:lang w:val="en-US"/>
              </w:rPr>
              <w:t>Determination of</w:t>
            </w:r>
            <w:r w:rsidR="00C52132" w:rsidRPr="00C2548C">
              <w:rPr>
                <w:sz w:val="20"/>
                <w:szCs w:val="20"/>
                <w:lang w:val="en-US"/>
              </w:rPr>
              <w:t xml:space="preserve"> </w:t>
            </w:r>
            <w:r w:rsidR="00C52132" w:rsidRPr="00C2548C">
              <w:rPr>
                <w:rStyle w:val="hps"/>
                <w:rFonts w:eastAsia="Calibri"/>
                <w:sz w:val="20"/>
                <w:szCs w:val="20"/>
                <w:lang w:val="en-US"/>
              </w:rPr>
              <w:t>respiration</w:t>
            </w:r>
            <w:r w:rsidR="00C52132" w:rsidRPr="00C2548C">
              <w:rPr>
                <w:sz w:val="20"/>
                <w:szCs w:val="20"/>
                <w:lang w:val="en-US"/>
              </w:rPr>
              <w:t xml:space="preserve"> </w:t>
            </w:r>
            <w:r w:rsidR="00C52132" w:rsidRPr="00C2548C">
              <w:rPr>
                <w:rStyle w:val="hps"/>
                <w:rFonts w:eastAsia="Calibri"/>
                <w:sz w:val="20"/>
                <w:szCs w:val="20"/>
                <w:lang w:val="en-US"/>
              </w:rPr>
              <w:t>in a closed vessel</w:t>
            </w:r>
          </w:p>
          <w:p w14:paraId="0168B6DC" w14:textId="2367A167" w:rsidR="00511E86" w:rsidRPr="00C2548C" w:rsidRDefault="00511E86" w:rsidP="00511E86">
            <w:pPr>
              <w:pStyle w:val="HTML"/>
              <w:shd w:val="clear" w:color="auto" w:fill="F8F9FA"/>
              <w:rPr>
                <w:rFonts w:ascii="Times New Roman" w:hAnsi="Times New Roman" w:cs="Times New Roman"/>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3BC80D"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2</w:t>
            </w:r>
          </w:p>
          <w:p w14:paraId="7576620D" w14:textId="77777777" w:rsidR="00511E86" w:rsidRPr="00C2548C" w:rsidRDefault="00511E86" w:rsidP="00511E86">
            <w:pPr>
              <w:pStyle w:val="a3"/>
              <w:spacing w:after="0" w:line="240" w:lineRule="auto"/>
              <w:ind w:left="0"/>
              <w:contextualSpacing w:val="0"/>
              <w:rPr>
                <w:rFonts w:ascii="Times New Roman" w:hAnsi="Times New Roman"/>
                <w:bCs/>
                <w:sz w:val="20"/>
                <w:szCs w:val="20"/>
              </w:rPr>
            </w:pPr>
            <w:r w:rsidRPr="00C2548C">
              <w:rPr>
                <w:b/>
                <w:sz w:val="20"/>
                <w:szCs w:val="20"/>
                <w:lang w:val="en-US"/>
              </w:rPr>
              <w:t>LO</w:t>
            </w:r>
            <w:r w:rsidRPr="00C2548C">
              <w:rPr>
                <w:rFonts w:ascii="Times New Roman" w:hAnsi="Times New Roman"/>
                <w:bCs/>
                <w:sz w:val="20"/>
                <w:szCs w:val="20"/>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9C956E"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2.1.</w:t>
            </w:r>
          </w:p>
          <w:p w14:paraId="671D7334"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2.3</w:t>
            </w:r>
          </w:p>
          <w:p w14:paraId="6FD96E59"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2.4..</w:t>
            </w:r>
          </w:p>
          <w:p w14:paraId="036B5215"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3.1</w:t>
            </w:r>
          </w:p>
          <w:p w14:paraId="4738ABF2"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3.2</w:t>
            </w:r>
          </w:p>
          <w:p w14:paraId="64294538"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3.3</w:t>
            </w:r>
          </w:p>
          <w:p w14:paraId="1E515B2C" w14:textId="77777777" w:rsidR="00511E86" w:rsidRPr="00C2548C" w:rsidRDefault="00511E86" w:rsidP="00511E86">
            <w:pPr>
              <w:tabs>
                <w:tab w:val="left" w:pos="1276"/>
              </w:tabs>
              <w:snapToGrid w:val="0"/>
              <w:jc w:val="both"/>
              <w:rPr>
                <w:bCs/>
                <w:sz w:val="20"/>
                <w:szCs w:val="20"/>
                <w:lang w:val="kk-KZ" w:eastAsia="ar-SA"/>
              </w:rPr>
            </w:pPr>
            <w:r w:rsidRPr="00C2548C">
              <w:rPr>
                <w:b/>
                <w:sz w:val="20"/>
                <w:szCs w:val="20"/>
                <w:lang w:val="en-US"/>
              </w:rPr>
              <w:t>ID</w:t>
            </w:r>
            <w:r w:rsidRPr="00C2548C">
              <w:rPr>
                <w:bCs/>
                <w:sz w:val="20"/>
                <w:szCs w:val="20"/>
                <w:lang w:val="kk-KZ" w:eastAsia="ar-SA"/>
              </w:rPr>
              <w:t xml:space="preserve"> 3.5.</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2237B0E" w14:textId="77777777" w:rsidR="00511E86" w:rsidRPr="00C2548C" w:rsidRDefault="00511E86"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6349A49" w14:textId="77777777" w:rsidR="00511E86" w:rsidRPr="00C2548C" w:rsidRDefault="00511E86" w:rsidP="00511E86">
            <w:pPr>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9FF5"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5A498A0" w14:textId="46149989" w:rsidR="00511E86" w:rsidRPr="00C2548C" w:rsidRDefault="00511E86" w:rsidP="00511E86">
            <w:pPr>
              <w:pStyle w:val="HTML"/>
              <w:shd w:val="clear" w:color="auto" w:fill="F8F9FA"/>
              <w:rPr>
                <w:rFonts w:ascii="Times New Roman" w:hAnsi="Times New Roman" w:cs="Times New Roman"/>
                <w:lang w:val="kk-KZ"/>
              </w:rPr>
            </w:pPr>
            <w:r w:rsidRPr="00C2548C">
              <w:rPr>
                <w:rFonts w:ascii="Times New Roman" w:hAnsi="Times New Roman" w:cs="Times New Roman"/>
                <w:lang w:val="en-US"/>
              </w:rPr>
              <w:t>Off line</w:t>
            </w:r>
          </w:p>
        </w:tc>
      </w:tr>
      <w:tr w:rsidR="00511E86" w:rsidRPr="00C2548C" w14:paraId="0786CE60" w14:textId="77777777" w:rsidTr="002871FC">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49DAAD9" w14:textId="77777777" w:rsidR="00511E86" w:rsidRPr="00C2548C" w:rsidRDefault="00511E86"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B028D7" w14:textId="77777777" w:rsidR="00511E86" w:rsidRPr="00C2548C" w:rsidRDefault="00511E86" w:rsidP="00511E86">
            <w:pPr>
              <w:pStyle w:val="HTML"/>
              <w:shd w:val="clear" w:color="auto" w:fill="F8F9FA"/>
              <w:rPr>
                <w:rFonts w:ascii="Times New Roman" w:hAnsi="Times New Roman" w:cs="Times New Roman"/>
                <w:color w:val="222222"/>
                <w:lang w:val="en"/>
              </w:rPr>
            </w:pPr>
            <w:r w:rsidRPr="00C2548C">
              <w:rPr>
                <w:rFonts w:ascii="Times New Roman" w:hAnsi="Times New Roman" w:cs="Times New Roman"/>
                <w:color w:val="222222"/>
                <w:lang w:val="en"/>
              </w:rPr>
              <w:t>IWSP 2 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1B8A0F" w14:textId="77777777" w:rsidR="00511E86" w:rsidRPr="00C2548C" w:rsidRDefault="00511E86" w:rsidP="00511E8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8C4600" w14:textId="77777777" w:rsidR="00511E86" w:rsidRPr="00C2548C" w:rsidRDefault="00511E86" w:rsidP="00511E86">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3666537" w14:textId="77777777" w:rsidR="00511E86" w:rsidRPr="00C2548C" w:rsidRDefault="00511E86" w:rsidP="00511E8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45A215" w14:textId="77777777" w:rsidR="00511E86" w:rsidRPr="00C2548C" w:rsidRDefault="00511E86" w:rsidP="00511E8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67D4D2"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663EDF" w14:textId="23BF0D83" w:rsidR="00511E86" w:rsidRPr="00C2548C" w:rsidRDefault="00511E86" w:rsidP="00511E86">
            <w:pPr>
              <w:pStyle w:val="HTML"/>
              <w:shd w:val="clear" w:color="auto" w:fill="F8F9FA"/>
              <w:rPr>
                <w:rFonts w:ascii="Times New Roman" w:hAnsi="Times New Roman" w:cs="Times New Roman"/>
                <w:lang w:val="kk-KZ"/>
              </w:rPr>
            </w:pPr>
            <w:r w:rsidRPr="00C2548C">
              <w:rPr>
                <w:rFonts w:ascii="Times New Roman" w:hAnsi="Times New Roman" w:cs="Times New Roman"/>
                <w:lang w:val="en-US"/>
              </w:rPr>
              <w:t>Off line</w:t>
            </w:r>
          </w:p>
        </w:tc>
      </w:tr>
      <w:tr w:rsidR="00511E86" w:rsidRPr="00C2548C" w14:paraId="51DA052E" w14:textId="77777777" w:rsidTr="00920F27">
        <w:trPr>
          <w:trHeight w:val="50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A7F8CA" w14:textId="77777777" w:rsidR="00511E86" w:rsidRPr="00C2548C" w:rsidRDefault="00511E86" w:rsidP="00511E86">
            <w:pPr>
              <w:jc w:val="center"/>
              <w:rPr>
                <w:sz w:val="20"/>
                <w:szCs w:val="20"/>
                <w:lang w:val="en-US"/>
              </w:rPr>
            </w:pPr>
            <w:r w:rsidRPr="00C2548C">
              <w:rPr>
                <w:sz w:val="20"/>
                <w:szCs w:val="20"/>
                <w:lang w:val="en-US"/>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73E33E" w14:textId="543AA390" w:rsidR="00FB1CED" w:rsidRPr="00C2548C" w:rsidRDefault="00511E86" w:rsidP="00FB1CED">
            <w:pPr>
              <w:rPr>
                <w:sz w:val="20"/>
                <w:szCs w:val="20"/>
                <w:lang w:val="en-US"/>
              </w:rPr>
            </w:pPr>
            <w:r w:rsidRPr="00C2548C">
              <w:rPr>
                <w:bCs/>
                <w:sz w:val="20"/>
                <w:szCs w:val="20"/>
                <w:lang w:val="en-US" w:eastAsia="ar-SA"/>
              </w:rPr>
              <w:t>SIW</w:t>
            </w:r>
            <w:r w:rsidR="005D375F" w:rsidRPr="00C2548C">
              <w:rPr>
                <w:bCs/>
                <w:sz w:val="20"/>
                <w:szCs w:val="20"/>
                <w:lang w:val="en-US" w:eastAsia="ar-SA"/>
              </w:rPr>
              <w:t>T</w:t>
            </w:r>
            <w:r w:rsidRPr="00C2548C">
              <w:rPr>
                <w:bCs/>
                <w:sz w:val="20"/>
                <w:szCs w:val="20"/>
                <w:lang w:val="en-US" w:eastAsia="ar-SA"/>
              </w:rPr>
              <w:t xml:space="preserve"> </w:t>
            </w:r>
            <w:r w:rsidR="005D375F" w:rsidRPr="00C2548C">
              <w:rPr>
                <w:bCs/>
                <w:sz w:val="20"/>
                <w:szCs w:val="20"/>
                <w:lang w:val="en-US" w:eastAsia="ar-SA"/>
              </w:rPr>
              <w:t>3</w:t>
            </w:r>
            <w:r w:rsidRPr="00C2548C">
              <w:rPr>
                <w:bCs/>
                <w:sz w:val="20"/>
                <w:szCs w:val="20"/>
                <w:lang w:val="en-US" w:eastAsia="ar-SA"/>
              </w:rPr>
              <w:t xml:space="preserve"> </w:t>
            </w:r>
            <w:r w:rsidR="00FB1CED" w:rsidRPr="00C2548C">
              <w:rPr>
                <w:b/>
                <w:color w:val="000000"/>
                <w:sz w:val="20"/>
                <w:szCs w:val="20"/>
                <w:lang w:val="en-US"/>
              </w:rPr>
              <w:t>Practical class 7.</w:t>
            </w:r>
            <w:r w:rsidR="00FB1CED" w:rsidRPr="00C2548C">
              <w:rPr>
                <w:color w:val="222222"/>
                <w:sz w:val="20"/>
                <w:szCs w:val="20"/>
                <w:lang w:val="en"/>
              </w:rPr>
              <w:t xml:space="preserve"> </w:t>
            </w:r>
            <w:r w:rsidR="00FB1CED" w:rsidRPr="00C2548C">
              <w:rPr>
                <w:sz w:val="20"/>
                <w:szCs w:val="20"/>
                <w:lang w:val="en-US"/>
              </w:rPr>
              <w:t xml:space="preserve"> </w:t>
            </w:r>
            <w:r w:rsidR="00FB1CED" w:rsidRPr="00C2548C">
              <w:rPr>
                <w:rStyle w:val="hps"/>
                <w:color w:val="333333"/>
                <w:sz w:val="20"/>
                <w:szCs w:val="20"/>
                <w:lang w:val="en-US"/>
              </w:rPr>
              <w:t>Assignments</w:t>
            </w:r>
            <w:r w:rsidR="00FB1CED" w:rsidRPr="00C2548C">
              <w:rPr>
                <w:sz w:val="20"/>
                <w:szCs w:val="20"/>
                <w:lang w:val="en-US"/>
              </w:rPr>
              <w:t xml:space="preserve"> </w:t>
            </w:r>
            <w:r w:rsidR="00FB1CED" w:rsidRPr="00C2548C">
              <w:rPr>
                <w:rStyle w:val="hps"/>
                <w:sz w:val="20"/>
                <w:szCs w:val="20"/>
                <w:lang w:val="en-US"/>
              </w:rPr>
              <w:t xml:space="preserve">for the CDS 3 on </w:t>
            </w:r>
            <w:r w:rsidR="00942CD0" w:rsidRPr="00C2548C">
              <w:rPr>
                <w:rStyle w:val="hps"/>
                <w:sz w:val="20"/>
                <w:szCs w:val="20"/>
                <w:lang w:val="en-US"/>
              </w:rPr>
              <w:t>p</w:t>
            </w:r>
            <w:r w:rsidR="00FB1CED" w:rsidRPr="00C2548C">
              <w:rPr>
                <w:color w:val="333333"/>
                <w:sz w:val="20"/>
                <w:szCs w:val="20"/>
                <w:lang w:val="en-US"/>
              </w:rPr>
              <w:t>hotosynthesis. Light and dark phases of photosynthesis. Factors affecting on these procuresses.</w:t>
            </w:r>
          </w:p>
          <w:p w14:paraId="1C0034E7" w14:textId="4CE1A182" w:rsidR="00511E86" w:rsidRPr="00C2548C" w:rsidRDefault="00511E86" w:rsidP="00511E86">
            <w:pPr>
              <w:jc w:val="both"/>
              <w:rPr>
                <w:sz w:val="20"/>
                <w:szCs w:val="20"/>
                <w:lang w:val="en-US"/>
              </w:rPr>
            </w:pPr>
            <w:r w:rsidRPr="00C2548C">
              <w:rPr>
                <w:bCs/>
                <w:sz w:val="20"/>
                <w:szCs w:val="20"/>
                <w:lang w:val="en-US" w:eastAsia="ar-SA"/>
              </w:rPr>
              <w:t>Solving situational tasks.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FA3B63" w14:textId="77777777" w:rsidR="00511E86" w:rsidRPr="00C2548C" w:rsidRDefault="00511E86" w:rsidP="00511E86">
            <w:pPr>
              <w:jc w:val="both"/>
              <w:rPr>
                <w:sz w:val="20"/>
                <w:szCs w:val="20"/>
                <w:lang w:val="kk-KZ"/>
              </w:rPr>
            </w:pPr>
            <w:r w:rsidRPr="00C2548C">
              <w:rPr>
                <w:b/>
                <w:sz w:val="20"/>
                <w:szCs w:val="20"/>
                <w:lang w:val="en-US"/>
              </w:rPr>
              <w:t>LO</w:t>
            </w:r>
            <w:r w:rsidRPr="00C2548C">
              <w:rPr>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C52B04"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1.2</w:t>
            </w:r>
          </w:p>
          <w:p w14:paraId="5710216D" w14:textId="77777777" w:rsidR="00511E86" w:rsidRPr="00C2548C" w:rsidRDefault="00511E86" w:rsidP="00511E86">
            <w:pPr>
              <w:snapToGrid w:val="0"/>
              <w:jc w:val="both"/>
              <w:rPr>
                <w:bCs/>
                <w:sz w:val="20"/>
                <w:szCs w:val="20"/>
              </w:rPr>
            </w:pPr>
            <w:r w:rsidRPr="00C2548C">
              <w:rPr>
                <w:b/>
                <w:sz w:val="20"/>
                <w:szCs w:val="20"/>
                <w:lang w:val="en-US"/>
              </w:rPr>
              <w:t>ID</w:t>
            </w:r>
            <w:r w:rsidRPr="00C2548C">
              <w:rPr>
                <w:bCs/>
                <w:sz w:val="20"/>
                <w:szCs w:val="20"/>
              </w:rPr>
              <w:t xml:space="preserve"> 1.5</w:t>
            </w:r>
          </w:p>
          <w:p w14:paraId="20DF3EDF" w14:textId="77777777" w:rsidR="00511E86" w:rsidRPr="00C2548C" w:rsidRDefault="00511E86" w:rsidP="00511E86">
            <w:pPr>
              <w:rPr>
                <w:sz w:val="20"/>
                <w:szCs w:val="20"/>
                <w:lang w:eastAsia="en-US"/>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F7BB68C" w14:textId="77777777" w:rsidR="00511E86" w:rsidRPr="00C2548C" w:rsidRDefault="00511E86" w:rsidP="00511E86">
            <w:pPr>
              <w:jc w:val="center"/>
              <w:rPr>
                <w:sz w:val="20"/>
                <w:szCs w:val="20"/>
                <w:lang w:val="en-US"/>
              </w:rPr>
            </w:pPr>
            <w:r w:rsidRPr="00C2548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816E1EA" w14:textId="77777777" w:rsidR="00511E86" w:rsidRPr="00C2548C" w:rsidRDefault="00511E86" w:rsidP="00511E86">
            <w:pPr>
              <w:jc w:val="center"/>
              <w:rPr>
                <w:sz w:val="20"/>
                <w:szCs w:val="20"/>
              </w:rPr>
            </w:pPr>
            <w:r w:rsidRPr="00C2548C">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E5ABAB" w14:textId="77777777" w:rsidR="00511E86" w:rsidRPr="00C2548C" w:rsidRDefault="00511E86" w:rsidP="00511E86">
            <w:pPr>
              <w:jc w:val="both"/>
              <w:rPr>
                <w:sz w:val="20"/>
                <w:szCs w:val="20"/>
                <w:lang w:val="en-US"/>
              </w:rPr>
            </w:pPr>
            <w:r w:rsidRPr="00C2548C">
              <w:rPr>
                <w:sz w:val="20"/>
                <w:szCs w:val="20"/>
                <w:lang w:val="en-US"/>
              </w:rPr>
              <w:t>Written assignment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FEA3AD" w14:textId="14C3FFCE" w:rsidR="00511E86" w:rsidRPr="00C2548C" w:rsidRDefault="00511E86" w:rsidP="00511E86">
            <w:pPr>
              <w:pStyle w:val="HTML"/>
              <w:shd w:val="clear" w:color="auto" w:fill="F8F9FA"/>
              <w:rPr>
                <w:rFonts w:ascii="Times New Roman" w:hAnsi="Times New Roman" w:cs="Times New Roman"/>
                <w:lang w:val="kk-KZ"/>
              </w:rPr>
            </w:pPr>
            <w:r w:rsidRPr="00C2548C">
              <w:rPr>
                <w:rFonts w:ascii="Times New Roman" w:hAnsi="Times New Roman" w:cs="Times New Roman"/>
                <w:lang w:val="en-US"/>
              </w:rPr>
              <w:t>Off line</w:t>
            </w:r>
          </w:p>
        </w:tc>
      </w:tr>
      <w:tr w:rsidR="00511E86" w:rsidRPr="00C2548C" w14:paraId="7DFA49DC" w14:textId="77777777" w:rsidTr="00357805">
        <w:trPr>
          <w:trHeight w:val="29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92CA4" w14:textId="77777777" w:rsidR="00511E86" w:rsidRPr="00C2548C" w:rsidRDefault="00511E86" w:rsidP="00511E86">
            <w:pPr>
              <w:jc w:val="center"/>
              <w:rPr>
                <w:sz w:val="20"/>
                <w:szCs w:val="20"/>
                <w:lang w:val="kk-KZ"/>
              </w:rPr>
            </w:pPr>
            <w:r w:rsidRPr="00C2548C">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CE25197" w14:textId="77777777" w:rsidR="00511E86" w:rsidRPr="00C2548C" w:rsidRDefault="00511E86" w:rsidP="00511E86">
            <w:pPr>
              <w:snapToGrid w:val="0"/>
              <w:jc w:val="both"/>
              <w:rPr>
                <w:b/>
                <w:bCs/>
                <w:sz w:val="20"/>
                <w:szCs w:val="20"/>
                <w:lang w:val="kk-KZ" w:eastAsia="ar-SA"/>
              </w:rPr>
            </w:pPr>
            <w:r w:rsidRPr="00C2548C">
              <w:rPr>
                <w:b/>
                <w:bCs/>
                <w:sz w:val="20"/>
                <w:szCs w:val="20"/>
                <w:lang w:val="en-US" w:eastAsia="ar-SA"/>
              </w:rPr>
              <w:t>MT</w:t>
            </w:r>
            <w:r w:rsidRPr="00C2548C">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0E8AC"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CAC7A7"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5A4236" w14:textId="77777777" w:rsidR="00511E86" w:rsidRPr="00C2548C" w:rsidRDefault="00511E86" w:rsidP="00511E86">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AAF041" w14:textId="77777777" w:rsidR="00511E86" w:rsidRPr="00C2548C" w:rsidRDefault="00511E86" w:rsidP="00511E86">
            <w:pPr>
              <w:jc w:val="center"/>
              <w:rPr>
                <w:sz w:val="20"/>
                <w:szCs w:val="20"/>
                <w:lang w:val="kk-KZ"/>
              </w:rPr>
            </w:pPr>
            <w:r w:rsidRPr="00C2548C">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CFB0E7" w14:textId="77777777" w:rsidR="00511E86" w:rsidRPr="00C2548C" w:rsidRDefault="00511E86"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C245BC" w14:textId="35B3393C" w:rsidR="00511E86" w:rsidRPr="00C2548C" w:rsidRDefault="00511E86" w:rsidP="00511E86">
            <w:pPr>
              <w:jc w:val="both"/>
              <w:rPr>
                <w:sz w:val="20"/>
                <w:szCs w:val="20"/>
                <w:lang w:val="kk-KZ"/>
              </w:rPr>
            </w:pPr>
            <w:r w:rsidRPr="00C2548C">
              <w:rPr>
                <w:sz w:val="20"/>
                <w:szCs w:val="20"/>
                <w:lang w:val="en-US"/>
              </w:rPr>
              <w:t>Off line</w:t>
            </w:r>
          </w:p>
        </w:tc>
      </w:tr>
      <w:tr w:rsidR="00511E86" w:rsidRPr="00C2548C" w14:paraId="7B280685" w14:textId="77777777" w:rsidTr="00FB1353">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05F073D6" w14:textId="77777777" w:rsidR="00511E86" w:rsidRPr="00C2548C" w:rsidRDefault="00511E86" w:rsidP="00511E86">
            <w:pPr>
              <w:jc w:val="center"/>
              <w:rPr>
                <w:sz w:val="20"/>
                <w:szCs w:val="20"/>
                <w:lang w:val="en-US"/>
              </w:rPr>
            </w:pPr>
            <w:r w:rsidRPr="00C2548C">
              <w:rPr>
                <w:sz w:val="20"/>
                <w:szCs w:val="20"/>
                <w:lang w:val="en-US"/>
              </w:rPr>
              <w:t>8</w:t>
            </w:r>
          </w:p>
          <w:p w14:paraId="74989668" w14:textId="77777777" w:rsidR="00511E86" w:rsidRPr="00C2548C" w:rsidRDefault="00511E86"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CCF006E" w14:textId="32369DCC" w:rsidR="00511E86" w:rsidRPr="00C2548C" w:rsidRDefault="00511E86" w:rsidP="00FB1CED">
            <w:pPr>
              <w:rPr>
                <w:sz w:val="20"/>
                <w:szCs w:val="20"/>
                <w:lang w:val="en-US"/>
              </w:rPr>
            </w:pPr>
            <w:r w:rsidRPr="00C2548C">
              <w:rPr>
                <w:bCs/>
                <w:sz w:val="20"/>
                <w:szCs w:val="20"/>
                <w:lang w:val="en-US"/>
              </w:rPr>
              <w:t xml:space="preserve">Lecture </w:t>
            </w:r>
            <w:r w:rsidRPr="00C2548C">
              <w:rPr>
                <w:b/>
                <w:bCs/>
                <w:sz w:val="20"/>
                <w:szCs w:val="20"/>
                <w:lang w:val="en-US" w:eastAsia="ar-SA"/>
              </w:rPr>
              <w:t xml:space="preserve">8. </w:t>
            </w:r>
            <w:r w:rsidR="00FB1CED" w:rsidRPr="00C2548C">
              <w:rPr>
                <w:sz w:val="20"/>
                <w:szCs w:val="20"/>
                <w:lang w:val="en-US"/>
              </w:rPr>
              <w:t>The main ways of respiratory substrate oxidation. Energy yield of respiratory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C503E1F"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6C1403"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488E61" w14:textId="77777777" w:rsidR="00511E86" w:rsidRPr="00C2548C" w:rsidRDefault="00511E86" w:rsidP="00511E86">
            <w:pPr>
              <w:jc w:val="center"/>
              <w:rPr>
                <w:sz w:val="20"/>
                <w:szCs w:val="20"/>
                <w:lang w:val="en-US"/>
              </w:rPr>
            </w:pPr>
            <w:r w:rsidRPr="00C2548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8B1087" w14:textId="77777777" w:rsidR="00511E86" w:rsidRPr="00C2548C" w:rsidRDefault="00511E86" w:rsidP="00511E8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5FD75" w14:textId="77777777" w:rsidR="00511E86" w:rsidRPr="00C2548C" w:rsidRDefault="00511E86" w:rsidP="00511E86">
            <w:pP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45C874" w14:textId="2DC04972"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4FBABCB9"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498F213D" w14:textId="77777777" w:rsidR="00511E86" w:rsidRPr="00C2548C" w:rsidRDefault="00511E86"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FB03FE" w14:textId="0B4561B1" w:rsidR="00511E86" w:rsidRPr="00C2548C" w:rsidRDefault="00511E86" w:rsidP="00511E86">
            <w:pPr>
              <w:rPr>
                <w:sz w:val="20"/>
                <w:szCs w:val="20"/>
                <w:lang w:val="en-US"/>
              </w:rPr>
            </w:pPr>
            <w:r w:rsidRPr="00C2548C">
              <w:rPr>
                <w:sz w:val="20"/>
                <w:szCs w:val="20"/>
                <w:lang w:val="en-US"/>
              </w:rPr>
              <w:t>Lab</w:t>
            </w:r>
            <w:r w:rsidRPr="00C2548C">
              <w:rPr>
                <w:b/>
                <w:color w:val="000000"/>
                <w:sz w:val="20"/>
                <w:szCs w:val="20"/>
                <w:lang w:val="en-US"/>
              </w:rPr>
              <w:t xml:space="preserve"> 8.</w:t>
            </w:r>
            <w:r w:rsidRPr="00C2548C">
              <w:rPr>
                <w:rStyle w:val="hps"/>
                <w:rFonts w:eastAsia="Calibri"/>
                <w:sz w:val="20"/>
                <w:szCs w:val="20"/>
                <w:lang w:val="en-US"/>
              </w:rPr>
              <w:t xml:space="preserve"> </w:t>
            </w:r>
            <w:r w:rsidRPr="00C2548C">
              <w:rPr>
                <w:bCs/>
                <w:color w:val="000000"/>
                <w:sz w:val="20"/>
                <w:szCs w:val="20"/>
                <w:lang w:val="en-US"/>
              </w:rPr>
              <w:t xml:space="preserve"> </w:t>
            </w:r>
            <w:r w:rsidR="00942CD0" w:rsidRPr="00C2548C">
              <w:rPr>
                <w:sz w:val="20"/>
                <w:szCs w:val="20"/>
                <w:lang w:val="en-GB"/>
              </w:rPr>
              <w:t>Determination of peroxidase in the juice of potatoes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D4F127"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3442C0"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35F1BAEF" w14:textId="77777777" w:rsidR="00511E86" w:rsidRPr="00C2548C" w:rsidRDefault="00511E86" w:rsidP="00511E86">
            <w:pPr>
              <w:spacing w:line="276" w:lineRule="auto"/>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9D2DFB" w14:textId="77777777" w:rsidR="00511E86" w:rsidRPr="00C2548C" w:rsidRDefault="00511E86" w:rsidP="00511E86">
            <w:pPr>
              <w:spacing w:line="276" w:lineRule="auto"/>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9F9B0C7" w14:textId="77777777" w:rsidR="00511E86" w:rsidRPr="00C2548C" w:rsidRDefault="00511E86" w:rsidP="00511E86">
            <w:pPr>
              <w:pStyle w:val="HTML"/>
              <w:shd w:val="clear" w:color="auto" w:fill="F8F9FA"/>
              <w:rPr>
                <w:rFonts w:ascii="Times New Roman" w:hAnsi="Times New Roman" w:cs="Times New Roman"/>
                <w:color w:val="222222"/>
                <w:lang w:val="en-US"/>
              </w:rPr>
            </w:pPr>
            <w:r w:rsidRPr="00C2548C">
              <w:rPr>
                <w:rFonts w:ascii="Times New Roman" w:hAnsi="Times New Roman" w:cs="Times New Roman"/>
                <w:color w:val="222222"/>
                <w:lang w:val="en"/>
              </w:rPr>
              <w:t>Analysis</w:t>
            </w:r>
          </w:p>
          <w:p w14:paraId="0AFF9DC9" w14:textId="77777777" w:rsidR="00511E86" w:rsidRPr="00C2548C" w:rsidRDefault="00511E86"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36572A" w14:textId="3D5A89CA"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FB569D" w:rsidRPr="007D0CA3" w14:paraId="5AF14EEB" w14:textId="77777777" w:rsidTr="00FB1353">
        <w:trPr>
          <w:jc w:val="center"/>
        </w:trPr>
        <w:tc>
          <w:tcPr>
            <w:tcW w:w="562" w:type="dxa"/>
            <w:tcBorders>
              <w:top w:val="single" w:sz="4" w:space="0" w:color="000000"/>
              <w:left w:val="single" w:sz="4" w:space="0" w:color="000000"/>
              <w:right w:val="single" w:sz="4" w:space="0" w:color="000000"/>
            </w:tcBorders>
            <w:shd w:val="clear" w:color="auto" w:fill="auto"/>
          </w:tcPr>
          <w:p w14:paraId="256E89CA" w14:textId="3C5E4169" w:rsidR="00FB569D" w:rsidRPr="00C2548C" w:rsidRDefault="00FB569D" w:rsidP="00511E86">
            <w:pPr>
              <w:jc w:val="center"/>
              <w:rPr>
                <w:sz w:val="20"/>
                <w:szCs w:val="20"/>
                <w:lang w:val="en-US"/>
              </w:rPr>
            </w:pPr>
            <w:r w:rsidRPr="00C2548C">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A8CC06" w14:textId="10400292" w:rsidR="00FB569D" w:rsidRPr="00C2548C" w:rsidRDefault="00FB569D" w:rsidP="00511E86">
            <w:pPr>
              <w:snapToGrid w:val="0"/>
              <w:jc w:val="both"/>
              <w:rPr>
                <w:bCs/>
                <w:sz w:val="20"/>
                <w:szCs w:val="20"/>
                <w:lang w:val="en-US"/>
              </w:rPr>
            </w:pPr>
            <w:r w:rsidRPr="00C2548C">
              <w:rPr>
                <w:bCs/>
                <w:sz w:val="20"/>
                <w:szCs w:val="20"/>
                <w:lang w:val="en-US"/>
              </w:rPr>
              <w:t xml:space="preserve">Lecture </w:t>
            </w:r>
            <w:r w:rsidRPr="00C2548C">
              <w:rPr>
                <w:b/>
                <w:sz w:val="20"/>
                <w:szCs w:val="20"/>
                <w:lang w:val="en-US"/>
              </w:rPr>
              <w:t>9</w:t>
            </w:r>
            <w:r w:rsidRPr="00C2548C">
              <w:rPr>
                <w:b/>
                <w:bCs/>
                <w:sz w:val="20"/>
                <w:szCs w:val="20"/>
                <w:lang w:val="en-US" w:eastAsia="ar-SA"/>
              </w:rPr>
              <w:t xml:space="preserve">. </w:t>
            </w:r>
            <w:r w:rsidRPr="00C2548C">
              <w:rPr>
                <w:sz w:val="20"/>
                <w:szCs w:val="20"/>
                <w:lang w:val="en-US" w:eastAsia="ar-SA"/>
              </w:rPr>
              <w:t>The components of</w:t>
            </w:r>
            <w:r w:rsidRPr="00C2548C">
              <w:rPr>
                <w:b/>
                <w:bCs/>
                <w:sz w:val="20"/>
                <w:szCs w:val="20"/>
                <w:lang w:val="en-US" w:eastAsia="ar-SA"/>
              </w:rPr>
              <w:t xml:space="preserve"> </w:t>
            </w:r>
            <w:r w:rsidR="00C01055" w:rsidRPr="00C2548C">
              <w:rPr>
                <w:sz w:val="20"/>
                <w:szCs w:val="20"/>
                <w:lang w:val="en-US" w:eastAsia="ar-SA"/>
              </w:rPr>
              <w:t>electron transport chain of respiration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A7BA27" w14:textId="77777777" w:rsidR="00FB569D" w:rsidRPr="00C2548C" w:rsidRDefault="00FB569D" w:rsidP="00511E8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9D37F2" w14:textId="77777777" w:rsidR="00FB569D" w:rsidRPr="00C2548C" w:rsidRDefault="00FB569D" w:rsidP="00511E86">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5780738" w14:textId="77777777" w:rsidR="00FB569D" w:rsidRPr="00C2548C" w:rsidRDefault="00FB569D"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B9D40D" w14:textId="77777777" w:rsidR="00FB569D" w:rsidRPr="00C2548C" w:rsidRDefault="00FB569D" w:rsidP="00511E86">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8AEFF" w14:textId="77777777" w:rsidR="00FB569D" w:rsidRPr="00C2548C" w:rsidRDefault="00FB569D"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42E2FEC" w14:textId="77777777" w:rsidR="00FB569D" w:rsidRPr="00C2548C" w:rsidRDefault="00FB569D" w:rsidP="00511E86">
            <w:pPr>
              <w:pStyle w:val="HTML"/>
              <w:shd w:val="clear" w:color="auto" w:fill="F8F9FA"/>
              <w:rPr>
                <w:rFonts w:ascii="Times New Roman" w:hAnsi="Times New Roman" w:cs="Times New Roman"/>
                <w:lang w:val="en-US"/>
              </w:rPr>
            </w:pPr>
          </w:p>
        </w:tc>
      </w:tr>
      <w:tr w:rsidR="00FB569D" w:rsidRPr="007D0CA3" w14:paraId="52A91A2E" w14:textId="77777777" w:rsidTr="00FB1353">
        <w:trPr>
          <w:jc w:val="center"/>
        </w:trPr>
        <w:tc>
          <w:tcPr>
            <w:tcW w:w="562" w:type="dxa"/>
            <w:tcBorders>
              <w:top w:val="single" w:sz="4" w:space="0" w:color="000000"/>
              <w:left w:val="single" w:sz="4" w:space="0" w:color="000000"/>
              <w:right w:val="single" w:sz="4" w:space="0" w:color="000000"/>
            </w:tcBorders>
            <w:shd w:val="clear" w:color="auto" w:fill="auto"/>
          </w:tcPr>
          <w:p w14:paraId="766D7392" w14:textId="77777777" w:rsidR="00FB569D" w:rsidRPr="00C2548C" w:rsidRDefault="00FB569D"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FF79EF3" w14:textId="77777777" w:rsidR="00FB569D" w:rsidRPr="00C2548C" w:rsidRDefault="00FB569D" w:rsidP="00511E86">
            <w:pPr>
              <w:snapToGrid w:val="0"/>
              <w:jc w:val="both"/>
              <w:rPr>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99B44F" w14:textId="77777777" w:rsidR="00FB569D" w:rsidRPr="00C2548C" w:rsidRDefault="00FB569D" w:rsidP="00511E86">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A700FB" w14:textId="77777777" w:rsidR="00FB569D" w:rsidRPr="00C2548C" w:rsidRDefault="00FB569D" w:rsidP="00511E86">
            <w:pPr>
              <w:tabs>
                <w:tab w:val="left" w:pos="1276"/>
              </w:tabs>
              <w:snapToGrid w:val="0"/>
              <w:jc w:val="both"/>
              <w:rPr>
                <w:bCs/>
                <w:sz w:val="20"/>
                <w:szCs w:val="20"/>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9DD8590" w14:textId="77777777" w:rsidR="00FB569D" w:rsidRPr="00C2548C" w:rsidRDefault="00FB569D"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5999C3" w14:textId="77777777" w:rsidR="00FB569D" w:rsidRPr="00C2548C" w:rsidRDefault="00FB569D" w:rsidP="00511E86">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6CAD60" w14:textId="77777777" w:rsidR="00FB569D" w:rsidRPr="00C2548C" w:rsidRDefault="00FB569D"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44060E" w14:textId="77777777" w:rsidR="00FB569D" w:rsidRPr="00C2548C" w:rsidRDefault="00FB569D" w:rsidP="00511E86">
            <w:pPr>
              <w:pStyle w:val="HTML"/>
              <w:shd w:val="clear" w:color="auto" w:fill="F8F9FA"/>
              <w:rPr>
                <w:rFonts w:ascii="Times New Roman" w:hAnsi="Times New Roman" w:cs="Times New Roman"/>
                <w:lang w:val="en-US"/>
              </w:rPr>
            </w:pPr>
          </w:p>
        </w:tc>
      </w:tr>
      <w:tr w:rsidR="00511E86" w:rsidRPr="00C2548C" w14:paraId="1CD62740" w14:textId="77777777" w:rsidTr="00FB1353">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49E6F693" w14:textId="345EBB7C" w:rsidR="00511E86" w:rsidRPr="00C2548C" w:rsidRDefault="00C01055" w:rsidP="00511E86">
            <w:pPr>
              <w:jc w:val="center"/>
              <w:rPr>
                <w:sz w:val="20"/>
                <w:szCs w:val="20"/>
                <w:lang w:val="en-US"/>
              </w:rPr>
            </w:pPr>
            <w:r w:rsidRPr="00C2548C">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8E386C" w14:textId="06B82351" w:rsidR="00511E86" w:rsidRPr="00C2548C" w:rsidRDefault="00511E86" w:rsidP="00511E86">
            <w:pPr>
              <w:snapToGrid w:val="0"/>
              <w:jc w:val="both"/>
              <w:rPr>
                <w:b/>
                <w:bCs/>
                <w:sz w:val="20"/>
                <w:szCs w:val="20"/>
                <w:lang w:val="en-US" w:eastAsia="ar-SA"/>
              </w:rPr>
            </w:pPr>
            <w:r w:rsidRPr="00C2548C">
              <w:rPr>
                <w:bCs/>
                <w:sz w:val="20"/>
                <w:szCs w:val="20"/>
                <w:lang w:val="en-US"/>
              </w:rPr>
              <w:t xml:space="preserve">Lecture </w:t>
            </w:r>
            <w:r w:rsidR="00C01055" w:rsidRPr="00C2548C">
              <w:rPr>
                <w:bCs/>
                <w:sz w:val="20"/>
                <w:szCs w:val="20"/>
                <w:lang w:val="en-US"/>
              </w:rPr>
              <w:t>10</w:t>
            </w:r>
            <w:r w:rsidRPr="00C2548C">
              <w:rPr>
                <w:b/>
                <w:bCs/>
                <w:sz w:val="20"/>
                <w:szCs w:val="20"/>
                <w:lang w:val="en-US" w:eastAsia="ar-SA"/>
              </w:rPr>
              <w:t xml:space="preserve">. </w:t>
            </w:r>
            <w:r w:rsidR="004653F6" w:rsidRPr="00C2548C">
              <w:rPr>
                <w:rStyle w:val="hps"/>
                <w:rFonts w:eastAsia="Calibri"/>
                <w:sz w:val="20"/>
                <w:szCs w:val="20"/>
                <w:lang w:val="en-US"/>
              </w:rPr>
              <w:t>The importance of plant mineral nutrition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76AF7"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6F5682"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256655D" w14:textId="77777777" w:rsidR="00511E86" w:rsidRPr="00C2548C" w:rsidRDefault="00511E86"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7B53BC" w14:textId="77777777" w:rsidR="00511E86" w:rsidRPr="00C2548C" w:rsidRDefault="00511E86" w:rsidP="00511E86">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4840EB" w14:textId="77777777" w:rsidR="00511E86" w:rsidRPr="00C2548C" w:rsidRDefault="00511E86"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FF7FCA" w14:textId="18BCC597"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5746CD60"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5EAC84EF" w14:textId="77777777" w:rsidR="00511E86" w:rsidRPr="00C2548C" w:rsidRDefault="00511E86"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B74B7FE" w14:textId="1F8309C5" w:rsidR="00511E86" w:rsidRPr="00C2548C" w:rsidRDefault="00511E86" w:rsidP="00511E86">
            <w:pPr>
              <w:rPr>
                <w:sz w:val="20"/>
                <w:szCs w:val="20"/>
                <w:lang w:val="en-US"/>
              </w:rPr>
            </w:pPr>
            <w:r w:rsidRPr="00C2548C">
              <w:rPr>
                <w:sz w:val="20"/>
                <w:szCs w:val="20"/>
                <w:lang w:val="en-US"/>
              </w:rPr>
              <w:t>Lab</w:t>
            </w:r>
            <w:r w:rsidRPr="00C2548C">
              <w:rPr>
                <w:b/>
                <w:bCs/>
                <w:sz w:val="20"/>
                <w:szCs w:val="20"/>
                <w:lang w:val="en-US"/>
              </w:rPr>
              <w:t xml:space="preserve"> </w:t>
            </w:r>
            <w:r w:rsidR="00C01055" w:rsidRPr="00C2548C">
              <w:rPr>
                <w:b/>
                <w:bCs/>
                <w:sz w:val="20"/>
                <w:szCs w:val="20"/>
                <w:lang w:val="en-US"/>
              </w:rPr>
              <w:t>10</w:t>
            </w:r>
            <w:r w:rsidRPr="00C2548C">
              <w:rPr>
                <w:b/>
                <w:bCs/>
                <w:sz w:val="20"/>
                <w:szCs w:val="20"/>
                <w:lang w:val="en-US"/>
              </w:rPr>
              <w:t xml:space="preserve">. </w:t>
            </w:r>
            <w:r w:rsidR="00C01055" w:rsidRPr="00C2548C">
              <w:rPr>
                <w:rStyle w:val="hps"/>
                <w:rFonts w:eastAsia="Calibri"/>
                <w:sz w:val="20"/>
                <w:szCs w:val="20"/>
                <w:lang w:val="en-US"/>
              </w:rPr>
              <w:t>Microchemical</w:t>
            </w:r>
            <w:r w:rsidR="00C01055" w:rsidRPr="00C2548C">
              <w:rPr>
                <w:sz w:val="20"/>
                <w:szCs w:val="20"/>
                <w:lang w:val="en-US"/>
              </w:rPr>
              <w:t xml:space="preserve"> </w:t>
            </w:r>
            <w:r w:rsidR="00C01055" w:rsidRPr="00C2548C">
              <w:rPr>
                <w:rStyle w:val="hps"/>
                <w:rFonts w:eastAsia="Calibri"/>
                <w:sz w:val="20"/>
                <w:szCs w:val="20"/>
                <w:lang w:val="en-US"/>
              </w:rPr>
              <w:t>analysis</w:t>
            </w:r>
            <w:r w:rsidR="00C01055" w:rsidRPr="00C2548C">
              <w:rPr>
                <w:sz w:val="20"/>
                <w:szCs w:val="20"/>
                <w:lang w:val="en-US"/>
              </w:rPr>
              <w:t xml:space="preserve"> </w:t>
            </w:r>
            <w:r w:rsidR="00C01055" w:rsidRPr="00C2548C">
              <w:rPr>
                <w:rStyle w:val="hps"/>
                <w:rFonts w:eastAsia="Calibri"/>
                <w:sz w:val="20"/>
                <w:szCs w:val="20"/>
                <w:lang w:val="en-US"/>
              </w:rPr>
              <w:t>of the plant ash</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7C345B7"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567165"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4490975" w14:textId="77777777" w:rsidR="00511E86" w:rsidRPr="00C2548C" w:rsidRDefault="00511E86" w:rsidP="00511E86">
            <w:pPr>
              <w:spacing w:line="276" w:lineRule="auto"/>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0FC9835" w14:textId="77777777" w:rsidR="00511E86" w:rsidRPr="00C2548C" w:rsidRDefault="00511E86" w:rsidP="00511E86">
            <w:pPr>
              <w:spacing w:line="276" w:lineRule="auto"/>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6806C5" w14:textId="77777777" w:rsidR="00511E86" w:rsidRPr="00C2548C" w:rsidRDefault="00511E86" w:rsidP="00511E86">
            <w:pPr>
              <w:pStyle w:val="HTML"/>
              <w:shd w:val="clear" w:color="auto" w:fill="F8F9FA"/>
              <w:rPr>
                <w:rFonts w:ascii="Times New Roman" w:hAnsi="Times New Roman" w:cs="Times New Roman"/>
                <w:color w:val="222222"/>
                <w:lang w:val="en-US"/>
              </w:rPr>
            </w:pPr>
            <w:r w:rsidRPr="00C2548C">
              <w:rPr>
                <w:rFonts w:ascii="Times New Roman" w:hAnsi="Times New Roman" w:cs="Times New Roman"/>
                <w:color w:val="222222"/>
                <w:lang w:val="en"/>
              </w:rPr>
              <w:t>Analysis</w:t>
            </w:r>
          </w:p>
          <w:p w14:paraId="02D85B0F"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2036503" w14:textId="7D89D775"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C01055" w:rsidRPr="00C2548C" w14:paraId="07C8D96C" w14:textId="77777777" w:rsidTr="00FB1353">
        <w:trPr>
          <w:trHeight w:val="400"/>
          <w:jc w:val="center"/>
        </w:trPr>
        <w:tc>
          <w:tcPr>
            <w:tcW w:w="562" w:type="dxa"/>
            <w:tcBorders>
              <w:top w:val="single" w:sz="4" w:space="0" w:color="000000"/>
              <w:left w:val="single" w:sz="4" w:space="0" w:color="000000"/>
              <w:right w:val="single" w:sz="4" w:space="0" w:color="000000"/>
            </w:tcBorders>
            <w:shd w:val="clear" w:color="auto" w:fill="auto"/>
          </w:tcPr>
          <w:p w14:paraId="70E9DB4E" w14:textId="35577363" w:rsidR="00C01055" w:rsidRPr="00C2548C" w:rsidRDefault="00C01055" w:rsidP="00C01055">
            <w:pPr>
              <w:jc w:val="center"/>
              <w:rPr>
                <w:sz w:val="20"/>
                <w:szCs w:val="20"/>
                <w:lang w:val="en-US"/>
              </w:rPr>
            </w:pPr>
            <w:r w:rsidRPr="00C2548C">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8F375F" w14:textId="2209F6FF" w:rsidR="00C01055" w:rsidRPr="00C2548C" w:rsidRDefault="00C01055" w:rsidP="00C01055">
            <w:pPr>
              <w:snapToGrid w:val="0"/>
              <w:jc w:val="both"/>
              <w:rPr>
                <w:bCs/>
                <w:sz w:val="20"/>
                <w:szCs w:val="20"/>
                <w:lang w:val="en-US"/>
              </w:rPr>
            </w:pPr>
            <w:r w:rsidRPr="00C2548C">
              <w:rPr>
                <w:b/>
                <w:sz w:val="20"/>
                <w:szCs w:val="20"/>
              </w:rPr>
              <w:t>МТ</w:t>
            </w:r>
            <w:r w:rsidRPr="00C2548C">
              <w:rPr>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4C110D" w14:textId="73555B11" w:rsidR="00C01055" w:rsidRPr="00C2548C" w:rsidRDefault="00C01055" w:rsidP="00C01055">
            <w:pPr>
              <w:tabs>
                <w:tab w:val="left" w:pos="1276"/>
              </w:tabs>
              <w:snapToGrid w:val="0"/>
              <w:jc w:val="both"/>
              <w:rPr>
                <w:sz w:val="20"/>
                <w:szCs w:val="20"/>
                <w:lang w:val="en-US"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36FBE3" w14:textId="2C93917D" w:rsidR="00C01055" w:rsidRPr="00C2548C" w:rsidRDefault="00C01055" w:rsidP="00C01055">
            <w:pPr>
              <w:tabs>
                <w:tab w:val="left" w:pos="1276"/>
              </w:tabs>
              <w:snapToGrid w:val="0"/>
              <w:jc w:val="both"/>
              <w:rPr>
                <w:bCs/>
                <w:sz w:val="20"/>
                <w:szCs w:val="20"/>
                <w:lang w:val="en-US"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69F6FA" w14:textId="77777777" w:rsidR="00C01055" w:rsidRPr="00C2548C" w:rsidRDefault="00C01055" w:rsidP="00C01055">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34A18C" w14:textId="34413B0F" w:rsidR="00C01055" w:rsidRPr="00C2548C" w:rsidRDefault="00C01055" w:rsidP="00C01055">
            <w:pPr>
              <w:jc w:val="center"/>
              <w:rPr>
                <w:sz w:val="20"/>
                <w:szCs w:val="20"/>
                <w:lang w:val="en-US"/>
              </w:rPr>
            </w:pPr>
            <w:r w:rsidRPr="00C2548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2651B3" w14:textId="77777777" w:rsidR="00C01055" w:rsidRPr="00C2548C" w:rsidRDefault="00C01055" w:rsidP="00C01055">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1911B3" w14:textId="45836F56" w:rsidR="00C01055" w:rsidRPr="00C2548C" w:rsidRDefault="00C01055" w:rsidP="00C01055">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77297AC6" w14:textId="77777777" w:rsidTr="00FB1353">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14:paraId="5241B8F0" w14:textId="5A26E1DC" w:rsidR="00511E86" w:rsidRPr="00C2548C" w:rsidRDefault="00511E86" w:rsidP="00511E86">
            <w:pPr>
              <w:jc w:val="center"/>
              <w:rPr>
                <w:sz w:val="20"/>
                <w:szCs w:val="20"/>
                <w:lang w:val="en-US"/>
              </w:rPr>
            </w:pPr>
            <w:r w:rsidRPr="00C2548C">
              <w:rPr>
                <w:sz w:val="20"/>
                <w:szCs w:val="20"/>
                <w:lang w:val="en-US"/>
              </w:rPr>
              <w:t>1</w:t>
            </w:r>
            <w:r w:rsidR="00C01055" w:rsidRPr="00C2548C">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E60B098" w14:textId="4DCBA7DE" w:rsidR="00511E86" w:rsidRPr="00C2548C" w:rsidRDefault="00511E86" w:rsidP="00511E86">
            <w:pPr>
              <w:snapToGrid w:val="0"/>
              <w:jc w:val="both"/>
              <w:rPr>
                <w:b/>
                <w:bCs/>
                <w:sz w:val="20"/>
                <w:szCs w:val="20"/>
                <w:lang w:val="en-US" w:eastAsia="ar-SA"/>
              </w:rPr>
            </w:pPr>
            <w:r w:rsidRPr="00C2548C">
              <w:rPr>
                <w:bCs/>
                <w:sz w:val="20"/>
                <w:szCs w:val="20"/>
                <w:lang w:val="en-US"/>
              </w:rPr>
              <w:t xml:space="preserve">Lecture </w:t>
            </w:r>
            <w:r w:rsidRPr="00C2548C">
              <w:rPr>
                <w:b/>
                <w:bCs/>
                <w:sz w:val="20"/>
                <w:szCs w:val="20"/>
                <w:lang w:val="kk-KZ" w:eastAsia="ar-SA"/>
              </w:rPr>
              <w:t>1</w:t>
            </w:r>
            <w:r w:rsidR="00C01055" w:rsidRPr="00C2548C">
              <w:rPr>
                <w:b/>
                <w:bCs/>
                <w:sz w:val="20"/>
                <w:szCs w:val="20"/>
                <w:lang w:val="en-US" w:eastAsia="ar-SA"/>
              </w:rPr>
              <w:t>1</w:t>
            </w:r>
            <w:r w:rsidRPr="00C2548C">
              <w:rPr>
                <w:b/>
                <w:bCs/>
                <w:sz w:val="20"/>
                <w:szCs w:val="20"/>
                <w:lang w:val="en-US" w:eastAsia="ar-SA"/>
              </w:rPr>
              <w:t xml:space="preserve">. </w:t>
            </w:r>
            <w:r w:rsidR="004653F6" w:rsidRPr="00C2548C">
              <w:rPr>
                <w:color w:val="000000"/>
                <w:sz w:val="20"/>
                <w:szCs w:val="20"/>
                <w:lang w:val="en-US"/>
              </w:rPr>
              <w:t>Significance of macro- and microelements in the plants growth and development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E639628"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843553"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3FEA538" w14:textId="77777777" w:rsidR="00511E86" w:rsidRPr="00C2548C" w:rsidRDefault="00511E86"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1516C1" w14:textId="77777777" w:rsidR="00511E86" w:rsidRPr="00C2548C" w:rsidRDefault="00511E86" w:rsidP="00511E86">
            <w:pPr>
              <w:jc w:val="center"/>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6D9E8" w14:textId="77777777" w:rsidR="00511E86" w:rsidRPr="00C2548C" w:rsidRDefault="00511E86" w:rsidP="00511E86">
            <w:pPr>
              <w:jc w:val="both"/>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F02BD6B" w14:textId="39983D32"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65C4AED6"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0D57F405" w14:textId="77777777" w:rsidR="00511E86" w:rsidRPr="00C2548C" w:rsidRDefault="00511E86" w:rsidP="00511E8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39217D" w14:textId="4E239114" w:rsidR="00511E86" w:rsidRPr="00C2548C" w:rsidRDefault="00511E86" w:rsidP="00511E86">
            <w:pPr>
              <w:rPr>
                <w:sz w:val="20"/>
                <w:szCs w:val="20"/>
                <w:lang w:val="en-US"/>
              </w:rPr>
            </w:pPr>
            <w:r w:rsidRPr="00C2548C">
              <w:rPr>
                <w:sz w:val="20"/>
                <w:szCs w:val="20"/>
                <w:lang w:val="en-US"/>
              </w:rPr>
              <w:t>Lab</w:t>
            </w:r>
            <w:r w:rsidRPr="00C2548C">
              <w:rPr>
                <w:b/>
                <w:bCs/>
                <w:sz w:val="20"/>
                <w:szCs w:val="20"/>
                <w:lang w:val="en-US"/>
              </w:rPr>
              <w:t xml:space="preserve"> 1</w:t>
            </w:r>
            <w:r w:rsidR="00C01055" w:rsidRPr="00C2548C">
              <w:rPr>
                <w:b/>
                <w:bCs/>
                <w:sz w:val="20"/>
                <w:szCs w:val="20"/>
                <w:lang w:val="en-US"/>
              </w:rPr>
              <w:t>1</w:t>
            </w:r>
            <w:r w:rsidRPr="00C2548C">
              <w:rPr>
                <w:b/>
                <w:bCs/>
                <w:sz w:val="20"/>
                <w:szCs w:val="20"/>
                <w:lang w:val="en-US"/>
              </w:rPr>
              <w:t xml:space="preserve">. </w:t>
            </w:r>
            <w:r w:rsidR="00C01055" w:rsidRPr="00C2548C">
              <w:rPr>
                <w:rStyle w:val="hps"/>
                <w:rFonts w:eastAsia="Calibri"/>
                <w:sz w:val="20"/>
                <w:szCs w:val="20"/>
                <w:lang w:val="en-US"/>
              </w:rPr>
              <w:t>Determination of</w:t>
            </w:r>
            <w:r w:rsidR="00C01055" w:rsidRPr="00C2548C">
              <w:rPr>
                <w:sz w:val="20"/>
                <w:szCs w:val="20"/>
                <w:lang w:val="en-US"/>
              </w:rPr>
              <w:t xml:space="preserve"> </w:t>
            </w:r>
            <w:r w:rsidR="00C01055" w:rsidRPr="00C2548C">
              <w:rPr>
                <w:rStyle w:val="hps"/>
                <w:rFonts w:eastAsia="Calibri"/>
                <w:sz w:val="20"/>
                <w:szCs w:val="20"/>
                <w:lang w:val="en-US"/>
              </w:rPr>
              <w:t>amylase</w:t>
            </w:r>
            <w:r w:rsidR="00C01055" w:rsidRPr="00C2548C">
              <w:rPr>
                <w:sz w:val="20"/>
                <w:szCs w:val="20"/>
                <w:lang w:val="en-US"/>
              </w:rPr>
              <w:t xml:space="preserve"> in </w:t>
            </w:r>
            <w:r w:rsidR="00C01055" w:rsidRPr="00C2548C">
              <w:rPr>
                <w:rStyle w:val="hps"/>
                <w:rFonts w:eastAsia="Calibri"/>
                <w:sz w:val="20"/>
                <w:szCs w:val="20"/>
                <w:lang w:val="en-US"/>
              </w:rPr>
              <w:t>early seedlings</w:t>
            </w:r>
            <w:r w:rsidRPr="00C2548C">
              <w:rPr>
                <w:rStyle w:val="hps"/>
                <w:rFonts w:eastAsia="Calibri"/>
                <w:sz w:val="20"/>
                <w:szCs w:val="20"/>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C65854"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83776E5"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D8FAA4" w14:textId="77777777" w:rsidR="00511E86" w:rsidRPr="00C2548C" w:rsidRDefault="00511E86" w:rsidP="00511E86">
            <w:pPr>
              <w:spacing w:line="276" w:lineRule="auto"/>
              <w:jc w:val="center"/>
              <w:rPr>
                <w:sz w:val="20"/>
                <w:szCs w:val="20"/>
                <w:lang w:val="en-US" w:eastAsia="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914626A" w14:textId="77777777" w:rsidR="00511E86" w:rsidRPr="00C2548C" w:rsidRDefault="00511E86" w:rsidP="00511E86">
            <w:pPr>
              <w:spacing w:line="276" w:lineRule="auto"/>
              <w:jc w:val="center"/>
              <w:rPr>
                <w:sz w:val="20"/>
                <w:szCs w:val="20"/>
                <w:lang w:val="kk-KZ"/>
              </w:rPr>
            </w:pPr>
            <w:r w:rsidRPr="00C2548C">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10214C" w14:textId="77777777" w:rsidR="00511E86" w:rsidRPr="00C2548C" w:rsidRDefault="00511E86" w:rsidP="00511E86">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Analysis</w:t>
            </w:r>
          </w:p>
          <w:p w14:paraId="7BDA4190" w14:textId="77777777" w:rsidR="00511E86" w:rsidRPr="00C2548C" w:rsidRDefault="00511E86" w:rsidP="00511E86">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8476398" w14:textId="13601F96"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69596454" w14:textId="77777777" w:rsidTr="002871FC">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421E2" w14:textId="7CB05B62" w:rsidR="00511E86" w:rsidRPr="00C2548C" w:rsidRDefault="00511E86" w:rsidP="00511E86">
            <w:pPr>
              <w:jc w:val="center"/>
              <w:rPr>
                <w:sz w:val="20"/>
                <w:szCs w:val="20"/>
                <w:lang w:val="en-US"/>
              </w:rPr>
            </w:pPr>
            <w:r w:rsidRPr="00C2548C">
              <w:rPr>
                <w:sz w:val="20"/>
                <w:szCs w:val="20"/>
                <w:lang w:val="en-US"/>
              </w:rPr>
              <w:t>1</w:t>
            </w:r>
            <w:r w:rsidR="00C01055" w:rsidRPr="00C2548C">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44A249" w14:textId="00E143C9" w:rsidR="00511E86" w:rsidRPr="00C2548C" w:rsidRDefault="00511E86" w:rsidP="00511E86">
            <w:pPr>
              <w:pStyle w:val="HTML"/>
              <w:shd w:val="clear" w:color="auto" w:fill="F8F9FA"/>
              <w:rPr>
                <w:rFonts w:ascii="Times New Roman" w:hAnsi="Times New Roman" w:cs="Times New Roman"/>
                <w:bCs/>
                <w:lang w:val="en-US" w:eastAsia="ar-SA"/>
              </w:rPr>
            </w:pPr>
            <w:r w:rsidRPr="00C2548C">
              <w:rPr>
                <w:rFonts w:ascii="Times New Roman" w:hAnsi="Times New Roman" w:cs="Times New Roman"/>
                <w:b/>
                <w:color w:val="222222"/>
                <w:lang w:val="en"/>
              </w:rPr>
              <w:t>IWS</w:t>
            </w:r>
            <w:r w:rsidR="005D375F" w:rsidRPr="00C2548C">
              <w:rPr>
                <w:rFonts w:ascii="Times New Roman" w:hAnsi="Times New Roman" w:cs="Times New Roman"/>
                <w:b/>
                <w:color w:val="222222"/>
                <w:lang w:val="en"/>
              </w:rPr>
              <w:t>T</w:t>
            </w:r>
            <w:r w:rsidRPr="00C2548C">
              <w:rPr>
                <w:rFonts w:ascii="Times New Roman" w:hAnsi="Times New Roman" w:cs="Times New Roman"/>
                <w:b/>
                <w:color w:val="222222"/>
                <w:lang w:val="en"/>
              </w:rPr>
              <w:t xml:space="preserve"> </w:t>
            </w:r>
            <w:r w:rsidR="00C01055" w:rsidRPr="00C2548C">
              <w:rPr>
                <w:rFonts w:ascii="Times New Roman" w:hAnsi="Times New Roman" w:cs="Times New Roman"/>
                <w:b/>
                <w:color w:val="222222"/>
                <w:lang w:val="en"/>
              </w:rPr>
              <w:t>5</w:t>
            </w:r>
            <w:r w:rsidRPr="00C2548C">
              <w:rPr>
                <w:rFonts w:ascii="Times New Roman" w:hAnsi="Times New Roman" w:cs="Times New Roman"/>
                <w:b/>
                <w:color w:val="222222"/>
                <w:lang w:val="en"/>
              </w:rPr>
              <w:t xml:space="preserve"> Consultation on the implementation of IWS</w:t>
            </w:r>
            <w:r w:rsidR="005D375F" w:rsidRPr="00C2548C">
              <w:rPr>
                <w:rFonts w:ascii="Times New Roman" w:hAnsi="Times New Roman" w:cs="Times New Roman"/>
                <w:b/>
                <w:color w:val="222222"/>
                <w:lang w:val="en"/>
              </w:rPr>
              <w:t xml:space="preserve"> 4</w:t>
            </w:r>
            <w:r w:rsidRPr="00C2548C">
              <w:rPr>
                <w:rStyle w:val="hps"/>
                <w:rFonts w:ascii="Times New Roman" w:eastAsia="Calibri" w:hAnsi="Times New Roman" w:cs="Times New Roman"/>
                <w:lang w:val="en-US"/>
              </w:rPr>
              <w:t>.</w:t>
            </w:r>
            <w:r w:rsidRPr="00C2548C">
              <w:rPr>
                <w:rFonts w:ascii="Times New Roman" w:hAnsi="Times New Roman" w:cs="Times New Roman"/>
                <w:lang w:val="en-US"/>
              </w:rPr>
              <w:t xml:space="preserve"> Significance of </w:t>
            </w:r>
            <w:r w:rsidR="005D375F" w:rsidRPr="00C2548C">
              <w:rPr>
                <w:rFonts w:ascii="Times New Roman" w:hAnsi="Times New Roman" w:cs="Times New Roman"/>
                <w:color w:val="000000"/>
                <w:lang w:val="en-US"/>
              </w:rPr>
              <w:t>of macro- and microelements</w:t>
            </w:r>
            <w:r w:rsidRPr="00C2548C">
              <w:rPr>
                <w:rFonts w:ascii="Times New Roman" w:hAnsi="Times New Roman" w:cs="Times New Roman"/>
                <w:lang w:val="en-US"/>
              </w:rPr>
              <w:t xml:space="preserve">. </w:t>
            </w:r>
            <w:r w:rsidRPr="00C2548C">
              <w:rPr>
                <w:rStyle w:val="hps"/>
                <w:rFonts w:ascii="Times New Roman" w:eastAsia="Calibri" w:hAnsi="Times New Roman" w:cs="Times New Roman"/>
                <w:b/>
                <w:lang w:val="en-US"/>
              </w:rPr>
              <w:t>Presentation of results</w:t>
            </w:r>
            <w:r w:rsidRPr="00C2548C">
              <w:rPr>
                <w:rFonts w:ascii="Times New Roman" w:hAnsi="Times New Roman" w:cs="Times New Roman"/>
                <w:b/>
                <w:lang w:val="en-US"/>
              </w:rPr>
              <w:t xml:space="preserve"> </w:t>
            </w:r>
            <w:r w:rsidRPr="00C2548C">
              <w:rPr>
                <w:rStyle w:val="hps"/>
                <w:rFonts w:ascii="Times New Roman" w:eastAsia="Calibri" w:hAnsi="Times New Roman" w:cs="Times New Roman"/>
                <w:b/>
                <w:lang w:val="en-US"/>
              </w:rPr>
              <w:t>of performance:</w:t>
            </w:r>
            <w:r w:rsidRPr="00C2548C">
              <w:rPr>
                <w:rFonts w:ascii="Times New Roman" w:hAnsi="Times New Roman" w:cs="Times New Roman"/>
                <w:lang w:val="en-US"/>
              </w:rPr>
              <w:t xml:space="preserve"> </w:t>
            </w:r>
            <w:r w:rsidRPr="00C2548C">
              <w:rPr>
                <w:rStyle w:val="hps"/>
                <w:rFonts w:ascii="Times New Roman" w:eastAsia="Calibri" w:hAnsi="Times New Roman" w:cs="Times New Roman"/>
                <w:lang w:val="en-US"/>
              </w:rPr>
              <w:t>The written</w:t>
            </w:r>
            <w:r w:rsidRPr="00C2548C">
              <w:rPr>
                <w:rFonts w:ascii="Times New Roman" w:hAnsi="Times New Roman" w:cs="Times New Roman"/>
                <w:lang w:val="en-US"/>
              </w:rPr>
              <w:t xml:space="preserve"> </w:t>
            </w:r>
            <w:r w:rsidRPr="00C2548C">
              <w:rPr>
                <w:rStyle w:val="hps"/>
                <w:rFonts w:ascii="Times New Roman" w:eastAsia="Calibri" w:hAnsi="Times New Roman" w:cs="Times New Roman"/>
                <w:lang w:val="en-US"/>
              </w:rPr>
              <w:t>decision</w:t>
            </w:r>
            <w:r w:rsidRPr="00C2548C">
              <w:rPr>
                <w:rFonts w:ascii="Times New Roman" w:hAnsi="Times New Roman" w:cs="Times New Roman"/>
                <w:lang w:val="en-US"/>
              </w:rPr>
              <w:t xml:space="preserve"> </w:t>
            </w:r>
            <w:r w:rsidRPr="00C2548C">
              <w:rPr>
                <w:rStyle w:val="hps"/>
                <w:rFonts w:ascii="Times New Roman" w:eastAsia="Calibri" w:hAnsi="Times New Roman" w:cs="Times New Roman"/>
                <w:lang w:val="en-US"/>
              </w:rPr>
              <w:t>or</w:t>
            </w:r>
            <w:r w:rsidRPr="00C2548C">
              <w:rPr>
                <w:rFonts w:ascii="Times New Roman" w:hAnsi="Times New Roman" w:cs="Times New Roman"/>
                <w:lang w:val="en-US"/>
              </w:rPr>
              <w:t xml:space="preserve"> </w:t>
            </w:r>
            <w:r w:rsidRPr="00C2548C">
              <w:rPr>
                <w:rStyle w:val="hps"/>
                <w:rFonts w:ascii="Times New Roman" w:eastAsia="Calibri" w:hAnsi="Times New Roman" w:cs="Times New Roman"/>
                <w:lang w:val="en-US"/>
              </w:rPr>
              <w:t>situational problems.</w:t>
            </w:r>
            <w:r w:rsidR="005D375F" w:rsidRPr="00C2548C">
              <w:rPr>
                <w:rStyle w:val="hps"/>
                <w:rFonts w:ascii="Times New Roman" w:eastAsia="Calibri" w:hAnsi="Times New Roman" w:cs="Times New Roman"/>
                <w:lang w:val="en-US"/>
              </w:rPr>
              <w:t xml:space="preserve"> </w:t>
            </w:r>
            <w:r w:rsidRPr="00C2548C">
              <w:rPr>
                <w:rStyle w:val="hps"/>
                <w:rFonts w:ascii="Times New Roman" w:eastAsia="Calibri" w:hAnsi="Times New Roman" w:cs="Times New Roman"/>
                <w:lang w:val="en-US"/>
              </w:rPr>
              <w:t xml:space="preserve">Home task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12936D"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AE8C53"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4A09D2" w14:textId="2B7DE4E1" w:rsidR="00511E86" w:rsidRPr="00C2548C" w:rsidRDefault="00B1251D" w:rsidP="00511E86">
            <w:pPr>
              <w:jc w:val="center"/>
              <w:rPr>
                <w:sz w:val="20"/>
                <w:szCs w:val="20"/>
                <w:lang w:val="en-US"/>
              </w:rPr>
            </w:pPr>
            <w:r w:rsidRPr="00C2548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C678393" w14:textId="77777777" w:rsidR="00511E86" w:rsidRPr="00C2548C" w:rsidRDefault="00511E86" w:rsidP="00511E86">
            <w:pPr>
              <w:jc w:val="center"/>
              <w:rPr>
                <w:sz w:val="20"/>
                <w:szCs w:val="20"/>
                <w:lang w:val="kk-KZ"/>
              </w:rPr>
            </w:pPr>
            <w:r w:rsidRPr="00C2548C">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2F6069" w14:textId="77777777" w:rsidR="00511E86" w:rsidRPr="00C2548C" w:rsidRDefault="00511E86" w:rsidP="00511E86">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AA3253" w14:textId="7FE875E8" w:rsidR="00511E86" w:rsidRPr="00C2548C" w:rsidRDefault="00511E86" w:rsidP="00511E86">
            <w:pPr>
              <w:pStyle w:val="HTML"/>
              <w:shd w:val="clear" w:color="auto" w:fill="F8F9FA"/>
              <w:rPr>
                <w:rFonts w:ascii="Times New Roman" w:hAnsi="Times New Roman" w:cs="Times New Roman"/>
                <w:lang w:val="kk-KZ"/>
              </w:rPr>
            </w:pPr>
            <w:r w:rsidRPr="00C2548C">
              <w:rPr>
                <w:rFonts w:ascii="Times New Roman" w:hAnsi="Times New Roman" w:cs="Times New Roman"/>
                <w:lang w:val="en-US"/>
              </w:rPr>
              <w:t>Off line</w:t>
            </w:r>
          </w:p>
        </w:tc>
      </w:tr>
      <w:tr w:rsidR="00AA7AE5" w:rsidRPr="00C2548C" w14:paraId="6B580D79"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AE3FA" w14:textId="0C459455" w:rsidR="00AA7AE5" w:rsidRPr="00C2548C" w:rsidRDefault="00120F68" w:rsidP="00120F68">
            <w:pPr>
              <w:jc w:val="center"/>
              <w:rPr>
                <w:sz w:val="20"/>
                <w:szCs w:val="20"/>
                <w:lang w:val="en-US"/>
              </w:rPr>
            </w:pPr>
            <w:r w:rsidRPr="00C2548C">
              <w:rPr>
                <w:sz w:val="20"/>
                <w:szCs w:val="20"/>
                <w:lang w:val="en-US"/>
              </w:rPr>
              <w:t>1</w:t>
            </w:r>
            <w:r w:rsidR="00C01055" w:rsidRPr="00C2548C">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0B8B228" w14:textId="773332D2" w:rsidR="00AA7AE5" w:rsidRPr="00C2548C" w:rsidRDefault="005D375F" w:rsidP="00120F68">
            <w:pPr>
              <w:rPr>
                <w:sz w:val="20"/>
                <w:szCs w:val="20"/>
                <w:lang w:val="en-US"/>
              </w:rPr>
            </w:pPr>
            <w:r w:rsidRPr="00C2548C">
              <w:rPr>
                <w:b/>
                <w:bCs/>
                <w:sz w:val="20"/>
                <w:szCs w:val="20"/>
                <w:lang w:val="en-US" w:eastAsia="ar-SA"/>
              </w:rPr>
              <w:t>S</w:t>
            </w:r>
            <w:r w:rsidR="00AA7AE5" w:rsidRPr="00C2548C">
              <w:rPr>
                <w:b/>
                <w:bCs/>
                <w:sz w:val="20"/>
                <w:szCs w:val="20"/>
                <w:lang w:val="en-US" w:eastAsia="ar-SA"/>
              </w:rPr>
              <w:t>IW</w:t>
            </w:r>
            <w:r w:rsidRPr="00C2548C">
              <w:rPr>
                <w:b/>
                <w:bCs/>
                <w:sz w:val="20"/>
                <w:szCs w:val="20"/>
                <w:lang w:val="en-US" w:eastAsia="ar-SA"/>
              </w:rPr>
              <w:t>T</w:t>
            </w:r>
            <w:r w:rsidR="00AA7AE5" w:rsidRPr="00C2548C">
              <w:rPr>
                <w:b/>
                <w:bCs/>
                <w:sz w:val="20"/>
                <w:szCs w:val="20"/>
                <w:lang w:val="en-US"/>
              </w:rPr>
              <w:t xml:space="preserve"> </w:t>
            </w:r>
            <w:r w:rsidRPr="00C2548C">
              <w:rPr>
                <w:b/>
                <w:bCs/>
                <w:sz w:val="20"/>
                <w:szCs w:val="20"/>
                <w:lang w:val="en-US"/>
              </w:rPr>
              <w:t xml:space="preserve">5. </w:t>
            </w:r>
            <w:r w:rsidRPr="00C2548C">
              <w:rPr>
                <w:sz w:val="20"/>
                <w:szCs w:val="20"/>
                <w:lang w:val="en-US"/>
              </w:rPr>
              <w:t>Physiological role of</w:t>
            </w:r>
            <w:r w:rsidRPr="00C2548C">
              <w:rPr>
                <w:b/>
                <w:bCs/>
                <w:sz w:val="20"/>
                <w:szCs w:val="20"/>
                <w:lang w:val="en-US"/>
              </w:rPr>
              <w:t xml:space="preserve"> </w:t>
            </w:r>
            <w:r w:rsidRPr="00C2548C">
              <w:rPr>
                <w:color w:val="000000"/>
                <w:sz w:val="20"/>
                <w:szCs w:val="20"/>
                <w:lang w:val="en-US"/>
              </w:rPr>
              <w:t>of macro- and microelements</w:t>
            </w:r>
            <w:r w:rsidR="00AA7AE5" w:rsidRPr="00C2548C">
              <w:rPr>
                <w:sz w:val="20"/>
                <w:szCs w:val="20"/>
                <w:lang w:val="en-US"/>
              </w:rPr>
              <w:t xml:space="preserve"> </w:t>
            </w:r>
          </w:p>
          <w:p w14:paraId="18977530" w14:textId="77777777" w:rsidR="00AA7AE5" w:rsidRPr="00C2548C" w:rsidRDefault="00AA7AE5" w:rsidP="00120F68">
            <w:pPr>
              <w:rPr>
                <w:b/>
                <w:bCs/>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5775EF3" w14:textId="77777777" w:rsidR="00AA7AE5" w:rsidRPr="00C2548C" w:rsidRDefault="00AA7AE5" w:rsidP="00120F68">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823FB5" w14:textId="77777777" w:rsidR="00AA7AE5" w:rsidRPr="00C2548C" w:rsidRDefault="00AA7AE5" w:rsidP="00120F68">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D2DBC5" w14:textId="17C267FA" w:rsidR="00AA7AE5" w:rsidRPr="00C2548C" w:rsidRDefault="00B1251D" w:rsidP="00120F68">
            <w:pPr>
              <w:jc w:val="center"/>
              <w:rPr>
                <w:sz w:val="20"/>
                <w:szCs w:val="20"/>
                <w:lang w:val="en-US"/>
              </w:rPr>
            </w:pPr>
            <w:r w:rsidRPr="00C2548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E45E64F" w14:textId="0582DC36" w:rsidR="00AA7AE5" w:rsidRPr="00C2548C" w:rsidRDefault="00DB754A" w:rsidP="00120F68">
            <w:pPr>
              <w:jc w:val="center"/>
              <w:rPr>
                <w:sz w:val="20"/>
                <w:szCs w:val="20"/>
                <w:lang w:val="kk-KZ"/>
              </w:rPr>
            </w:pPr>
            <w:r w:rsidRPr="00C2548C">
              <w:rPr>
                <w:sz w:val="20"/>
                <w:szCs w:val="20"/>
                <w:lang w:val="en-US"/>
              </w:rPr>
              <w:t>1</w:t>
            </w:r>
            <w:r w:rsidR="00AA7AE5" w:rsidRPr="00C2548C">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AA16B6B" w14:textId="77777777" w:rsidR="00AA7AE5" w:rsidRPr="00C2548C" w:rsidRDefault="00AA7AE5" w:rsidP="00120F68">
            <w:pPr>
              <w:rPr>
                <w:sz w:val="20"/>
                <w:szCs w:val="20"/>
                <w:lang w:val="kk-KZ"/>
              </w:rPr>
            </w:pPr>
            <w:r w:rsidRPr="00C2548C">
              <w:rPr>
                <w:color w:val="222222"/>
                <w:sz w:val="20"/>
                <w:szCs w:val="20"/>
                <w:shd w:val="clear" w:color="auto" w:fill="F8F9FA"/>
                <w:lang w:val="en-US"/>
              </w:rPr>
              <w:t>Logic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A2D87C" w14:textId="77777777" w:rsidR="00AA7AE5" w:rsidRPr="00C2548C" w:rsidRDefault="00AA7AE5" w:rsidP="00120F68">
            <w:pPr>
              <w:rPr>
                <w:sz w:val="20"/>
                <w:szCs w:val="20"/>
                <w:lang w:val="kk-KZ"/>
              </w:rPr>
            </w:pPr>
          </w:p>
        </w:tc>
      </w:tr>
      <w:tr w:rsidR="00511E86" w:rsidRPr="00C2548C" w14:paraId="26468B11" w14:textId="77777777" w:rsidTr="00FB1353">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2C09C1AF" w14:textId="4E3DA0B1" w:rsidR="00511E86" w:rsidRPr="00C2548C" w:rsidRDefault="00511E86" w:rsidP="00511E86">
            <w:pPr>
              <w:jc w:val="center"/>
              <w:rPr>
                <w:sz w:val="20"/>
                <w:szCs w:val="20"/>
                <w:lang w:val="en-US"/>
              </w:rPr>
            </w:pPr>
            <w:r w:rsidRPr="00C2548C">
              <w:rPr>
                <w:sz w:val="20"/>
                <w:szCs w:val="20"/>
                <w:lang w:val="en-US"/>
              </w:rPr>
              <w:t>1</w:t>
            </w:r>
            <w:r w:rsidR="00C01055" w:rsidRPr="00C2548C">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8319E" w14:textId="209DFA2C" w:rsidR="00511E86" w:rsidRPr="00C2548C" w:rsidRDefault="00511E86" w:rsidP="00511E86">
            <w:pPr>
              <w:snapToGrid w:val="0"/>
              <w:jc w:val="both"/>
              <w:rPr>
                <w:b/>
                <w:bCs/>
                <w:sz w:val="20"/>
                <w:szCs w:val="20"/>
                <w:lang w:val="en-US" w:eastAsia="ar-SA"/>
              </w:rPr>
            </w:pPr>
            <w:r w:rsidRPr="00C2548C">
              <w:rPr>
                <w:bCs/>
                <w:sz w:val="20"/>
                <w:szCs w:val="20"/>
                <w:lang w:val="en-US"/>
              </w:rPr>
              <w:t xml:space="preserve">Lecture </w:t>
            </w:r>
            <w:r w:rsidRPr="00C2548C">
              <w:rPr>
                <w:b/>
                <w:bCs/>
                <w:sz w:val="20"/>
                <w:szCs w:val="20"/>
                <w:lang w:val="kk-KZ" w:eastAsia="ar-SA"/>
              </w:rPr>
              <w:t>1</w:t>
            </w:r>
            <w:r w:rsidR="00C01055" w:rsidRPr="00C2548C">
              <w:rPr>
                <w:b/>
                <w:bCs/>
                <w:sz w:val="20"/>
                <w:szCs w:val="20"/>
                <w:lang w:val="en-US" w:eastAsia="ar-SA"/>
              </w:rPr>
              <w:t>2</w:t>
            </w:r>
            <w:r w:rsidR="005D375F" w:rsidRPr="00C2548C">
              <w:rPr>
                <w:b/>
                <w:bCs/>
                <w:sz w:val="20"/>
                <w:szCs w:val="20"/>
                <w:lang w:val="en-US" w:eastAsia="ar-SA"/>
              </w:rPr>
              <w:t xml:space="preserve">. </w:t>
            </w:r>
            <w:r w:rsidR="005D375F" w:rsidRPr="00C2548C">
              <w:rPr>
                <w:rStyle w:val="hps"/>
                <w:rFonts w:eastAsia="Calibri"/>
                <w:sz w:val="20"/>
                <w:szCs w:val="20"/>
                <w:lang w:val="en-US"/>
              </w:rPr>
              <w:t>The growth</w:t>
            </w:r>
            <w:r w:rsidR="005D375F" w:rsidRPr="00C2548C">
              <w:rPr>
                <w:sz w:val="20"/>
                <w:szCs w:val="20"/>
                <w:lang w:val="en-US"/>
              </w:rPr>
              <w:t xml:space="preserve"> </w:t>
            </w:r>
            <w:r w:rsidR="005D375F" w:rsidRPr="00C2548C">
              <w:rPr>
                <w:rStyle w:val="hps"/>
                <w:rFonts w:eastAsia="Calibri"/>
                <w:sz w:val="20"/>
                <w:szCs w:val="20"/>
                <w:lang w:val="en-US"/>
              </w:rPr>
              <w:t>and development of plants.</w:t>
            </w:r>
            <w:r w:rsidR="005D375F" w:rsidRPr="00C2548C">
              <w:rPr>
                <w:color w:val="000000"/>
                <w:sz w:val="20"/>
                <w:szCs w:val="20"/>
                <w:lang w:val="en-US"/>
              </w:rPr>
              <w:t xml:space="preserve"> Regulation of cell cycle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74221D"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4D705B"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C00EB" w14:textId="77777777" w:rsidR="00511E86" w:rsidRPr="00C2548C" w:rsidRDefault="00511E86" w:rsidP="00511E8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1BF125" w14:textId="77777777" w:rsidR="00511E86" w:rsidRPr="00C2548C" w:rsidRDefault="00511E86" w:rsidP="00511E86">
            <w:pPr>
              <w:jc w:val="center"/>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FED924" w14:textId="77777777" w:rsidR="00511E86" w:rsidRPr="00C2548C" w:rsidRDefault="00511E86" w:rsidP="00511E86">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502920" w14:textId="1314E4BE"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5805D9EC" w14:textId="77777777" w:rsidTr="00FB1353">
        <w:trPr>
          <w:jc w:val="center"/>
        </w:trPr>
        <w:tc>
          <w:tcPr>
            <w:tcW w:w="562" w:type="dxa"/>
            <w:vMerge/>
            <w:tcBorders>
              <w:left w:val="single" w:sz="4" w:space="0" w:color="000000"/>
              <w:bottom w:val="single" w:sz="4" w:space="0" w:color="000000"/>
              <w:right w:val="single" w:sz="4" w:space="0" w:color="000000"/>
            </w:tcBorders>
            <w:shd w:val="clear" w:color="auto" w:fill="auto"/>
          </w:tcPr>
          <w:p w14:paraId="7B51C7DD" w14:textId="77777777" w:rsidR="00511E86" w:rsidRPr="00C2548C" w:rsidRDefault="00511E86" w:rsidP="00511E86">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B6D6E70" w14:textId="0F287FC9" w:rsidR="00511E86" w:rsidRPr="00C2548C" w:rsidRDefault="00511E86" w:rsidP="00511E86">
            <w:pPr>
              <w:snapToGrid w:val="0"/>
              <w:jc w:val="both"/>
              <w:rPr>
                <w:b/>
                <w:bCs/>
                <w:sz w:val="20"/>
                <w:szCs w:val="20"/>
                <w:lang w:val="en-US"/>
              </w:rPr>
            </w:pPr>
            <w:r w:rsidRPr="00C2548C">
              <w:rPr>
                <w:sz w:val="20"/>
                <w:szCs w:val="20"/>
                <w:lang w:val="en-US"/>
              </w:rPr>
              <w:t>Lab</w:t>
            </w:r>
            <w:r w:rsidRPr="00C2548C">
              <w:rPr>
                <w:b/>
                <w:bCs/>
                <w:sz w:val="20"/>
                <w:szCs w:val="20"/>
                <w:lang w:val="en-US"/>
              </w:rPr>
              <w:t xml:space="preserve"> 1</w:t>
            </w:r>
            <w:r w:rsidR="00C01055" w:rsidRPr="00C2548C">
              <w:rPr>
                <w:b/>
                <w:bCs/>
                <w:sz w:val="20"/>
                <w:szCs w:val="20"/>
                <w:lang w:val="en-US"/>
              </w:rPr>
              <w:t>2</w:t>
            </w:r>
            <w:r w:rsidR="005D375F" w:rsidRPr="00C2548C">
              <w:rPr>
                <w:b/>
                <w:bCs/>
                <w:sz w:val="20"/>
                <w:szCs w:val="20"/>
                <w:lang w:val="en-US"/>
              </w:rPr>
              <w:t xml:space="preserve">. </w:t>
            </w:r>
            <w:r w:rsidR="00C01055" w:rsidRPr="00C2548C">
              <w:rPr>
                <w:sz w:val="20"/>
                <w:szCs w:val="20"/>
                <w:lang w:val="en-US"/>
              </w:rPr>
              <w:t>Dependence of seed imbibition from the composition of seeds under the absorption of</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03269A0"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0AD5AD"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B40A52" w14:textId="77777777" w:rsidR="00511E86" w:rsidRPr="00C2548C" w:rsidRDefault="00511E86" w:rsidP="00511E86">
            <w:pPr>
              <w:jc w:val="center"/>
              <w:rPr>
                <w:sz w:val="20"/>
                <w:szCs w:val="20"/>
              </w:rPr>
            </w:pPr>
            <w:r w:rsidRPr="00C2548C">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FC9DB1" w14:textId="3D8B7653" w:rsidR="00511E86" w:rsidRPr="00C2548C" w:rsidRDefault="00DB754A" w:rsidP="00511E86">
            <w:pPr>
              <w:jc w:val="center"/>
              <w:rPr>
                <w:sz w:val="20"/>
                <w:szCs w:val="20"/>
                <w:lang w:val="en-US"/>
              </w:rPr>
            </w:pPr>
            <w:r w:rsidRPr="00C2548C">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E3A6817" w14:textId="77777777" w:rsidR="00511E86" w:rsidRPr="00C2548C" w:rsidRDefault="00511E86" w:rsidP="00511E86">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Analysis</w:t>
            </w:r>
          </w:p>
          <w:p w14:paraId="51B81D8F"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9F50677" w14:textId="1C857B93"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4221874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9D9DE0" w14:textId="3E2EC8A8" w:rsidR="00511E86" w:rsidRPr="00C2548C" w:rsidRDefault="00511E86" w:rsidP="00511E86">
            <w:pPr>
              <w:jc w:val="center"/>
              <w:rPr>
                <w:sz w:val="20"/>
                <w:szCs w:val="20"/>
              </w:rPr>
            </w:pPr>
            <w:r w:rsidRPr="00C2548C">
              <w:rPr>
                <w:sz w:val="20"/>
                <w:szCs w:val="20"/>
              </w:rPr>
              <w:t>1</w:t>
            </w:r>
            <w:r w:rsidR="00C01055" w:rsidRPr="00C2548C">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BE9A5A" w14:textId="1CDFCB52" w:rsidR="00511E86" w:rsidRPr="00C2548C" w:rsidRDefault="005D375F" w:rsidP="00511E86">
            <w:pPr>
              <w:snapToGrid w:val="0"/>
              <w:jc w:val="both"/>
              <w:rPr>
                <w:b/>
                <w:bCs/>
                <w:sz w:val="20"/>
                <w:szCs w:val="20"/>
                <w:lang w:val="kk-KZ" w:eastAsia="ar-SA"/>
              </w:rPr>
            </w:pPr>
            <w:r w:rsidRPr="00C2548C">
              <w:rPr>
                <w:bCs/>
                <w:sz w:val="20"/>
                <w:szCs w:val="20"/>
                <w:lang w:val="en-US"/>
              </w:rPr>
              <w:t xml:space="preserve">Lecture </w:t>
            </w:r>
            <w:r w:rsidRPr="00C2548C">
              <w:rPr>
                <w:b/>
                <w:bCs/>
                <w:sz w:val="20"/>
                <w:szCs w:val="20"/>
                <w:lang w:val="kk-KZ" w:eastAsia="ar-SA"/>
              </w:rPr>
              <w:t>1</w:t>
            </w:r>
            <w:r w:rsidR="00C01055" w:rsidRPr="00C2548C">
              <w:rPr>
                <w:b/>
                <w:bCs/>
                <w:sz w:val="20"/>
                <w:szCs w:val="20"/>
                <w:lang w:val="en-US" w:eastAsia="ar-SA"/>
              </w:rPr>
              <w:t>3</w:t>
            </w:r>
            <w:r w:rsidRPr="00C2548C">
              <w:rPr>
                <w:b/>
                <w:bCs/>
                <w:sz w:val="20"/>
                <w:szCs w:val="20"/>
                <w:lang w:val="en-US" w:eastAsia="ar-SA"/>
              </w:rPr>
              <w:t xml:space="preserve">. </w:t>
            </w:r>
            <w:r w:rsidRPr="00C2548C">
              <w:rPr>
                <w:color w:val="000000"/>
                <w:sz w:val="20"/>
                <w:szCs w:val="20"/>
                <w:lang w:val="en-US"/>
              </w:rPr>
              <w:t>Plant</w:t>
            </w:r>
            <w:r w:rsidRPr="00C2548C">
              <w:rPr>
                <w:b/>
                <w:color w:val="000000"/>
                <w:sz w:val="20"/>
                <w:szCs w:val="20"/>
                <w:lang w:val="en-US"/>
              </w:rPr>
              <w:t xml:space="preserve"> </w:t>
            </w:r>
            <w:r w:rsidRPr="00C2548C">
              <w:rPr>
                <w:color w:val="000000"/>
                <w:sz w:val="20"/>
                <w:szCs w:val="20"/>
                <w:lang w:val="en-US"/>
              </w:rPr>
              <w:t>hormones. Types and mechanisms of actions.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53451D3"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33F167"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AC0F009" w14:textId="4ADD2C6B"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C5473C"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4AAAF5"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2A57FB8" w14:textId="01FBCD7B"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048E96ED"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500CBC" w14:textId="3120145E" w:rsidR="00511E86" w:rsidRPr="00C2548C" w:rsidRDefault="00511E86" w:rsidP="00511E86">
            <w:pPr>
              <w:jc w:val="center"/>
              <w:rPr>
                <w:sz w:val="20"/>
                <w:szCs w:val="20"/>
              </w:rPr>
            </w:pPr>
            <w:r w:rsidRPr="00C2548C">
              <w:rPr>
                <w:sz w:val="20"/>
                <w:szCs w:val="20"/>
              </w:rPr>
              <w:t>1</w:t>
            </w:r>
            <w:r w:rsidR="00C01055" w:rsidRPr="00C2548C">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053C85" w14:textId="5D942580" w:rsidR="00511E86" w:rsidRPr="00C2548C" w:rsidRDefault="005D375F" w:rsidP="00511E86">
            <w:pPr>
              <w:snapToGrid w:val="0"/>
              <w:jc w:val="both"/>
              <w:rPr>
                <w:b/>
                <w:bCs/>
                <w:sz w:val="20"/>
                <w:szCs w:val="20"/>
                <w:lang w:val="en-US"/>
              </w:rPr>
            </w:pPr>
            <w:r w:rsidRPr="00C2548C">
              <w:rPr>
                <w:sz w:val="20"/>
                <w:szCs w:val="20"/>
                <w:lang w:val="en-US"/>
              </w:rPr>
              <w:t>Lab</w:t>
            </w:r>
            <w:r w:rsidRPr="00C2548C">
              <w:rPr>
                <w:b/>
                <w:bCs/>
                <w:sz w:val="20"/>
                <w:szCs w:val="20"/>
                <w:lang w:val="en-US"/>
              </w:rPr>
              <w:t xml:space="preserve"> 1</w:t>
            </w:r>
            <w:r w:rsidR="00C01055" w:rsidRPr="00C2548C">
              <w:rPr>
                <w:b/>
                <w:bCs/>
                <w:sz w:val="20"/>
                <w:szCs w:val="20"/>
                <w:lang w:val="en-US"/>
              </w:rPr>
              <w:t>3</w:t>
            </w:r>
            <w:r w:rsidRPr="00C2548C">
              <w:rPr>
                <w:b/>
                <w:bCs/>
                <w:sz w:val="20"/>
                <w:szCs w:val="20"/>
                <w:lang w:val="en-US"/>
              </w:rPr>
              <w:t>.</w:t>
            </w:r>
            <w:r w:rsidR="00181FF6" w:rsidRPr="00C2548C">
              <w:rPr>
                <w:b/>
                <w:bCs/>
                <w:sz w:val="20"/>
                <w:szCs w:val="20"/>
                <w:lang w:val="en-US"/>
              </w:rPr>
              <w:t xml:space="preserve"> </w:t>
            </w:r>
            <w:r w:rsidR="00C01055" w:rsidRPr="00C2548C">
              <w:rPr>
                <w:b/>
                <w:bCs/>
                <w:sz w:val="20"/>
                <w:szCs w:val="20"/>
                <w:lang w:val="en-US"/>
              </w:rPr>
              <w:t xml:space="preserve"> </w:t>
            </w:r>
            <w:r w:rsidR="00C01055" w:rsidRPr="00C2548C">
              <w:rPr>
                <w:sz w:val="20"/>
                <w:szCs w:val="20"/>
                <w:lang w:val="en-US"/>
              </w:rPr>
              <w:t>Effect of indolile acetic acid (IAA) on shoots and roots growth of wheat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EFAB50"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BCC3D"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727387F" w14:textId="229AE633"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AF2F30" w14:textId="3F80A80D" w:rsidR="00511E86" w:rsidRPr="00C2548C" w:rsidRDefault="00DB754A" w:rsidP="00511E86">
            <w:pPr>
              <w:jc w:val="center"/>
              <w:rPr>
                <w:sz w:val="20"/>
                <w:szCs w:val="20"/>
                <w:lang w:val="en-US"/>
              </w:rPr>
            </w:pPr>
            <w:r w:rsidRPr="00C2548C">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B2101E" w14:textId="77777777" w:rsidR="00511E86" w:rsidRPr="00C2548C" w:rsidRDefault="00511E86" w:rsidP="00511E86">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Analysis</w:t>
            </w:r>
          </w:p>
          <w:p w14:paraId="2F2113E9"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77D14AA" w14:textId="7EDCAA26"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6E784B7A"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40BB6A" w14:textId="2AD0ED4E" w:rsidR="00511E86" w:rsidRPr="00C2548C" w:rsidRDefault="00511E86" w:rsidP="00511E86">
            <w:pPr>
              <w:jc w:val="center"/>
              <w:rPr>
                <w:sz w:val="20"/>
                <w:szCs w:val="20"/>
              </w:rPr>
            </w:pPr>
            <w:r w:rsidRPr="00C2548C">
              <w:rPr>
                <w:sz w:val="20"/>
                <w:szCs w:val="20"/>
              </w:rPr>
              <w:t>1</w:t>
            </w:r>
            <w:r w:rsidR="00C01055" w:rsidRPr="00C2548C">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4D1E7C3" w14:textId="4A4D0C07" w:rsidR="00511E86" w:rsidRPr="00C2548C" w:rsidRDefault="00511E86" w:rsidP="00CE1312">
            <w:pPr>
              <w:rPr>
                <w:rFonts w:eastAsia="Calibri"/>
                <w:sz w:val="20"/>
                <w:szCs w:val="20"/>
                <w:lang w:val="en-US"/>
              </w:rPr>
            </w:pPr>
            <w:r w:rsidRPr="00C2548C">
              <w:rPr>
                <w:b/>
                <w:color w:val="222222"/>
                <w:sz w:val="20"/>
                <w:szCs w:val="20"/>
                <w:lang w:val="en"/>
              </w:rPr>
              <w:t>IWS</w:t>
            </w:r>
            <w:r w:rsidR="00B1251D" w:rsidRPr="00C2548C">
              <w:rPr>
                <w:b/>
                <w:color w:val="222222"/>
                <w:sz w:val="20"/>
                <w:szCs w:val="20"/>
                <w:lang w:val="en"/>
              </w:rPr>
              <w:t>T</w:t>
            </w:r>
            <w:r w:rsidRPr="00C2548C">
              <w:rPr>
                <w:b/>
                <w:color w:val="222222"/>
                <w:sz w:val="20"/>
                <w:szCs w:val="20"/>
                <w:lang w:val="en"/>
              </w:rPr>
              <w:t xml:space="preserve"> </w:t>
            </w:r>
            <w:r w:rsidR="00C01055" w:rsidRPr="00C2548C">
              <w:rPr>
                <w:b/>
                <w:color w:val="222222"/>
                <w:sz w:val="20"/>
                <w:szCs w:val="20"/>
                <w:lang w:val="en"/>
              </w:rPr>
              <w:t>7</w:t>
            </w:r>
            <w:r w:rsidRPr="00C2548C">
              <w:rPr>
                <w:b/>
                <w:color w:val="222222"/>
                <w:sz w:val="20"/>
                <w:szCs w:val="20"/>
                <w:lang w:val="en"/>
              </w:rPr>
              <w:t>Consultation on the implementation of IWS</w:t>
            </w:r>
            <w:r w:rsidR="00B1251D" w:rsidRPr="00C2548C">
              <w:rPr>
                <w:b/>
                <w:color w:val="222222"/>
                <w:sz w:val="20"/>
                <w:szCs w:val="20"/>
                <w:lang w:val="en"/>
              </w:rPr>
              <w:t>7</w:t>
            </w:r>
            <w:r w:rsidR="005D375F" w:rsidRPr="00C2548C">
              <w:rPr>
                <w:b/>
                <w:color w:val="222222"/>
                <w:sz w:val="20"/>
                <w:szCs w:val="20"/>
                <w:lang w:val="en"/>
              </w:rPr>
              <w:t xml:space="preserve">. </w:t>
            </w:r>
            <w:r w:rsidR="005D375F" w:rsidRPr="00C2548C">
              <w:rPr>
                <w:color w:val="000000"/>
                <w:sz w:val="20"/>
                <w:szCs w:val="20"/>
                <w:lang w:val="en-US"/>
              </w:rPr>
              <w:t>Plant</w:t>
            </w:r>
            <w:r w:rsidR="005D375F" w:rsidRPr="00C2548C">
              <w:rPr>
                <w:b/>
                <w:color w:val="000000"/>
                <w:sz w:val="20"/>
                <w:szCs w:val="20"/>
                <w:lang w:val="en-US"/>
              </w:rPr>
              <w:t xml:space="preserve"> </w:t>
            </w:r>
            <w:r w:rsidR="005D375F" w:rsidRPr="00C2548C">
              <w:rPr>
                <w:color w:val="000000"/>
                <w:sz w:val="20"/>
                <w:szCs w:val="20"/>
                <w:lang w:val="en-US"/>
              </w:rPr>
              <w:t>hormones</w:t>
            </w:r>
            <w:r w:rsidR="00181FF6" w:rsidRPr="00C2548C">
              <w:rPr>
                <w:color w:val="000000"/>
                <w:sz w:val="20"/>
                <w:szCs w:val="20"/>
                <w:lang w:val="en-US"/>
              </w:rPr>
              <w:t xml:space="preserve">. </w:t>
            </w:r>
            <w:r w:rsidR="00181FF6" w:rsidRPr="00C2548C">
              <w:rPr>
                <w:rStyle w:val="hps"/>
                <w:rFonts w:eastAsia="Calibri"/>
                <w:sz w:val="20"/>
                <w:szCs w:val="20"/>
                <w:lang w:val="en-US"/>
              </w:rPr>
              <w:t>Regulation of plants growth</w:t>
            </w:r>
            <w:r w:rsidR="00181FF6" w:rsidRPr="00C2548C">
              <w:rPr>
                <w:sz w:val="20"/>
                <w:szCs w:val="20"/>
                <w:lang w:val="en-US"/>
              </w:rPr>
              <w:t xml:space="preserve"> </w:t>
            </w:r>
            <w:r w:rsidR="00181FF6" w:rsidRPr="00C2548C">
              <w:rPr>
                <w:rStyle w:val="hps"/>
                <w:rFonts w:eastAsia="Calibri"/>
                <w:sz w:val="20"/>
                <w:szCs w:val="20"/>
                <w:lang w:val="en-US"/>
              </w:rPr>
              <w:t>and development. The main f</w:t>
            </w:r>
            <w:r w:rsidR="00181FF6" w:rsidRPr="00C2548C">
              <w:rPr>
                <w:color w:val="333333"/>
                <w:sz w:val="20"/>
                <w:szCs w:val="20"/>
                <w:lang w:val="en-US"/>
              </w:rPr>
              <w:t>actors affecting on these procuresses.</w:t>
            </w:r>
            <w:r w:rsidR="005D375F" w:rsidRPr="00C2548C">
              <w:rPr>
                <w:color w:val="000000"/>
                <w:sz w:val="20"/>
                <w:szCs w:val="20"/>
                <w:lang w:val="en-US"/>
              </w:rPr>
              <w:t xml:space="preserve"> </w:t>
            </w:r>
            <w:r w:rsidR="00CE1312" w:rsidRPr="00C2548C">
              <w:rPr>
                <w:color w:val="000000"/>
                <w:sz w:val="20"/>
                <w:szCs w:val="20"/>
                <w:lang w:val="en-US"/>
              </w:rPr>
              <w:t>Mechanisms of  plants adaptations to a</w:t>
            </w:r>
            <w:r w:rsidR="00CE1312" w:rsidRPr="00C2548C">
              <w:rPr>
                <w:rStyle w:val="hps"/>
                <w:rFonts w:eastAsia="Calibri"/>
                <w:sz w:val="20"/>
                <w:szCs w:val="20"/>
                <w:lang w:val="en-US"/>
              </w:rPr>
              <w:t>biotic stresses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B50F4A"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84F7E"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AE64CC" w14:textId="181BAC4D" w:rsidR="00511E86" w:rsidRPr="00C2548C" w:rsidRDefault="00B1251D" w:rsidP="00511E86">
            <w:pPr>
              <w:jc w:val="center"/>
              <w:rPr>
                <w:sz w:val="20"/>
                <w:szCs w:val="20"/>
                <w:lang w:val="en-US"/>
              </w:rPr>
            </w:pPr>
            <w:r w:rsidRPr="00C2548C">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5DBFA6" w14:textId="538AD656" w:rsidR="00511E86" w:rsidRPr="00C2548C" w:rsidRDefault="00DB754A" w:rsidP="00511E86">
            <w:pPr>
              <w:jc w:val="center"/>
              <w:rPr>
                <w:sz w:val="20"/>
                <w:szCs w:val="20"/>
              </w:rPr>
            </w:pPr>
            <w:r w:rsidRPr="00C2548C">
              <w:rPr>
                <w:sz w:val="20"/>
                <w:szCs w:val="20"/>
                <w:lang w:val="en-US"/>
              </w:rPr>
              <w:t>1</w:t>
            </w:r>
            <w:r w:rsidR="00511E86" w:rsidRPr="00C2548C">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E1F77" w14:textId="79C0FD64" w:rsidR="00511E86" w:rsidRPr="00C2548C" w:rsidRDefault="00C01055" w:rsidP="00511E86">
            <w:pPr>
              <w:jc w:val="both"/>
              <w:rPr>
                <w:sz w:val="20"/>
                <w:szCs w:val="20"/>
              </w:rPr>
            </w:pPr>
            <w:r w:rsidRPr="00C2548C">
              <w:rPr>
                <w:color w:val="222222"/>
                <w:sz w:val="20"/>
                <w:szCs w:val="20"/>
                <w:lang w:val="en"/>
              </w:rPr>
              <w:t>Problem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60F929D" w14:textId="10F62EB0"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249F6A33" w14:textId="77777777" w:rsidTr="00357805">
        <w:trPr>
          <w:jc w:val="center"/>
        </w:trPr>
        <w:tc>
          <w:tcPr>
            <w:tcW w:w="562" w:type="dxa"/>
            <w:tcBorders>
              <w:top w:val="single" w:sz="4" w:space="0" w:color="000000"/>
              <w:left w:val="single" w:sz="4" w:space="0" w:color="000000"/>
              <w:right w:val="single" w:sz="4" w:space="0" w:color="000000"/>
            </w:tcBorders>
            <w:shd w:val="clear" w:color="auto" w:fill="auto"/>
          </w:tcPr>
          <w:p w14:paraId="7DCBF8EF" w14:textId="3CC98DFE" w:rsidR="00511E86" w:rsidRPr="00C2548C" w:rsidRDefault="00511E86" w:rsidP="00511E86">
            <w:pPr>
              <w:rPr>
                <w:sz w:val="20"/>
                <w:szCs w:val="20"/>
                <w:lang w:val="kk-KZ"/>
              </w:rPr>
            </w:pPr>
            <w:r w:rsidRPr="00C2548C">
              <w:rPr>
                <w:sz w:val="20"/>
                <w:szCs w:val="20"/>
                <w:lang w:val="kk-KZ"/>
              </w:rPr>
              <w:t>1</w:t>
            </w:r>
            <w:r w:rsidR="00C01055" w:rsidRPr="00C2548C">
              <w:rPr>
                <w:sz w:val="20"/>
                <w:szCs w:val="20"/>
                <w:lang w:val="en-US"/>
              </w:rPr>
              <w:t>4</w:t>
            </w:r>
          </w:p>
          <w:p w14:paraId="1519DA45" w14:textId="2D633773" w:rsidR="00511E86" w:rsidRPr="00C2548C" w:rsidRDefault="00511E86" w:rsidP="00511E86">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9D5C699" w14:textId="1288C35F" w:rsidR="00C01055" w:rsidRPr="00C2548C" w:rsidRDefault="00181FF6" w:rsidP="00C01055">
            <w:pPr>
              <w:rPr>
                <w:color w:val="000000"/>
                <w:sz w:val="20"/>
                <w:szCs w:val="20"/>
                <w:lang w:val="en-US"/>
              </w:rPr>
            </w:pPr>
            <w:r w:rsidRPr="00C2548C">
              <w:rPr>
                <w:bCs/>
                <w:sz w:val="20"/>
                <w:szCs w:val="20"/>
                <w:lang w:val="en-US"/>
              </w:rPr>
              <w:t xml:space="preserve">Lecture </w:t>
            </w:r>
            <w:r w:rsidRPr="00C2548C">
              <w:rPr>
                <w:b/>
                <w:bCs/>
                <w:sz w:val="20"/>
                <w:szCs w:val="20"/>
                <w:lang w:val="kk-KZ" w:eastAsia="ar-SA"/>
              </w:rPr>
              <w:t>1</w:t>
            </w:r>
            <w:r w:rsidR="00C01055" w:rsidRPr="00C2548C">
              <w:rPr>
                <w:b/>
                <w:bCs/>
                <w:sz w:val="20"/>
                <w:szCs w:val="20"/>
                <w:lang w:val="en-US" w:eastAsia="ar-SA"/>
              </w:rPr>
              <w:t>4</w:t>
            </w:r>
            <w:r w:rsidRPr="00C2548C">
              <w:rPr>
                <w:b/>
                <w:bCs/>
                <w:sz w:val="20"/>
                <w:szCs w:val="20"/>
                <w:lang w:val="en-US" w:eastAsia="ar-SA"/>
              </w:rPr>
              <w:t>.</w:t>
            </w:r>
            <w:r w:rsidR="00C01055" w:rsidRPr="00C2548C">
              <w:rPr>
                <w:color w:val="000000"/>
                <w:sz w:val="20"/>
                <w:szCs w:val="20"/>
                <w:lang w:val="en-US"/>
              </w:rPr>
              <w:t xml:space="preserve"> Introduction on  p</w:t>
            </w:r>
            <w:r w:rsidR="00C01055" w:rsidRPr="00C2548C">
              <w:rPr>
                <w:sz w:val="20"/>
                <w:szCs w:val="20"/>
                <w:lang w:val="en-US"/>
              </w:rPr>
              <w:t>hysiology of stress. Abiotic stresses.  Overal mechanisn of adaptations</w:t>
            </w:r>
          </w:p>
          <w:p w14:paraId="1BD73CD8" w14:textId="5930ACF4" w:rsidR="00511E86" w:rsidRPr="00C2548C" w:rsidRDefault="00511E86" w:rsidP="00511E86">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45F1A7"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5545C93"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0704321" w14:textId="36C7FD90"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CC06A7"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82151"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C06996" w14:textId="7B15FF87"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33580B65" w14:textId="77777777" w:rsidTr="00357805">
        <w:trPr>
          <w:jc w:val="center"/>
        </w:trPr>
        <w:tc>
          <w:tcPr>
            <w:tcW w:w="562" w:type="dxa"/>
            <w:tcBorders>
              <w:left w:val="single" w:sz="4" w:space="0" w:color="000000"/>
              <w:bottom w:val="single" w:sz="4" w:space="0" w:color="000000"/>
              <w:right w:val="single" w:sz="4" w:space="0" w:color="000000"/>
            </w:tcBorders>
            <w:shd w:val="clear" w:color="auto" w:fill="auto"/>
          </w:tcPr>
          <w:p w14:paraId="12B9DDAD" w14:textId="420F525B" w:rsidR="00511E86" w:rsidRPr="00C2548C" w:rsidRDefault="00181FF6" w:rsidP="00511E86">
            <w:pPr>
              <w:jc w:val="center"/>
              <w:rPr>
                <w:sz w:val="20"/>
                <w:szCs w:val="20"/>
                <w:lang w:val="en-US"/>
              </w:rPr>
            </w:pPr>
            <w:r w:rsidRPr="00C2548C">
              <w:rPr>
                <w:sz w:val="20"/>
                <w:szCs w:val="20"/>
              </w:rPr>
              <w:t>1</w:t>
            </w:r>
            <w:r w:rsidR="00C01055" w:rsidRPr="00C2548C">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F7A03B2" w14:textId="649D6158" w:rsidR="00511E86" w:rsidRPr="00C2548C" w:rsidRDefault="00181FF6" w:rsidP="00511E86">
            <w:pPr>
              <w:snapToGrid w:val="0"/>
              <w:jc w:val="both"/>
              <w:rPr>
                <w:b/>
                <w:bCs/>
                <w:sz w:val="20"/>
                <w:szCs w:val="20"/>
                <w:lang w:val="en-US"/>
              </w:rPr>
            </w:pPr>
            <w:r w:rsidRPr="00C2548C">
              <w:rPr>
                <w:sz w:val="20"/>
                <w:szCs w:val="20"/>
                <w:lang w:val="en-US"/>
              </w:rPr>
              <w:t>Lab</w:t>
            </w:r>
            <w:r w:rsidRPr="00C2548C">
              <w:rPr>
                <w:b/>
                <w:bCs/>
                <w:sz w:val="20"/>
                <w:szCs w:val="20"/>
                <w:lang w:val="en-US"/>
              </w:rPr>
              <w:t xml:space="preserve"> 1</w:t>
            </w:r>
            <w:r w:rsidR="00C01055" w:rsidRPr="00C2548C">
              <w:rPr>
                <w:b/>
                <w:bCs/>
                <w:sz w:val="20"/>
                <w:szCs w:val="20"/>
                <w:lang w:val="en-US"/>
              </w:rPr>
              <w:t>4</w:t>
            </w:r>
            <w:r w:rsidRPr="00C2548C">
              <w:rPr>
                <w:b/>
                <w:bCs/>
                <w:sz w:val="20"/>
                <w:szCs w:val="20"/>
                <w:lang w:val="en-US"/>
              </w:rPr>
              <w:t>.</w:t>
            </w:r>
            <w:r w:rsidR="00C01055" w:rsidRPr="00C2548C">
              <w:rPr>
                <w:b/>
                <w:bCs/>
                <w:sz w:val="20"/>
                <w:szCs w:val="20"/>
                <w:lang w:val="en-US"/>
              </w:rPr>
              <w:t xml:space="preserve"> </w:t>
            </w:r>
            <w:r w:rsidR="00C01055" w:rsidRPr="00C2548C">
              <w:rPr>
                <w:sz w:val="20"/>
                <w:szCs w:val="20"/>
                <w:lang w:val="en-US"/>
              </w:rPr>
              <w:t>Effect of indolile acetic acid (IAA) on shoots and roots growth of wheat, barley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6ECB94E"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28D9FB5"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E34A956" w14:textId="2A368BD4"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512620" w14:textId="69E21F1B" w:rsidR="00511E86" w:rsidRPr="00C2548C" w:rsidRDefault="00E13C51" w:rsidP="00511E86">
            <w:pPr>
              <w:jc w:val="center"/>
              <w:rPr>
                <w:sz w:val="20"/>
                <w:szCs w:val="20"/>
                <w:lang w:val="en-US"/>
              </w:rPr>
            </w:pPr>
            <w:r w:rsidRPr="00C2548C">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5308A52" w14:textId="77777777" w:rsidR="00511E86" w:rsidRPr="00C2548C" w:rsidRDefault="00511E86" w:rsidP="00511E86">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Analysis</w:t>
            </w:r>
          </w:p>
          <w:p w14:paraId="52372675"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75502C5" w14:textId="05BB1C80"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511E86" w:rsidRPr="00C2548C" w14:paraId="4567D43C"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B9F4A3" w14:textId="753DF1D7" w:rsidR="00511E86" w:rsidRPr="00C2548C" w:rsidRDefault="00511E86" w:rsidP="00511E86">
            <w:pPr>
              <w:jc w:val="center"/>
              <w:rPr>
                <w:sz w:val="20"/>
                <w:szCs w:val="20"/>
              </w:rPr>
            </w:pPr>
            <w:r w:rsidRPr="00C2548C">
              <w:rPr>
                <w:sz w:val="20"/>
                <w:szCs w:val="20"/>
              </w:rPr>
              <w:t>1</w:t>
            </w:r>
            <w:r w:rsidR="00061C40" w:rsidRPr="00C2548C">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EAEDFA" w14:textId="0E1D272A" w:rsidR="00511E86" w:rsidRPr="00C2548C" w:rsidRDefault="00061C40" w:rsidP="00511E86">
            <w:pPr>
              <w:snapToGrid w:val="0"/>
              <w:jc w:val="both"/>
              <w:rPr>
                <w:b/>
                <w:bCs/>
                <w:sz w:val="20"/>
                <w:szCs w:val="20"/>
                <w:lang w:val="kk-KZ" w:eastAsia="ar-SA"/>
              </w:rPr>
            </w:pPr>
            <w:r w:rsidRPr="00C2548C">
              <w:rPr>
                <w:bCs/>
                <w:sz w:val="20"/>
                <w:szCs w:val="20"/>
                <w:lang w:val="en-US"/>
              </w:rPr>
              <w:t xml:space="preserve">Lecture </w:t>
            </w:r>
            <w:r w:rsidRPr="00C2548C">
              <w:rPr>
                <w:b/>
                <w:bCs/>
                <w:sz w:val="20"/>
                <w:szCs w:val="20"/>
                <w:lang w:val="kk-KZ" w:eastAsia="ar-SA"/>
              </w:rPr>
              <w:t>1</w:t>
            </w:r>
            <w:r w:rsidRPr="00C2548C">
              <w:rPr>
                <w:b/>
                <w:bCs/>
                <w:sz w:val="20"/>
                <w:szCs w:val="20"/>
                <w:lang w:val="en-US" w:eastAsia="ar-SA"/>
              </w:rPr>
              <w:t>5.</w:t>
            </w:r>
            <w:r w:rsidR="00CE1312" w:rsidRPr="00C2548C">
              <w:rPr>
                <w:color w:val="000000"/>
                <w:sz w:val="20"/>
                <w:szCs w:val="20"/>
                <w:lang w:val="en-US"/>
              </w:rPr>
              <w:t xml:space="preserve"> Plants adaptation</w:t>
            </w:r>
            <w:r w:rsidR="00CE1312" w:rsidRPr="00C2548C">
              <w:rPr>
                <w:b/>
                <w:color w:val="000000"/>
                <w:sz w:val="20"/>
                <w:szCs w:val="20"/>
                <w:lang w:val="en-US"/>
              </w:rPr>
              <w:t xml:space="preserve"> </w:t>
            </w:r>
            <w:r w:rsidR="00CE1312" w:rsidRPr="00C2548C">
              <w:rPr>
                <w:color w:val="000000"/>
                <w:sz w:val="20"/>
                <w:szCs w:val="20"/>
                <w:lang w:val="en-US"/>
              </w:rPr>
              <w:t xml:space="preserve">mechanisms to </w:t>
            </w:r>
            <w:r w:rsidR="00CE1312" w:rsidRPr="00C2548C">
              <w:rPr>
                <w:rStyle w:val="hps"/>
                <w:rFonts w:eastAsia="Calibri"/>
                <w:sz w:val="20"/>
                <w:szCs w:val="20"/>
                <w:lang w:val="en-US"/>
              </w:rPr>
              <w:t>biotic stresses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2B864B8"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C929A"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290FAC8" w14:textId="7B2AEDB4"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F1A684" w14:textId="77777777" w:rsidR="00511E86" w:rsidRPr="00C2548C" w:rsidRDefault="00511E86" w:rsidP="00511E8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8E0A51" w14:textId="77777777" w:rsidR="00511E86" w:rsidRPr="00C2548C" w:rsidRDefault="00511E86" w:rsidP="00511E86">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B24FF6D" w14:textId="3788AF97" w:rsidR="00511E86" w:rsidRPr="00C2548C" w:rsidRDefault="00511E86" w:rsidP="00511E86">
            <w:pPr>
              <w:pStyle w:val="HTML"/>
              <w:shd w:val="clear" w:color="auto" w:fill="F8F9FA"/>
              <w:rPr>
                <w:rFonts w:ascii="Times New Roman" w:hAnsi="Times New Roman" w:cs="Times New Roman"/>
                <w:lang w:val="en-US"/>
              </w:rPr>
            </w:pPr>
            <w:r w:rsidRPr="00C2548C">
              <w:rPr>
                <w:rFonts w:ascii="Times New Roman" w:hAnsi="Times New Roman" w:cs="Times New Roman"/>
                <w:lang w:val="en-US"/>
              </w:rPr>
              <w:t>Off line</w:t>
            </w:r>
          </w:p>
        </w:tc>
      </w:tr>
      <w:tr w:rsidR="00511E86" w:rsidRPr="00C2548C" w14:paraId="02C7ECC7"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B45E142" w14:textId="45125FBA" w:rsidR="00511E86" w:rsidRPr="00C2548C" w:rsidRDefault="00511E86" w:rsidP="00511E86">
            <w:pPr>
              <w:jc w:val="center"/>
              <w:rPr>
                <w:sz w:val="20"/>
                <w:szCs w:val="20"/>
              </w:rPr>
            </w:pPr>
            <w:r w:rsidRPr="00C2548C">
              <w:rPr>
                <w:sz w:val="20"/>
                <w:szCs w:val="20"/>
              </w:rPr>
              <w:t>1</w:t>
            </w:r>
            <w:r w:rsidR="00061C40" w:rsidRPr="00C2548C">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2DF6431" w14:textId="6F97584F" w:rsidR="00511E86" w:rsidRPr="00C2548C" w:rsidRDefault="00061C40" w:rsidP="00511E86">
            <w:pPr>
              <w:snapToGrid w:val="0"/>
              <w:jc w:val="both"/>
              <w:rPr>
                <w:b/>
                <w:bCs/>
                <w:sz w:val="20"/>
                <w:szCs w:val="20"/>
                <w:lang w:val="en-US"/>
              </w:rPr>
            </w:pPr>
            <w:r w:rsidRPr="00C2548C">
              <w:rPr>
                <w:sz w:val="20"/>
                <w:szCs w:val="20"/>
                <w:lang w:val="en-US"/>
              </w:rPr>
              <w:t>Lab</w:t>
            </w:r>
            <w:r w:rsidRPr="00C2548C">
              <w:rPr>
                <w:b/>
                <w:bCs/>
                <w:sz w:val="20"/>
                <w:szCs w:val="20"/>
                <w:lang w:val="en-US"/>
              </w:rPr>
              <w:t xml:space="preserve"> 15.</w:t>
            </w:r>
            <w:r w:rsidR="00CE1312" w:rsidRPr="00C2548C">
              <w:rPr>
                <w:b/>
                <w:bCs/>
                <w:sz w:val="20"/>
                <w:szCs w:val="20"/>
                <w:lang w:val="en-US"/>
              </w:rPr>
              <w:t xml:space="preserve"> </w:t>
            </w:r>
            <w:r w:rsidR="00CE1312" w:rsidRPr="00C2548C">
              <w:rPr>
                <w:sz w:val="20"/>
                <w:szCs w:val="20"/>
                <w:lang w:val="en-US"/>
              </w:rPr>
              <w:t>Effect of</w:t>
            </w:r>
            <w:r w:rsidR="00CE1312" w:rsidRPr="00C2548C">
              <w:rPr>
                <w:b/>
                <w:bCs/>
                <w:sz w:val="20"/>
                <w:szCs w:val="20"/>
                <w:lang w:val="en-US"/>
              </w:rPr>
              <w:t xml:space="preserve"> </w:t>
            </w:r>
            <w:r w:rsidR="00E13C51" w:rsidRPr="00C2548C">
              <w:rPr>
                <w:sz w:val="20"/>
                <w:szCs w:val="20"/>
                <w:lang w:val="en-US"/>
              </w:rPr>
              <w:t>different concentrations of salt and heavy metals on growth of cereal seedlings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F135CA7" w14:textId="77777777" w:rsidR="00511E86" w:rsidRPr="00C2548C" w:rsidRDefault="00511E86" w:rsidP="00511E86">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D65CFF" w14:textId="77777777" w:rsidR="00511E86" w:rsidRPr="00C2548C" w:rsidRDefault="00511E86" w:rsidP="00511E86">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BA6374" w14:textId="1FEA675D" w:rsidR="00511E86" w:rsidRPr="00C2548C" w:rsidRDefault="00B1251D" w:rsidP="00511E86">
            <w:pPr>
              <w:jc w:val="center"/>
              <w:rPr>
                <w:sz w:val="20"/>
                <w:szCs w:val="20"/>
                <w:lang w:val="en-US"/>
              </w:rPr>
            </w:pPr>
            <w:r w:rsidRPr="00C2548C">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F86112F" w14:textId="6A5B61CD" w:rsidR="00511E86" w:rsidRPr="00C2548C" w:rsidRDefault="00E13C51" w:rsidP="00511E86">
            <w:pPr>
              <w:jc w:val="center"/>
              <w:rPr>
                <w:sz w:val="20"/>
                <w:szCs w:val="20"/>
                <w:lang w:val="en-US"/>
              </w:rPr>
            </w:pPr>
            <w:r w:rsidRPr="00C2548C">
              <w:rPr>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54E332F" w14:textId="77777777" w:rsidR="00511E86" w:rsidRPr="00C2548C" w:rsidRDefault="00511E86" w:rsidP="00511E86">
            <w:pPr>
              <w:pStyle w:val="HTML"/>
              <w:shd w:val="clear" w:color="auto" w:fill="F8F9FA"/>
              <w:rPr>
                <w:rFonts w:ascii="Times New Roman" w:hAnsi="Times New Roman" w:cs="Times New Roman"/>
                <w:color w:val="222222"/>
              </w:rPr>
            </w:pPr>
            <w:r w:rsidRPr="00C2548C">
              <w:rPr>
                <w:rFonts w:ascii="Times New Roman" w:hAnsi="Times New Roman" w:cs="Times New Roman"/>
                <w:color w:val="222222"/>
                <w:lang w:val="en"/>
              </w:rPr>
              <w:t>Analysis</w:t>
            </w:r>
          </w:p>
          <w:p w14:paraId="240E5656" w14:textId="77777777" w:rsidR="00511E86" w:rsidRPr="00C2548C" w:rsidRDefault="00511E86" w:rsidP="00511E86">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131E917" w14:textId="4DF08B40" w:rsidR="00511E86" w:rsidRPr="00C2548C" w:rsidRDefault="00511E86" w:rsidP="00511E86">
            <w:pPr>
              <w:pStyle w:val="HTML"/>
              <w:shd w:val="clear" w:color="auto" w:fill="F8F9FA"/>
              <w:rPr>
                <w:rFonts w:ascii="Times New Roman" w:hAnsi="Times New Roman" w:cs="Times New Roman"/>
              </w:rPr>
            </w:pPr>
            <w:r w:rsidRPr="00C2548C">
              <w:rPr>
                <w:rFonts w:ascii="Times New Roman" w:hAnsi="Times New Roman" w:cs="Times New Roman"/>
                <w:lang w:val="en-US"/>
              </w:rPr>
              <w:t>Off line</w:t>
            </w:r>
          </w:p>
        </w:tc>
      </w:tr>
      <w:tr w:rsidR="00AA7AE5" w:rsidRPr="00C2548C" w14:paraId="2EC5AD79"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8FA1CEC" w14:textId="77777777" w:rsidR="00AA7AE5" w:rsidRPr="00C2548C" w:rsidRDefault="00AA7AE5" w:rsidP="00120F6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3479FB" w14:textId="77777777" w:rsidR="00AA7AE5" w:rsidRPr="00C2548C" w:rsidRDefault="00AA7AE5" w:rsidP="00120F68">
            <w:pPr>
              <w:pStyle w:val="a3"/>
              <w:snapToGrid w:val="0"/>
              <w:spacing w:after="0" w:line="240" w:lineRule="auto"/>
              <w:ind w:left="0"/>
              <w:contextualSpacing w:val="0"/>
              <w:jc w:val="both"/>
              <w:rPr>
                <w:rFonts w:ascii="Times New Roman" w:hAnsi="Times New Roman"/>
                <w:b/>
                <w:sz w:val="20"/>
                <w:szCs w:val="20"/>
              </w:rPr>
            </w:pPr>
            <w:r w:rsidRPr="00C2548C">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384969" w14:textId="77777777" w:rsidR="00AA7AE5" w:rsidRPr="00C2548C" w:rsidRDefault="00AA7AE5" w:rsidP="00120F68">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4EF9A" w14:textId="77777777" w:rsidR="00AA7AE5" w:rsidRPr="00C2548C" w:rsidRDefault="00AA7AE5" w:rsidP="00120F68">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48B219" w14:textId="77777777" w:rsidR="00AA7AE5" w:rsidRPr="00C2548C" w:rsidRDefault="00AA7AE5" w:rsidP="00120F6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E54A0B" w14:textId="0AFE2980" w:rsidR="00AA7AE5" w:rsidRPr="00C2548C" w:rsidRDefault="00AA7AE5" w:rsidP="00120F68">
            <w:pPr>
              <w:jc w:val="center"/>
              <w:rPr>
                <w:sz w:val="20"/>
                <w:szCs w:val="20"/>
                <w:lang w:val="en-US"/>
              </w:rPr>
            </w:pPr>
            <w:r w:rsidRPr="00C2548C">
              <w:rPr>
                <w:sz w:val="20"/>
                <w:szCs w:val="20"/>
              </w:rPr>
              <w:t>1</w:t>
            </w:r>
            <w:r w:rsidR="00DB754A" w:rsidRPr="00C2548C">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563D20" w14:textId="77777777" w:rsidR="00AA7AE5" w:rsidRPr="00C2548C" w:rsidRDefault="00AA7AE5" w:rsidP="00120F6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739FC9" w14:textId="77777777" w:rsidR="00AA7AE5" w:rsidRPr="00C2548C" w:rsidRDefault="00AA7AE5" w:rsidP="00120F68">
            <w:pPr>
              <w:jc w:val="both"/>
              <w:rPr>
                <w:sz w:val="20"/>
                <w:szCs w:val="20"/>
              </w:rPr>
            </w:pPr>
          </w:p>
        </w:tc>
      </w:tr>
      <w:tr w:rsidR="00AA7AE5" w:rsidRPr="00C2548C" w14:paraId="79317B2D" w14:textId="77777777" w:rsidTr="002871FC">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09CD16C" w14:textId="77777777" w:rsidR="00AA7AE5" w:rsidRPr="00C2548C" w:rsidRDefault="00AA7AE5" w:rsidP="00120F6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B1B0D9A" w14:textId="77777777" w:rsidR="00AA7AE5" w:rsidRPr="00C2548C" w:rsidRDefault="00AA7AE5" w:rsidP="00120F68">
            <w:pPr>
              <w:pStyle w:val="a3"/>
              <w:snapToGrid w:val="0"/>
              <w:spacing w:after="0" w:line="240" w:lineRule="auto"/>
              <w:ind w:left="0"/>
              <w:contextualSpacing w:val="0"/>
              <w:jc w:val="both"/>
              <w:rPr>
                <w:rFonts w:ascii="Times New Roman" w:hAnsi="Times New Roman"/>
                <w:b/>
                <w:sz w:val="20"/>
                <w:szCs w:val="20"/>
              </w:rPr>
            </w:pPr>
            <w:r w:rsidRPr="00C2548C">
              <w:rPr>
                <w:rFonts w:ascii="Times New Roman" w:hAnsi="Times New Roman"/>
                <w:b/>
                <w:sz w:val="20"/>
                <w:szCs w:val="20"/>
                <w:lang w:val="en-US"/>
              </w:rPr>
              <w:t>MT</w:t>
            </w:r>
            <w:r w:rsidRPr="00C2548C">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E5A00A" w14:textId="77777777" w:rsidR="00AA7AE5" w:rsidRPr="00C2548C" w:rsidRDefault="00AA7AE5" w:rsidP="00120F68">
            <w:pPr>
              <w:tabs>
                <w:tab w:val="left" w:pos="1276"/>
              </w:tabs>
              <w:snapToGrid w:val="0"/>
              <w:jc w:val="both"/>
              <w:rPr>
                <w:sz w:val="20"/>
                <w:szCs w:val="20"/>
                <w:lang w:val="kk-KZ" w:eastAsia="ar-SA"/>
              </w:rPr>
            </w:pPr>
            <w:r w:rsidRPr="00C2548C">
              <w:rPr>
                <w:sz w:val="20"/>
                <w:szCs w:val="20"/>
                <w:lang w:val="en-US" w:eastAsia="ar-SA"/>
              </w:rPr>
              <w:t>L</w:t>
            </w:r>
            <w:r w:rsidRPr="00C2548C">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398A54" w14:textId="77777777" w:rsidR="00AA7AE5" w:rsidRPr="00C2548C" w:rsidRDefault="00AA7AE5" w:rsidP="00120F68">
            <w:pPr>
              <w:tabs>
                <w:tab w:val="left" w:pos="1276"/>
              </w:tabs>
              <w:snapToGrid w:val="0"/>
              <w:jc w:val="both"/>
              <w:rPr>
                <w:bCs/>
                <w:sz w:val="20"/>
                <w:szCs w:val="20"/>
                <w:lang w:val="kk-KZ" w:eastAsia="ar-SA"/>
              </w:rPr>
            </w:pPr>
            <w:r w:rsidRPr="00C2548C">
              <w:rPr>
                <w:bCs/>
                <w:sz w:val="20"/>
                <w:szCs w:val="20"/>
                <w:lang w:val="en-US" w:eastAsia="ar-SA"/>
              </w:rPr>
              <w:t>ID</w:t>
            </w:r>
            <w:r w:rsidRPr="00C2548C">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7CAB89" w14:textId="77777777" w:rsidR="00AA7AE5" w:rsidRPr="00C2548C" w:rsidRDefault="00AA7AE5" w:rsidP="00120F6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D535B" w14:textId="77777777" w:rsidR="00AA7AE5" w:rsidRPr="00C2548C" w:rsidRDefault="00AA7AE5" w:rsidP="00120F68">
            <w:pPr>
              <w:jc w:val="center"/>
              <w:rPr>
                <w:sz w:val="20"/>
                <w:szCs w:val="20"/>
              </w:rPr>
            </w:pPr>
            <w:r w:rsidRPr="00C2548C">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038076" w14:textId="77777777" w:rsidR="00AA7AE5" w:rsidRPr="00C2548C" w:rsidRDefault="00AA7AE5" w:rsidP="00120F6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63DD67" w14:textId="77777777" w:rsidR="00AA7AE5" w:rsidRPr="00C2548C" w:rsidRDefault="00AA7AE5" w:rsidP="00120F68">
            <w:pPr>
              <w:jc w:val="both"/>
              <w:rPr>
                <w:sz w:val="20"/>
                <w:szCs w:val="20"/>
              </w:rPr>
            </w:pPr>
          </w:p>
        </w:tc>
      </w:tr>
    </w:tbl>
    <w:p w14:paraId="7A4F677A" w14:textId="77777777" w:rsidR="001B4ABE" w:rsidRPr="00C2548C" w:rsidRDefault="001B4ABE" w:rsidP="00120F68">
      <w:pPr>
        <w:jc w:val="both"/>
        <w:rPr>
          <w:sz w:val="20"/>
          <w:szCs w:val="20"/>
          <w:lang w:val="en-US"/>
        </w:rPr>
      </w:pPr>
    </w:p>
    <w:p w14:paraId="5341B685" w14:textId="77777777" w:rsidR="001B4ABE" w:rsidRPr="00C2548C" w:rsidRDefault="001B4ABE" w:rsidP="00120F68">
      <w:pPr>
        <w:jc w:val="both"/>
        <w:rPr>
          <w:sz w:val="20"/>
          <w:szCs w:val="20"/>
          <w:lang w:val="en-US"/>
        </w:rPr>
      </w:pPr>
    </w:p>
    <w:p w14:paraId="1B03E842" w14:textId="77777777" w:rsidR="001B4ABE" w:rsidRPr="00C2548C" w:rsidRDefault="001B4ABE" w:rsidP="00120F68">
      <w:pPr>
        <w:jc w:val="both"/>
        <w:rPr>
          <w:sz w:val="20"/>
          <w:szCs w:val="20"/>
          <w:lang w:val="en-US"/>
        </w:rPr>
      </w:pPr>
    </w:p>
    <w:p w14:paraId="7FF1DA94" w14:textId="4A32896C" w:rsidR="001B4ABE" w:rsidRPr="000F712E" w:rsidRDefault="001B4ABE" w:rsidP="00120F68">
      <w:pPr>
        <w:jc w:val="both"/>
        <w:rPr>
          <w:b/>
          <w:sz w:val="22"/>
          <w:szCs w:val="22"/>
          <w:lang w:val="en-US"/>
        </w:rPr>
      </w:pPr>
      <w:r w:rsidRPr="000F712E">
        <w:rPr>
          <w:b/>
          <w:sz w:val="22"/>
          <w:szCs w:val="22"/>
          <w:lang w:val="en-US"/>
        </w:rPr>
        <w:t xml:space="preserve">Dean                                                                      </w:t>
      </w:r>
      <w:r w:rsidR="00AA7AE5" w:rsidRPr="000F712E">
        <w:rPr>
          <w:b/>
          <w:sz w:val="22"/>
          <w:szCs w:val="22"/>
          <w:lang w:val="en-US"/>
        </w:rPr>
        <w:t xml:space="preserve">                                                           Zaydan B.</w:t>
      </w:r>
      <w:r w:rsidRPr="000F712E">
        <w:rPr>
          <w:b/>
          <w:sz w:val="22"/>
          <w:szCs w:val="22"/>
          <w:lang w:val="en-US"/>
        </w:rPr>
        <w:t xml:space="preserve">             </w:t>
      </w:r>
    </w:p>
    <w:p w14:paraId="5860C022" w14:textId="107238BD" w:rsidR="001B4ABE" w:rsidRPr="000F712E" w:rsidRDefault="001B4ABE" w:rsidP="00120F68">
      <w:pPr>
        <w:jc w:val="both"/>
        <w:rPr>
          <w:b/>
          <w:sz w:val="22"/>
          <w:szCs w:val="22"/>
          <w:lang w:val="en-US"/>
        </w:rPr>
      </w:pPr>
      <w:r w:rsidRPr="000F712E">
        <w:rPr>
          <w:b/>
          <w:sz w:val="22"/>
          <w:szCs w:val="22"/>
          <w:lang w:val="en-US"/>
        </w:rPr>
        <w:t>Head of the Department</w:t>
      </w:r>
      <w:r w:rsidRPr="000F712E">
        <w:rPr>
          <w:b/>
          <w:sz w:val="22"/>
          <w:szCs w:val="22"/>
          <w:lang w:val="en-US"/>
        </w:rPr>
        <w:tab/>
      </w:r>
      <w:r w:rsidRPr="000F712E">
        <w:rPr>
          <w:b/>
          <w:sz w:val="22"/>
          <w:szCs w:val="22"/>
          <w:lang w:val="en-US"/>
        </w:rPr>
        <w:tab/>
      </w:r>
      <w:r w:rsidRPr="000F712E">
        <w:rPr>
          <w:b/>
          <w:sz w:val="22"/>
          <w:szCs w:val="22"/>
          <w:lang w:val="en-US"/>
        </w:rPr>
        <w:tab/>
      </w:r>
      <w:r w:rsidRPr="000F712E">
        <w:rPr>
          <w:b/>
          <w:sz w:val="22"/>
          <w:szCs w:val="22"/>
          <w:lang w:val="en-US"/>
        </w:rPr>
        <w:tab/>
      </w:r>
      <w:r w:rsidRPr="000F712E">
        <w:rPr>
          <w:b/>
          <w:sz w:val="22"/>
          <w:szCs w:val="22"/>
          <w:lang w:val="en-US"/>
        </w:rPr>
        <w:tab/>
        <w:t xml:space="preserve">       </w:t>
      </w:r>
      <w:r w:rsidR="00AA7AE5" w:rsidRPr="000F712E">
        <w:rPr>
          <w:b/>
          <w:sz w:val="22"/>
          <w:szCs w:val="22"/>
          <w:lang w:val="en-US"/>
        </w:rPr>
        <w:t xml:space="preserve">                             Kistaubaeva A.S.</w:t>
      </w:r>
    </w:p>
    <w:p w14:paraId="2DA6032E" w14:textId="76988708" w:rsidR="00AA7AE5" w:rsidRPr="000F712E" w:rsidRDefault="001B4ABE" w:rsidP="00120F68">
      <w:pPr>
        <w:jc w:val="both"/>
        <w:rPr>
          <w:sz w:val="22"/>
          <w:szCs w:val="22"/>
          <w:lang w:val="en-US"/>
        </w:rPr>
      </w:pPr>
      <w:r w:rsidRPr="000F712E">
        <w:rPr>
          <w:b/>
          <w:sz w:val="22"/>
          <w:szCs w:val="22"/>
          <w:lang w:val="en-US"/>
        </w:rPr>
        <w:t>Lect</w:t>
      </w:r>
      <w:r w:rsidR="00336B89">
        <w:rPr>
          <w:b/>
          <w:sz w:val="22"/>
          <w:szCs w:val="22"/>
          <w:lang w:val="en-US"/>
        </w:rPr>
        <w:t>or</w:t>
      </w:r>
      <w:r w:rsidRPr="000F712E">
        <w:rPr>
          <w:sz w:val="22"/>
          <w:szCs w:val="22"/>
          <w:lang w:val="en-US"/>
        </w:rPr>
        <w:t xml:space="preserve">     </w:t>
      </w:r>
      <w:r w:rsidR="00AA7AE5" w:rsidRPr="000F712E">
        <w:rPr>
          <w:sz w:val="22"/>
          <w:szCs w:val="22"/>
          <w:lang w:val="en-US"/>
        </w:rPr>
        <w:t xml:space="preserve">                                                                                                                       Kenzhebaeva S.S.</w:t>
      </w:r>
    </w:p>
    <w:p w14:paraId="54D4C092" w14:textId="77777777" w:rsidR="00AA7AE5" w:rsidRPr="000F712E" w:rsidRDefault="00AA7AE5" w:rsidP="00120F68">
      <w:pPr>
        <w:jc w:val="both"/>
        <w:rPr>
          <w:sz w:val="22"/>
          <w:szCs w:val="22"/>
          <w:lang w:val="en-US"/>
        </w:rPr>
      </w:pPr>
    </w:p>
    <w:p w14:paraId="00EC781C" w14:textId="77777777" w:rsidR="00AA7AE5" w:rsidRPr="000F712E" w:rsidRDefault="00AA7AE5" w:rsidP="00120F68">
      <w:pPr>
        <w:jc w:val="both"/>
        <w:rPr>
          <w:sz w:val="22"/>
          <w:szCs w:val="22"/>
          <w:lang w:val="en-US"/>
        </w:rPr>
      </w:pPr>
    </w:p>
    <w:p w14:paraId="0AC88033" w14:textId="77777777" w:rsidR="00AA7AE5" w:rsidRPr="000F712E" w:rsidRDefault="00AA7AE5" w:rsidP="00120F68">
      <w:pPr>
        <w:jc w:val="both"/>
        <w:rPr>
          <w:sz w:val="22"/>
          <w:szCs w:val="22"/>
          <w:lang w:val="en-US"/>
        </w:rPr>
      </w:pPr>
      <w:r w:rsidRPr="000F712E">
        <w:rPr>
          <w:sz w:val="22"/>
          <w:szCs w:val="22"/>
          <w:lang w:val="en-US"/>
        </w:rPr>
        <w:t>Abbreviations: QS - questions for self-examination; TK - typical tasks; IT - individual tasks; CW - control work; MT - midterm.</w:t>
      </w:r>
    </w:p>
    <w:p w14:paraId="48EAD695" w14:textId="77777777" w:rsidR="00AA7AE5" w:rsidRPr="000F712E" w:rsidRDefault="00AA7AE5" w:rsidP="00120F68">
      <w:pPr>
        <w:jc w:val="both"/>
        <w:rPr>
          <w:sz w:val="22"/>
          <w:szCs w:val="22"/>
          <w:lang w:val="en-US"/>
        </w:rPr>
      </w:pPr>
      <w:r w:rsidRPr="000F712E">
        <w:rPr>
          <w:sz w:val="22"/>
          <w:szCs w:val="22"/>
          <w:lang w:val="en-US"/>
        </w:rPr>
        <w:t xml:space="preserve"> Comments:</w:t>
      </w:r>
    </w:p>
    <w:p w14:paraId="7436DDFE" w14:textId="77777777" w:rsidR="00AA7AE5" w:rsidRPr="000F712E" w:rsidRDefault="00AA7AE5" w:rsidP="00120F68">
      <w:pPr>
        <w:jc w:val="both"/>
        <w:rPr>
          <w:sz w:val="22"/>
          <w:szCs w:val="22"/>
          <w:lang w:val="en-US"/>
        </w:rPr>
      </w:pPr>
      <w:r w:rsidRPr="000F712E">
        <w:rPr>
          <w:sz w:val="22"/>
          <w:szCs w:val="22"/>
          <w:lang w:val="en-US"/>
        </w:rPr>
        <w:t>- Form of L and PT: webinar in MS Teams / Zoom (presentation of video materials for 10-15 minutes, then its discussion / consolidation in the form of a discussion / problem solving / ...)</w:t>
      </w:r>
    </w:p>
    <w:p w14:paraId="77EF42EB" w14:textId="77777777" w:rsidR="00AA7AE5" w:rsidRPr="000F712E" w:rsidRDefault="00AA7AE5" w:rsidP="00120F68">
      <w:pPr>
        <w:jc w:val="both"/>
        <w:rPr>
          <w:sz w:val="22"/>
          <w:szCs w:val="22"/>
          <w:lang w:val="en-US"/>
        </w:rPr>
      </w:pPr>
      <w:r w:rsidRPr="000F712E">
        <w:rPr>
          <w:sz w:val="22"/>
          <w:szCs w:val="22"/>
          <w:lang w:val="en-US"/>
        </w:rPr>
        <w:t>- Form of carrying out the CW: webinar (at the end of the course, the students pass screenshots of the work to the monitor, he/she sends them to the teacher) / test in the Moodle DLS.</w:t>
      </w:r>
    </w:p>
    <w:p w14:paraId="30E73612" w14:textId="77777777" w:rsidR="00AA7AE5" w:rsidRPr="000F712E" w:rsidRDefault="00AA7AE5" w:rsidP="00120F68">
      <w:pPr>
        <w:jc w:val="both"/>
        <w:rPr>
          <w:sz w:val="22"/>
          <w:szCs w:val="22"/>
          <w:lang w:val="en-US"/>
        </w:rPr>
      </w:pPr>
      <w:r w:rsidRPr="000F712E">
        <w:rPr>
          <w:sz w:val="22"/>
          <w:szCs w:val="22"/>
          <w:lang w:val="en-US"/>
        </w:rPr>
        <w:t>- All course materials (L, QS, TK, IT, etc.) see here (see Literature and Resources, p. 6).</w:t>
      </w:r>
    </w:p>
    <w:p w14:paraId="31121E64" w14:textId="77777777" w:rsidR="00AA7AE5" w:rsidRPr="000F712E" w:rsidRDefault="00AA7AE5" w:rsidP="00120F68">
      <w:pPr>
        <w:jc w:val="both"/>
        <w:rPr>
          <w:sz w:val="22"/>
          <w:szCs w:val="22"/>
          <w:lang w:val="en-US"/>
        </w:rPr>
      </w:pPr>
      <w:r w:rsidRPr="000F712E">
        <w:rPr>
          <w:sz w:val="22"/>
          <w:szCs w:val="22"/>
          <w:lang w:val="en-US"/>
        </w:rPr>
        <w:t>- Tasks for the next week open after each deadline.</w:t>
      </w:r>
    </w:p>
    <w:p w14:paraId="1F24B19B" w14:textId="77777777" w:rsidR="00AA7AE5" w:rsidRPr="000F712E" w:rsidRDefault="00AA7AE5" w:rsidP="00120F68">
      <w:pPr>
        <w:jc w:val="both"/>
        <w:rPr>
          <w:sz w:val="22"/>
          <w:szCs w:val="22"/>
          <w:lang w:val="en-US"/>
        </w:rPr>
      </w:pPr>
      <w:r w:rsidRPr="000F712E">
        <w:rPr>
          <w:sz w:val="22"/>
          <w:szCs w:val="22"/>
          <w:lang w:val="en-US"/>
        </w:rPr>
        <w:t>- CW assignments are given by the teacher at the beginning of the webinar.]</w:t>
      </w:r>
    </w:p>
    <w:p w14:paraId="5DBE4187" w14:textId="77777777" w:rsidR="0071381D" w:rsidRPr="000F712E" w:rsidRDefault="0071381D" w:rsidP="00120F68">
      <w:pPr>
        <w:rPr>
          <w:sz w:val="22"/>
          <w:szCs w:val="22"/>
          <w:lang w:val="en-US"/>
        </w:rPr>
      </w:pPr>
    </w:p>
    <w:sectPr w:rsidR="0071381D" w:rsidRPr="000F7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909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BE"/>
    <w:rsid w:val="00000591"/>
    <w:rsid w:val="00000CFE"/>
    <w:rsid w:val="00001368"/>
    <w:rsid w:val="00001D93"/>
    <w:rsid w:val="00003B6C"/>
    <w:rsid w:val="00004420"/>
    <w:rsid w:val="00004E90"/>
    <w:rsid w:val="000068D6"/>
    <w:rsid w:val="000068E0"/>
    <w:rsid w:val="0000690C"/>
    <w:rsid w:val="000110E8"/>
    <w:rsid w:val="000111F8"/>
    <w:rsid w:val="00012217"/>
    <w:rsid w:val="0001405F"/>
    <w:rsid w:val="00014299"/>
    <w:rsid w:val="000147A7"/>
    <w:rsid w:val="000148E7"/>
    <w:rsid w:val="000158CC"/>
    <w:rsid w:val="00021C79"/>
    <w:rsid w:val="0002237B"/>
    <w:rsid w:val="000229AA"/>
    <w:rsid w:val="00022CF9"/>
    <w:rsid w:val="00023A73"/>
    <w:rsid w:val="000244C7"/>
    <w:rsid w:val="000253F4"/>
    <w:rsid w:val="0003018B"/>
    <w:rsid w:val="00031788"/>
    <w:rsid w:val="000327A3"/>
    <w:rsid w:val="00032C57"/>
    <w:rsid w:val="000333A1"/>
    <w:rsid w:val="000341EB"/>
    <w:rsid w:val="00034638"/>
    <w:rsid w:val="00035A73"/>
    <w:rsid w:val="000376AC"/>
    <w:rsid w:val="0004039A"/>
    <w:rsid w:val="000409A4"/>
    <w:rsid w:val="00040D73"/>
    <w:rsid w:val="00040F42"/>
    <w:rsid w:val="00041843"/>
    <w:rsid w:val="00042049"/>
    <w:rsid w:val="00043AA0"/>
    <w:rsid w:val="000442E5"/>
    <w:rsid w:val="00044B83"/>
    <w:rsid w:val="00044BA7"/>
    <w:rsid w:val="00045574"/>
    <w:rsid w:val="00045787"/>
    <w:rsid w:val="00046241"/>
    <w:rsid w:val="00047DB4"/>
    <w:rsid w:val="000502A7"/>
    <w:rsid w:val="0005039F"/>
    <w:rsid w:val="00051D0D"/>
    <w:rsid w:val="00052E30"/>
    <w:rsid w:val="00052F44"/>
    <w:rsid w:val="00054445"/>
    <w:rsid w:val="00054501"/>
    <w:rsid w:val="00054649"/>
    <w:rsid w:val="00056974"/>
    <w:rsid w:val="00057A98"/>
    <w:rsid w:val="00061C40"/>
    <w:rsid w:val="00061DBB"/>
    <w:rsid w:val="00061F5C"/>
    <w:rsid w:val="00062B31"/>
    <w:rsid w:val="00062BB9"/>
    <w:rsid w:val="00063C00"/>
    <w:rsid w:val="00063CEE"/>
    <w:rsid w:val="00064220"/>
    <w:rsid w:val="00064658"/>
    <w:rsid w:val="00065690"/>
    <w:rsid w:val="0006688F"/>
    <w:rsid w:val="00066E84"/>
    <w:rsid w:val="000678CC"/>
    <w:rsid w:val="00070457"/>
    <w:rsid w:val="000708A4"/>
    <w:rsid w:val="000711E9"/>
    <w:rsid w:val="00071F9F"/>
    <w:rsid w:val="0007242C"/>
    <w:rsid w:val="00072919"/>
    <w:rsid w:val="00073231"/>
    <w:rsid w:val="000739DE"/>
    <w:rsid w:val="00074657"/>
    <w:rsid w:val="000747DF"/>
    <w:rsid w:val="000761CB"/>
    <w:rsid w:val="0007641C"/>
    <w:rsid w:val="000769F0"/>
    <w:rsid w:val="000773F6"/>
    <w:rsid w:val="0007768C"/>
    <w:rsid w:val="00077960"/>
    <w:rsid w:val="00077D6F"/>
    <w:rsid w:val="0008038C"/>
    <w:rsid w:val="0008126F"/>
    <w:rsid w:val="00081738"/>
    <w:rsid w:val="00081AFA"/>
    <w:rsid w:val="00081C87"/>
    <w:rsid w:val="00081FD6"/>
    <w:rsid w:val="000828A6"/>
    <w:rsid w:val="0008464D"/>
    <w:rsid w:val="00084C7C"/>
    <w:rsid w:val="0008509D"/>
    <w:rsid w:val="000850E6"/>
    <w:rsid w:val="00085190"/>
    <w:rsid w:val="000866E1"/>
    <w:rsid w:val="00086C59"/>
    <w:rsid w:val="00090DE6"/>
    <w:rsid w:val="00091BD4"/>
    <w:rsid w:val="00092138"/>
    <w:rsid w:val="00092CAA"/>
    <w:rsid w:val="000930CD"/>
    <w:rsid w:val="00093435"/>
    <w:rsid w:val="00093474"/>
    <w:rsid w:val="000943BE"/>
    <w:rsid w:val="000955C2"/>
    <w:rsid w:val="0009561F"/>
    <w:rsid w:val="00097138"/>
    <w:rsid w:val="000977AE"/>
    <w:rsid w:val="00097A79"/>
    <w:rsid w:val="000A04FB"/>
    <w:rsid w:val="000A05EF"/>
    <w:rsid w:val="000A0A1B"/>
    <w:rsid w:val="000A1232"/>
    <w:rsid w:val="000A1611"/>
    <w:rsid w:val="000A1A5B"/>
    <w:rsid w:val="000A1CC2"/>
    <w:rsid w:val="000A20CA"/>
    <w:rsid w:val="000A2C6A"/>
    <w:rsid w:val="000A4E1C"/>
    <w:rsid w:val="000A4E6E"/>
    <w:rsid w:val="000A6047"/>
    <w:rsid w:val="000A620B"/>
    <w:rsid w:val="000A6F07"/>
    <w:rsid w:val="000B0475"/>
    <w:rsid w:val="000B2E85"/>
    <w:rsid w:val="000B305F"/>
    <w:rsid w:val="000B3B7D"/>
    <w:rsid w:val="000B4D4D"/>
    <w:rsid w:val="000B63B5"/>
    <w:rsid w:val="000B657A"/>
    <w:rsid w:val="000B66A5"/>
    <w:rsid w:val="000B689C"/>
    <w:rsid w:val="000C0CD5"/>
    <w:rsid w:val="000C108B"/>
    <w:rsid w:val="000C2474"/>
    <w:rsid w:val="000C27AA"/>
    <w:rsid w:val="000C2950"/>
    <w:rsid w:val="000C2A7E"/>
    <w:rsid w:val="000C3EDA"/>
    <w:rsid w:val="000C50E3"/>
    <w:rsid w:val="000C557B"/>
    <w:rsid w:val="000C5D9D"/>
    <w:rsid w:val="000C70AB"/>
    <w:rsid w:val="000C7831"/>
    <w:rsid w:val="000D0A30"/>
    <w:rsid w:val="000D125B"/>
    <w:rsid w:val="000D130C"/>
    <w:rsid w:val="000D1581"/>
    <w:rsid w:val="000D3797"/>
    <w:rsid w:val="000D530D"/>
    <w:rsid w:val="000D5817"/>
    <w:rsid w:val="000D6E81"/>
    <w:rsid w:val="000D70A4"/>
    <w:rsid w:val="000D76B0"/>
    <w:rsid w:val="000D7DF2"/>
    <w:rsid w:val="000E0290"/>
    <w:rsid w:val="000E0457"/>
    <w:rsid w:val="000E0876"/>
    <w:rsid w:val="000E13EB"/>
    <w:rsid w:val="000E36E2"/>
    <w:rsid w:val="000E3995"/>
    <w:rsid w:val="000E3C3F"/>
    <w:rsid w:val="000E490A"/>
    <w:rsid w:val="000E4C5F"/>
    <w:rsid w:val="000E54E5"/>
    <w:rsid w:val="000E5E6E"/>
    <w:rsid w:val="000E60BD"/>
    <w:rsid w:val="000E6F02"/>
    <w:rsid w:val="000E759A"/>
    <w:rsid w:val="000F18C7"/>
    <w:rsid w:val="000F2208"/>
    <w:rsid w:val="000F50F2"/>
    <w:rsid w:val="000F52AA"/>
    <w:rsid w:val="000F603A"/>
    <w:rsid w:val="000F651B"/>
    <w:rsid w:val="000F6BB1"/>
    <w:rsid w:val="000F712E"/>
    <w:rsid w:val="0010005B"/>
    <w:rsid w:val="001022E6"/>
    <w:rsid w:val="00104171"/>
    <w:rsid w:val="00104A80"/>
    <w:rsid w:val="00105052"/>
    <w:rsid w:val="00105673"/>
    <w:rsid w:val="0010568B"/>
    <w:rsid w:val="00106628"/>
    <w:rsid w:val="0010679C"/>
    <w:rsid w:val="00107062"/>
    <w:rsid w:val="00107424"/>
    <w:rsid w:val="00107843"/>
    <w:rsid w:val="001103AF"/>
    <w:rsid w:val="00110F2E"/>
    <w:rsid w:val="0011155F"/>
    <w:rsid w:val="00111A02"/>
    <w:rsid w:val="00112709"/>
    <w:rsid w:val="0011277D"/>
    <w:rsid w:val="00112B1B"/>
    <w:rsid w:val="00113506"/>
    <w:rsid w:val="00115C4D"/>
    <w:rsid w:val="001169CF"/>
    <w:rsid w:val="001171C3"/>
    <w:rsid w:val="00120141"/>
    <w:rsid w:val="00120F68"/>
    <w:rsid w:val="0012158A"/>
    <w:rsid w:val="00121B7D"/>
    <w:rsid w:val="0012220E"/>
    <w:rsid w:val="00122617"/>
    <w:rsid w:val="00122BD2"/>
    <w:rsid w:val="0012416C"/>
    <w:rsid w:val="00124412"/>
    <w:rsid w:val="00126382"/>
    <w:rsid w:val="00126484"/>
    <w:rsid w:val="001274C7"/>
    <w:rsid w:val="00127E40"/>
    <w:rsid w:val="00130D7D"/>
    <w:rsid w:val="00131470"/>
    <w:rsid w:val="0013251F"/>
    <w:rsid w:val="00132947"/>
    <w:rsid w:val="001330A9"/>
    <w:rsid w:val="001330D4"/>
    <w:rsid w:val="001355E0"/>
    <w:rsid w:val="00135D86"/>
    <w:rsid w:val="001360E8"/>
    <w:rsid w:val="00136FF2"/>
    <w:rsid w:val="001372FC"/>
    <w:rsid w:val="00137856"/>
    <w:rsid w:val="00140BA3"/>
    <w:rsid w:val="00140CAB"/>
    <w:rsid w:val="00143481"/>
    <w:rsid w:val="001439F7"/>
    <w:rsid w:val="00143A78"/>
    <w:rsid w:val="00143BF2"/>
    <w:rsid w:val="001445AF"/>
    <w:rsid w:val="0014492C"/>
    <w:rsid w:val="00144A86"/>
    <w:rsid w:val="00144F8C"/>
    <w:rsid w:val="00145D5C"/>
    <w:rsid w:val="00146283"/>
    <w:rsid w:val="00146382"/>
    <w:rsid w:val="00147665"/>
    <w:rsid w:val="00147A6B"/>
    <w:rsid w:val="00150B5A"/>
    <w:rsid w:val="0015121F"/>
    <w:rsid w:val="00151B2C"/>
    <w:rsid w:val="00151D8B"/>
    <w:rsid w:val="001530B7"/>
    <w:rsid w:val="00153CC2"/>
    <w:rsid w:val="00154D7D"/>
    <w:rsid w:val="00155791"/>
    <w:rsid w:val="00155CE4"/>
    <w:rsid w:val="00156218"/>
    <w:rsid w:val="00156FAF"/>
    <w:rsid w:val="00157066"/>
    <w:rsid w:val="001571FA"/>
    <w:rsid w:val="00157E04"/>
    <w:rsid w:val="0016171C"/>
    <w:rsid w:val="00161795"/>
    <w:rsid w:val="001635F4"/>
    <w:rsid w:val="0016621D"/>
    <w:rsid w:val="001662D9"/>
    <w:rsid w:val="00166313"/>
    <w:rsid w:val="0016692E"/>
    <w:rsid w:val="00166C80"/>
    <w:rsid w:val="001672FD"/>
    <w:rsid w:val="001707E0"/>
    <w:rsid w:val="00170B3F"/>
    <w:rsid w:val="00170E85"/>
    <w:rsid w:val="00171C03"/>
    <w:rsid w:val="00172B89"/>
    <w:rsid w:val="00172CD9"/>
    <w:rsid w:val="00174252"/>
    <w:rsid w:val="00174814"/>
    <w:rsid w:val="00174823"/>
    <w:rsid w:val="00175CC8"/>
    <w:rsid w:val="00175E19"/>
    <w:rsid w:val="00177035"/>
    <w:rsid w:val="001777DF"/>
    <w:rsid w:val="00180A7C"/>
    <w:rsid w:val="00181198"/>
    <w:rsid w:val="001817CA"/>
    <w:rsid w:val="00181AD4"/>
    <w:rsid w:val="00181E5B"/>
    <w:rsid w:val="00181FF6"/>
    <w:rsid w:val="001834BB"/>
    <w:rsid w:val="00184076"/>
    <w:rsid w:val="00184759"/>
    <w:rsid w:val="00184795"/>
    <w:rsid w:val="00185392"/>
    <w:rsid w:val="00186182"/>
    <w:rsid w:val="001861CF"/>
    <w:rsid w:val="00186212"/>
    <w:rsid w:val="0018672C"/>
    <w:rsid w:val="0019031C"/>
    <w:rsid w:val="00190539"/>
    <w:rsid w:val="00191076"/>
    <w:rsid w:val="001935C9"/>
    <w:rsid w:val="00193AC7"/>
    <w:rsid w:val="00193FB2"/>
    <w:rsid w:val="00195567"/>
    <w:rsid w:val="00196244"/>
    <w:rsid w:val="00196760"/>
    <w:rsid w:val="001967E5"/>
    <w:rsid w:val="00196932"/>
    <w:rsid w:val="001970D0"/>
    <w:rsid w:val="00197577"/>
    <w:rsid w:val="00197C08"/>
    <w:rsid w:val="001A0D18"/>
    <w:rsid w:val="001A27AB"/>
    <w:rsid w:val="001A3594"/>
    <w:rsid w:val="001A3BD2"/>
    <w:rsid w:val="001A46BC"/>
    <w:rsid w:val="001A7387"/>
    <w:rsid w:val="001A7970"/>
    <w:rsid w:val="001B0840"/>
    <w:rsid w:val="001B14BE"/>
    <w:rsid w:val="001B2381"/>
    <w:rsid w:val="001B30E1"/>
    <w:rsid w:val="001B39A0"/>
    <w:rsid w:val="001B3F52"/>
    <w:rsid w:val="001B4ABE"/>
    <w:rsid w:val="001B5183"/>
    <w:rsid w:val="001B53BD"/>
    <w:rsid w:val="001B5AAB"/>
    <w:rsid w:val="001B5E0B"/>
    <w:rsid w:val="001B6513"/>
    <w:rsid w:val="001B6605"/>
    <w:rsid w:val="001B6E73"/>
    <w:rsid w:val="001B7355"/>
    <w:rsid w:val="001B743F"/>
    <w:rsid w:val="001C02EC"/>
    <w:rsid w:val="001C15E5"/>
    <w:rsid w:val="001C1E03"/>
    <w:rsid w:val="001C1FE4"/>
    <w:rsid w:val="001C2262"/>
    <w:rsid w:val="001C2444"/>
    <w:rsid w:val="001C2A00"/>
    <w:rsid w:val="001C3990"/>
    <w:rsid w:val="001C4838"/>
    <w:rsid w:val="001C55A1"/>
    <w:rsid w:val="001C5E8E"/>
    <w:rsid w:val="001C60C4"/>
    <w:rsid w:val="001C684B"/>
    <w:rsid w:val="001C7534"/>
    <w:rsid w:val="001C79AE"/>
    <w:rsid w:val="001D1121"/>
    <w:rsid w:val="001D16E5"/>
    <w:rsid w:val="001D17A0"/>
    <w:rsid w:val="001D4064"/>
    <w:rsid w:val="001D408A"/>
    <w:rsid w:val="001D4758"/>
    <w:rsid w:val="001D4BCC"/>
    <w:rsid w:val="001D66FA"/>
    <w:rsid w:val="001D6DC7"/>
    <w:rsid w:val="001D75B8"/>
    <w:rsid w:val="001D7D6E"/>
    <w:rsid w:val="001E0626"/>
    <w:rsid w:val="001E2877"/>
    <w:rsid w:val="001E2949"/>
    <w:rsid w:val="001E3C2A"/>
    <w:rsid w:val="001E3EE8"/>
    <w:rsid w:val="001E4090"/>
    <w:rsid w:val="001E463F"/>
    <w:rsid w:val="001E4739"/>
    <w:rsid w:val="001E4B30"/>
    <w:rsid w:val="001E56A2"/>
    <w:rsid w:val="001E677F"/>
    <w:rsid w:val="001E7520"/>
    <w:rsid w:val="001E76F1"/>
    <w:rsid w:val="001F086A"/>
    <w:rsid w:val="001F0DF8"/>
    <w:rsid w:val="001F2251"/>
    <w:rsid w:val="001F2A77"/>
    <w:rsid w:val="001F4605"/>
    <w:rsid w:val="001F4CB3"/>
    <w:rsid w:val="001F5078"/>
    <w:rsid w:val="001F6503"/>
    <w:rsid w:val="001F6E30"/>
    <w:rsid w:val="00200289"/>
    <w:rsid w:val="002003B0"/>
    <w:rsid w:val="00200853"/>
    <w:rsid w:val="00201D63"/>
    <w:rsid w:val="00202BC0"/>
    <w:rsid w:val="00202D65"/>
    <w:rsid w:val="00203A9D"/>
    <w:rsid w:val="002050CD"/>
    <w:rsid w:val="00205213"/>
    <w:rsid w:val="0020527C"/>
    <w:rsid w:val="002062FB"/>
    <w:rsid w:val="00206643"/>
    <w:rsid w:val="00212140"/>
    <w:rsid w:val="00212761"/>
    <w:rsid w:val="00212D0F"/>
    <w:rsid w:val="00215BE9"/>
    <w:rsid w:val="00215DB7"/>
    <w:rsid w:val="00216533"/>
    <w:rsid w:val="0021689A"/>
    <w:rsid w:val="0022059F"/>
    <w:rsid w:val="00221AEE"/>
    <w:rsid w:val="0022215E"/>
    <w:rsid w:val="002230B4"/>
    <w:rsid w:val="00225201"/>
    <w:rsid w:val="00225CBF"/>
    <w:rsid w:val="002268EA"/>
    <w:rsid w:val="002270CE"/>
    <w:rsid w:val="00227509"/>
    <w:rsid w:val="00227F3C"/>
    <w:rsid w:val="00230F6F"/>
    <w:rsid w:val="002316B3"/>
    <w:rsid w:val="00232BD8"/>
    <w:rsid w:val="00232E43"/>
    <w:rsid w:val="00234143"/>
    <w:rsid w:val="00234A89"/>
    <w:rsid w:val="0023677B"/>
    <w:rsid w:val="00237AF0"/>
    <w:rsid w:val="002409E7"/>
    <w:rsid w:val="00240CAD"/>
    <w:rsid w:val="00241061"/>
    <w:rsid w:val="0024273C"/>
    <w:rsid w:val="00242DA5"/>
    <w:rsid w:val="0024367C"/>
    <w:rsid w:val="002438C5"/>
    <w:rsid w:val="0024615A"/>
    <w:rsid w:val="0024728B"/>
    <w:rsid w:val="002517AD"/>
    <w:rsid w:val="00252478"/>
    <w:rsid w:val="00253974"/>
    <w:rsid w:val="002548D7"/>
    <w:rsid w:val="00255268"/>
    <w:rsid w:val="002559CD"/>
    <w:rsid w:val="0025619C"/>
    <w:rsid w:val="00256E7F"/>
    <w:rsid w:val="0025701B"/>
    <w:rsid w:val="00257080"/>
    <w:rsid w:val="00257368"/>
    <w:rsid w:val="00257618"/>
    <w:rsid w:val="00257703"/>
    <w:rsid w:val="0025772C"/>
    <w:rsid w:val="002577EE"/>
    <w:rsid w:val="00257E12"/>
    <w:rsid w:val="0026000C"/>
    <w:rsid w:val="00260AEC"/>
    <w:rsid w:val="002612A6"/>
    <w:rsid w:val="00263AFF"/>
    <w:rsid w:val="00264FA5"/>
    <w:rsid w:val="002655A2"/>
    <w:rsid w:val="002706BE"/>
    <w:rsid w:val="00270E3A"/>
    <w:rsid w:val="0027135D"/>
    <w:rsid w:val="00271C4F"/>
    <w:rsid w:val="00271E75"/>
    <w:rsid w:val="002724BE"/>
    <w:rsid w:val="00272C8D"/>
    <w:rsid w:val="002738F7"/>
    <w:rsid w:val="00273DB0"/>
    <w:rsid w:val="00274CB7"/>
    <w:rsid w:val="00274D4E"/>
    <w:rsid w:val="00275669"/>
    <w:rsid w:val="00275879"/>
    <w:rsid w:val="0027590C"/>
    <w:rsid w:val="00276FB1"/>
    <w:rsid w:val="002772D9"/>
    <w:rsid w:val="002778D2"/>
    <w:rsid w:val="002779EE"/>
    <w:rsid w:val="00280F55"/>
    <w:rsid w:val="002818B6"/>
    <w:rsid w:val="00284266"/>
    <w:rsid w:val="00285C62"/>
    <w:rsid w:val="00285D30"/>
    <w:rsid w:val="002871FC"/>
    <w:rsid w:val="0028725D"/>
    <w:rsid w:val="00287510"/>
    <w:rsid w:val="002902C2"/>
    <w:rsid w:val="0029073C"/>
    <w:rsid w:val="00290952"/>
    <w:rsid w:val="00291B25"/>
    <w:rsid w:val="00292618"/>
    <w:rsid w:val="00292A5D"/>
    <w:rsid w:val="002942A4"/>
    <w:rsid w:val="002947F6"/>
    <w:rsid w:val="00294FDD"/>
    <w:rsid w:val="00295BE5"/>
    <w:rsid w:val="00296088"/>
    <w:rsid w:val="00296E5E"/>
    <w:rsid w:val="00297F9A"/>
    <w:rsid w:val="002A01DE"/>
    <w:rsid w:val="002A1033"/>
    <w:rsid w:val="002A16BA"/>
    <w:rsid w:val="002A264D"/>
    <w:rsid w:val="002A26CF"/>
    <w:rsid w:val="002A27F3"/>
    <w:rsid w:val="002A2A7A"/>
    <w:rsid w:val="002A3210"/>
    <w:rsid w:val="002A34B0"/>
    <w:rsid w:val="002A3A40"/>
    <w:rsid w:val="002A41DF"/>
    <w:rsid w:val="002A4714"/>
    <w:rsid w:val="002A5231"/>
    <w:rsid w:val="002A5935"/>
    <w:rsid w:val="002A5F7F"/>
    <w:rsid w:val="002A62DB"/>
    <w:rsid w:val="002A63EB"/>
    <w:rsid w:val="002A6B46"/>
    <w:rsid w:val="002B0A6F"/>
    <w:rsid w:val="002B10B9"/>
    <w:rsid w:val="002B1D82"/>
    <w:rsid w:val="002B3385"/>
    <w:rsid w:val="002B3A80"/>
    <w:rsid w:val="002B3FEB"/>
    <w:rsid w:val="002B508B"/>
    <w:rsid w:val="002B5629"/>
    <w:rsid w:val="002C1F0E"/>
    <w:rsid w:val="002C273E"/>
    <w:rsid w:val="002C4395"/>
    <w:rsid w:val="002C4A55"/>
    <w:rsid w:val="002C4F49"/>
    <w:rsid w:val="002C50B6"/>
    <w:rsid w:val="002C57AE"/>
    <w:rsid w:val="002C6193"/>
    <w:rsid w:val="002C66D0"/>
    <w:rsid w:val="002C676E"/>
    <w:rsid w:val="002C6B53"/>
    <w:rsid w:val="002C6CF1"/>
    <w:rsid w:val="002C71C5"/>
    <w:rsid w:val="002D04B1"/>
    <w:rsid w:val="002D1990"/>
    <w:rsid w:val="002D2696"/>
    <w:rsid w:val="002D2734"/>
    <w:rsid w:val="002D294E"/>
    <w:rsid w:val="002D2CAE"/>
    <w:rsid w:val="002D3015"/>
    <w:rsid w:val="002D49BD"/>
    <w:rsid w:val="002D4E9E"/>
    <w:rsid w:val="002D5BDC"/>
    <w:rsid w:val="002D5DE3"/>
    <w:rsid w:val="002D6A2A"/>
    <w:rsid w:val="002E0EB2"/>
    <w:rsid w:val="002E1082"/>
    <w:rsid w:val="002E2508"/>
    <w:rsid w:val="002E28BE"/>
    <w:rsid w:val="002E41B7"/>
    <w:rsid w:val="002E44EC"/>
    <w:rsid w:val="002E4589"/>
    <w:rsid w:val="002E5E3C"/>
    <w:rsid w:val="002E67A2"/>
    <w:rsid w:val="002F02AF"/>
    <w:rsid w:val="002F15FA"/>
    <w:rsid w:val="002F2C70"/>
    <w:rsid w:val="002F3A39"/>
    <w:rsid w:val="002F3CAD"/>
    <w:rsid w:val="002F3FDF"/>
    <w:rsid w:val="002F4582"/>
    <w:rsid w:val="002F4781"/>
    <w:rsid w:val="002F57CC"/>
    <w:rsid w:val="002F680D"/>
    <w:rsid w:val="002F6B64"/>
    <w:rsid w:val="00300A0E"/>
    <w:rsid w:val="00300C63"/>
    <w:rsid w:val="0030149D"/>
    <w:rsid w:val="0030168B"/>
    <w:rsid w:val="003016ED"/>
    <w:rsid w:val="003025A4"/>
    <w:rsid w:val="0030327B"/>
    <w:rsid w:val="00303C9A"/>
    <w:rsid w:val="00303F90"/>
    <w:rsid w:val="003045B3"/>
    <w:rsid w:val="00305729"/>
    <w:rsid w:val="003069FE"/>
    <w:rsid w:val="00310B09"/>
    <w:rsid w:val="00310E0F"/>
    <w:rsid w:val="00311B3E"/>
    <w:rsid w:val="00313C0A"/>
    <w:rsid w:val="00313C2B"/>
    <w:rsid w:val="003142B8"/>
    <w:rsid w:val="00314D74"/>
    <w:rsid w:val="00315987"/>
    <w:rsid w:val="003159E7"/>
    <w:rsid w:val="003162BA"/>
    <w:rsid w:val="00316840"/>
    <w:rsid w:val="003171E6"/>
    <w:rsid w:val="00317B58"/>
    <w:rsid w:val="00317EC4"/>
    <w:rsid w:val="0032065E"/>
    <w:rsid w:val="00321B97"/>
    <w:rsid w:val="00321BE8"/>
    <w:rsid w:val="00321FAA"/>
    <w:rsid w:val="00322AD9"/>
    <w:rsid w:val="00322C93"/>
    <w:rsid w:val="00323281"/>
    <w:rsid w:val="003236DA"/>
    <w:rsid w:val="00323D89"/>
    <w:rsid w:val="00323EED"/>
    <w:rsid w:val="00325760"/>
    <w:rsid w:val="00325AF0"/>
    <w:rsid w:val="00325CE4"/>
    <w:rsid w:val="00326618"/>
    <w:rsid w:val="00326877"/>
    <w:rsid w:val="00326A6F"/>
    <w:rsid w:val="00326B6E"/>
    <w:rsid w:val="00330545"/>
    <w:rsid w:val="00331BF5"/>
    <w:rsid w:val="0033241C"/>
    <w:rsid w:val="00333181"/>
    <w:rsid w:val="00333B96"/>
    <w:rsid w:val="00333C54"/>
    <w:rsid w:val="00333EED"/>
    <w:rsid w:val="003347E7"/>
    <w:rsid w:val="00336655"/>
    <w:rsid w:val="00336B89"/>
    <w:rsid w:val="0033704D"/>
    <w:rsid w:val="0034013F"/>
    <w:rsid w:val="0034031C"/>
    <w:rsid w:val="003407B0"/>
    <w:rsid w:val="0034208C"/>
    <w:rsid w:val="0034220A"/>
    <w:rsid w:val="0034265A"/>
    <w:rsid w:val="00342934"/>
    <w:rsid w:val="003429A7"/>
    <w:rsid w:val="003444D6"/>
    <w:rsid w:val="00345D1B"/>
    <w:rsid w:val="0034681E"/>
    <w:rsid w:val="00347242"/>
    <w:rsid w:val="003473C8"/>
    <w:rsid w:val="00347766"/>
    <w:rsid w:val="00350678"/>
    <w:rsid w:val="0035151D"/>
    <w:rsid w:val="00352D89"/>
    <w:rsid w:val="003543CF"/>
    <w:rsid w:val="00354F69"/>
    <w:rsid w:val="003563A0"/>
    <w:rsid w:val="00356976"/>
    <w:rsid w:val="00356B46"/>
    <w:rsid w:val="00356B93"/>
    <w:rsid w:val="00357805"/>
    <w:rsid w:val="003608A7"/>
    <w:rsid w:val="003615D4"/>
    <w:rsid w:val="00361DB1"/>
    <w:rsid w:val="003621C8"/>
    <w:rsid w:val="003631D4"/>
    <w:rsid w:val="0036384C"/>
    <w:rsid w:val="00364AC9"/>
    <w:rsid w:val="00364DCE"/>
    <w:rsid w:val="0036513E"/>
    <w:rsid w:val="003654DD"/>
    <w:rsid w:val="00366024"/>
    <w:rsid w:val="00366D84"/>
    <w:rsid w:val="0037090D"/>
    <w:rsid w:val="00371120"/>
    <w:rsid w:val="0037252C"/>
    <w:rsid w:val="00372B94"/>
    <w:rsid w:val="00373356"/>
    <w:rsid w:val="003734C5"/>
    <w:rsid w:val="00373742"/>
    <w:rsid w:val="00373F51"/>
    <w:rsid w:val="0037539F"/>
    <w:rsid w:val="00375D84"/>
    <w:rsid w:val="00377A21"/>
    <w:rsid w:val="00377D0A"/>
    <w:rsid w:val="00380515"/>
    <w:rsid w:val="00380659"/>
    <w:rsid w:val="00381DE6"/>
    <w:rsid w:val="003820C6"/>
    <w:rsid w:val="003829DA"/>
    <w:rsid w:val="00383258"/>
    <w:rsid w:val="003839AC"/>
    <w:rsid w:val="00385824"/>
    <w:rsid w:val="003858AC"/>
    <w:rsid w:val="0038667C"/>
    <w:rsid w:val="00390935"/>
    <w:rsid w:val="003909F5"/>
    <w:rsid w:val="00391263"/>
    <w:rsid w:val="00392149"/>
    <w:rsid w:val="00392682"/>
    <w:rsid w:val="00392815"/>
    <w:rsid w:val="0039374E"/>
    <w:rsid w:val="00393946"/>
    <w:rsid w:val="00393C3A"/>
    <w:rsid w:val="003940C9"/>
    <w:rsid w:val="003943B2"/>
    <w:rsid w:val="0039549D"/>
    <w:rsid w:val="00395CF0"/>
    <w:rsid w:val="00395DAF"/>
    <w:rsid w:val="00395FB6"/>
    <w:rsid w:val="00395FDC"/>
    <w:rsid w:val="0039663D"/>
    <w:rsid w:val="00396990"/>
    <w:rsid w:val="00397258"/>
    <w:rsid w:val="003A007D"/>
    <w:rsid w:val="003A0C83"/>
    <w:rsid w:val="003A0E00"/>
    <w:rsid w:val="003A15CA"/>
    <w:rsid w:val="003A1CC5"/>
    <w:rsid w:val="003A1FF7"/>
    <w:rsid w:val="003A36BC"/>
    <w:rsid w:val="003A3956"/>
    <w:rsid w:val="003A4933"/>
    <w:rsid w:val="003A4C5A"/>
    <w:rsid w:val="003A4F1D"/>
    <w:rsid w:val="003A55B7"/>
    <w:rsid w:val="003A5864"/>
    <w:rsid w:val="003A6974"/>
    <w:rsid w:val="003A76CE"/>
    <w:rsid w:val="003B0967"/>
    <w:rsid w:val="003B0A4A"/>
    <w:rsid w:val="003B0D93"/>
    <w:rsid w:val="003B0FE2"/>
    <w:rsid w:val="003B11F6"/>
    <w:rsid w:val="003B1253"/>
    <w:rsid w:val="003B209B"/>
    <w:rsid w:val="003B2347"/>
    <w:rsid w:val="003B252B"/>
    <w:rsid w:val="003B6536"/>
    <w:rsid w:val="003B6794"/>
    <w:rsid w:val="003B67F1"/>
    <w:rsid w:val="003B79E1"/>
    <w:rsid w:val="003C004E"/>
    <w:rsid w:val="003C01E9"/>
    <w:rsid w:val="003C03C9"/>
    <w:rsid w:val="003C184C"/>
    <w:rsid w:val="003C18ED"/>
    <w:rsid w:val="003C33F1"/>
    <w:rsid w:val="003C3D74"/>
    <w:rsid w:val="003C54F3"/>
    <w:rsid w:val="003C6497"/>
    <w:rsid w:val="003C668D"/>
    <w:rsid w:val="003C699E"/>
    <w:rsid w:val="003D02D6"/>
    <w:rsid w:val="003D0CF5"/>
    <w:rsid w:val="003D0FE2"/>
    <w:rsid w:val="003D2787"/>
    <w:rsid w:val="003D3497"/>
    <w:rsid w:val="003D44BD"/>
    <w:rsid w:val="003D49C7"/>
    <w:rsid w:val="003D4CFD"/>
    <w:rsid w:val="003D5BB0"/>
    <w:rsid w:val="003D7931"/>
    <w:rsid w:val="003D7BC2"/>
    <w:rsid w:val="003E0C20"/>
    <w:rsid w:val="003E2345"/>
    <w:rsid w:val="003E382A"/>
    <w:rsid w:val="003E3DD5"/>
    <w:rsid w:val="003E63F7"/>
    <w:rsid w:val="003E6530"/>
    <w:rsid w:val="003E6A1C"/>
    <w:rsid w:val="003E7148"/>
    <w:rsid w:val="003E7256"/>
    <w:rsid w:val="003E7830"/>
    <w:rsid w:val="003F07D6"/>
    <w:rsid w:val="003F0B69"/>
    <w:rsid w:val="003F0BC7"/>
    <w:rsid w:val="003F25D5"/>
    <w:rsid w:val="003F26F2"/>
    <w:rsid w:val="003F2726"/>
    <w:rsid w:val="003F2B48"/>
    <w:rsid w:val="003F2DCF"/>
    <w:rsid w:val="003F3317"/>
    <w:rsid w:val="003F5479"/>
    <w:rsid w:val="003F5B27"/>
    <w:rsid w:val="003F5F1D"/>
    <w:rsid w:val="003F6ED6"/>
    <w:rsid w:val="003F719D"/>
    <w:rsid w:val="003F77DD"/>
    <w:rsid w:val="004005D0"/>
    <w:rsid w:val="00400961"/>
    <w:rsid w:val="00400A05"/>
    <w:rsid w:val="00400F05"/>
    <w:rsid w:val="00401696"/>
    <w:rsid w:val="00401A73"/>
    <w:rsid w:val="00401DA4"/>
    <w:rsid w:val="00401DE9"/>
    <w:rsid w:val="00401E9A"/>
    <w:rsid w:val="0040234C"/>
    <w:rsid w:val="00403351"/>
    <w:rsid w:val="00403995"/>
    <w:rsid w:val="00405969"/>
    <w:rsid w:val="0040596F"/>
    <w:rsid w:val="00405993"/>
    <w:rsid w:val="004059FE"/>
    <w:rsid w:val="00405B77"/>
    <w:rsid w:val="00406668"/>
    <w:rsid w:val="004072B7"/>
    <w:rsid w:val="00412C29"/>
    <w:rsid w:val="00413761"/>
    <w:rsid w:val="00413B92"/>
    <w:rsid w:val="0041450C"/>
    <w:rsid w:val="004151EC"/>
    <w:rsid w:val="0041586F"/>
    <w:rsid w:val="00415DF8"/>
    <w:rsid w:val="00416EBA"/>
    <w:rsid w:val="004220EE"/>
    <w:rsid w:val="004232CC"/>
    <w:rsid w:val="00423EBE"/>
    <w:rsid w:val="00423FA1"/>
    <w:rsid w:val="004241F8"/>
    <w:rsid w:val="00424E41"/>
    <w:rsid w:val="00424E53"/>
    <w:rsid w:val="00424EC1"/>
    <w:rsid w:val="004258E1"/>
    <w:rsid w:val="00425AD8"/>
    <w:rsid w:val="00425EE3"/>
    <w:rsid w:val="004261F5"/>
    <w:rsid w:val="00426C36"/>
    <w:rsid w:val="00426EBC"/>
    <w:rsid w:val="004305B7"/>
    <w:rsid w:val="004318A3"/>
    <w:rsid w:val="00431EB3"/>
    <w:rsid w:val="0043258B"/>
    <w:rsid w:val="00432C02"/>
    <w:rsid w:val="0043351B"/>
    <w:rsid w:val="004336FE"/>
    <w:rsid w:val="00433B50"/>
    <w:rsid w:val="00433EFF"/>
    <w:rsid w:val="004357B3"/>
    <w:rsid w:val="00435CB6"/>
    <w:rsid w:val="00436198"/>
    <w:rsid w:val="00437058"/>
    <w:rsid w:val="004370D3"/>
    <w:rsid w:val="00437343"/>
    <w:rsid w:val="004402FB"/>
    <w:rsid w:val="00440321"/>
    <w:rsid w:val="00440F57"/>
    <w:rsid w:val="004416E6"/>
    <w:rsid w:val="00442891"/>
    <w:rsid w:val="00444D97"/>
    <w:rsid w:val="00445657"/>
    <w:rsid w:val="00445695"/>
    <w:rsid w:val="004456DB"/>
    <w:rsid w:val="00446624"/>
    <w:rsid w:val="00446731"/>
    <w:rsid w:val="0044692A"/>
    <w:rsid w:val="0045085D"/>
    <w:rsid w:val="00450968"/>
    <w:rsid w:val="0045136C"/>
    <w:rsid w:val="00453C5C"/>
    <w:rsid w:val="00453FE6"/>
    <w:rsid w:val="00456463"/>
    <w:rsid w:val="00457016"/>
    <w:rsid w:val="004574B8"/>
    <w:rsid w:val="00457E9C"/>
    <w:rsid w:val="00460752"/>
    <w:rsid w:val="00460D08"/>
    <w:rsid w:val="0046117F"/>
    <w:rsid w:val="00462D6F"/>
    <w:rsid w:val="004638EA"/>
    <w:rsid w:val="00464680"/>
    <w:rsid w:val="0046518D"/>
    <w:rsid w:val="00465296"/>
    <w:rsid w:val="004653F6"/>
    <w:rsid w:val="0046742D"/>
    <w:rsid w:val="00467605"/>
    <w:rsid w:val="004676DD"/>
    <w:rsid w:val="0046787C"/>
    <w:rsid w:val="00470526"/>
    <w:rsid w:val="00470593"/>
    <w:rsid w:val="00470B8B"/>
    <w:rsid w:val="004716F7"/>
    <w:rsid w:val="00471FBC"/>
    <w:rsid w:val="0047227A"/>
    <w:rsid w:val="00472C40"/>
    <w:rsid w:val="00473049"/>
    <w:rsid w:val="00473925"/>
    <w:rsid w:val="004742D4"/>
    <w:rsid w:val="00474767"/>
    <w:rsid w:val="00474A07"/>
    <w:rsid w:val="00474AF7"/>
    <w:rsid w:val="004751D4"/>
    <w:rsid w:val="004752DF"/>
    <w:rsid w:val="004754B4"/>
    <w:rsid w:val="00475BDB"/>
    <w:rsid w:val="00476A76"/>
    <w:rsid w:val="00480662"/>
    <w:rsid w:val="00482849"/>
    <w:rsid w:val="00482CD3"/>
    <w:rsid w:val="00482DF3"/>
    <w:rsid w:val="00483B14"/>
    <w:rsid w:val="00484DE9"/>
    <w:rsid w:val="00484FE2"/>
    <w:rsid w:val="00487064"/>
    <w:rsid w:val="004871FB"/>
    <w:rsid w:val="00491711"/>
    <w:rsid w:val="00493281"/>
    <w:rsid w:val="00494AF6"/>
    <w:rsid w:val="004957FB"/>
    <w:rsid w:val="004972BF"/>
    <w:rsid w:val="004973B8"/>
    <w:rsid w:val="004A04C7"/>
    <w:rsid w:val="004A057A"/>
    <w:rsid w:val="004A22BE"/>
    <w:rsid w:val="004A2C77"/>
    <w:rsid w:val="004A37DA"/>
    <w:rsid w:val="004A38CA"/>
    <w:rsid w:val="004A3ACD"/>
    <w:rsid w:val="004A4537"/>
    <w:rsid w:val="004A6391"/>
    <w:rsid w:val="004A6A41"/>
    <w:rsid w:val="004A74D3"/>
    <w:rsid w:val="004B03D1"/>
    <w:rsid w:val="004B0C21"/>
    <w:rsid w:val="004B1DD7"/>
    <w:rsid w:val="004B2A98"/>
    <w:rsid w:val="004B331D"/>
    <w:rsid w:val="004B493E"/>
    <w:rsid w:val="004B542B"/>
    <w:rsid w:val="004B5580"/>
    <w:rsid w:val="004B5D06"/>
    <w:rsid w:val="004B6423"/>
    <w:rsid w:val="004B6829"/>
    <w:rsid w:val="004B72B0"/>
    <w:rsid w:val="004B7505"/>
    <w:rsid w:val="004C0816"/>
    <w:rsid w:val="004C0940"/>
    <w:rsid w:val="004C11E7"/>
    <w:rsid w:val="004C12DC"/>
    <w:rsid w:val="004C13C4"/>
    <w:rsid w:val="004C22F8"/>
    <w:rsid w:val="004C3C75"/>
    <w:rsid w:val="004C4E5F"/>
    <w:rsid w:val="004C5BF7"/>
    <w:rsid w:val="004C670C"/>
    <w:rsid w:val="004C79EB"/>
    <w:rsid w:val="004D10B4"/>
    <w:rsid w:val="004D11EB"/>
    <w:rsid w:val="004D2129"/>
    <w:rsid w:val="004D2142"/>
    <w:rsid w:val="004D267E"/>
    <w:rsid w:val="004D2AB6"/>
    <w:rsid w:val="004D51E3"/>
    <w:rsid w:val="004D5581"/>
    <w:rsid w:val="004D5660"/>
    <w:rsid w:val="004D579E"/>
    <w:rsid w:val="004E082D"/>
    <w:rsid w:val="004E180B"/>
    <w:rsid w:val="004E2170"/>
    <w:rsid w:val="004E3325"/>
    <w:rsid w:val="004E48BA"/>
    <w:rsid w:val="004E5482"/>
    <w:rsid w:val="004E5E05"/>
    <w:rsid w:val="004E650C"/>
    <w:rsid w:val="004E6F62"/>
    <w:rsid w:val="004E7BCC"/>
    <w:rsid w:val="004F0174"/>
    <w:rsid w:val="004F03F9"/>
    <w:rsid w:val="004F0DC3"/>
    <w:rsid w:val="004F14F8"/>
    <w:rsid w:val="004F3C72"/>
    <w:rsid w:val="004F40B5"/>
    <w:rsid w:val="004F584A"/>
    <w:rsid w:val="004F5E60"/>
    <w:rsid w:val="004F604B"/>
    <w:rsid w:val="004F6291"/>
    <w:rsid w:val="004F77A8"/>
    <w:rsid w:val="004F7C0D"/>
    <w:rsid w:val="005008B0"/>
    <w:rsid w:val="00501C7E"/>
    <w:rsid w:val="00502311"/>
    <w:rsid w:val="0050300F"/>
    <w:rsid w:val="00503222"/>
    <w:rsid w:val="00505103"/>
    <w:rsid w:val="00506B52"/>
    <w:rsid w:val="0050727E"/>
    <w:rsid w:val="00510490"/>
    <w:rsid w:val="00511615"/>
    <w:rsid w:val="00511C8A"/>
    <w:rsid w:val="00511E86"/>
    <w:rsid w:val="00513B95"/>
    <w:rsid w:val="00513EC9"/>
    <w:rsid w:val="00514360"/>
    <w:rsid w:val="005155A0"/>
    <w:rsid w:val="0051675A"/>
    <w:rsid w:val="0051708C"/>
    <w:rsid w:val="005206D7"/>
    <w:rsid w:val="00521411"/>
    <w:rsid w:val="00521E66"/>
    <w:rsid w:val="00522485"/>
    <w:rsid w:val="0052388B"/>
    <w:rsid w:val="00523B0F"/>
    <w:rsid w:val="00525B8C"/>
    <w:rsid w:val="005261CC"/>
    <w:rsid w:val="0052621F"/>
    <w:rsid w:val="00532CC7"/>
    <w:rsid w:val="00533125"/>
    <w:rsid w:val="005353DE"/>
    <w:rsid w:val="00535A83"/>
    <w:rsid w:val="00536533"/>
    <w:rsid w:val="0054053E"/>
    <w:rsid w:val="005408F9"/>
    <w:rsid w:val="00541D78"/>
    <w:rsid w:val="005425DE"/>
    <w:rsid w:val="005432D9"/>
    <w:rsid w:val="00543581"/>
    <w:rsid w:val="0054366F"/>
    <w:rsid w:val="00543F15"/>
    <w:rsid w:val="00543F8B"/>
    <w:rsid w:val="0054464A"/>
    <w:rsid w:val="005447BF"/>
    <w:rsid w:val="005447E1"/>
    <w:rsid w:val="00544E27"/>
    <w:rsid w:val="00545CE5"/>
    <w:rsid w:val="0054627C"/>
    <w:rsid w:val="00546CE1"/>
    <w:rsid w:val="00546FC0"/>
    <w:rsid w:val="00547150"/>
    <w:rsid w:val="00547AA9"/>
    <w:rsid w:val="005502EC"/>
    <w:rsid w:val="005503C3"/>
    <w:rsid w:val="0055070D"/>
    <w:rsid w:val="0055164B"/>
    <w:rsid w:val="00551CDE"/>
    <w:rsid w:val="0055282A"/>
    <w:rsid w:val="005533F6"/>
    <w:rsid w:val="00554EB4"/>
    <w:rsid w:val="00561155"/>
    <w:rsid w:val="005611DD"/>
    <w:rsid w:val="005614D0"/>
    <w:rsid w:val="00561C34"/>
    <w:rsid w:val="005620AC"/>
    <w:rsid w:val="005635C5"/>
    <w:rsid w:val="00564227"/>
    <w:rsid w:val="005645D7"/>
    <w:rsid w:val="00564C42"/>
    <w:rsid w:val="00565B11"/>
    <w:rsid w:val="00567591"/>
    <w:rsid w:val="005675AB"/>
    <w:rsid w:val="00570BC2"/>
    <w:rsid w:val="00570E6D"/>
    <w:rsid w:val="005725BF"/>
    <w:rsid w:val="00572B56"/>
    <w:rsid w:val="00573DC2"/>
    <w:rsid w:val="00575429"/>
    <w:rsid w:val="0057561C"/>
    <w:rsid w:val="005778FF"/>
    <w:rsid w:val="00577FEF"/>
    <w:rsid w:val="00580CE1"/>
    <w:rsid w:val="00581257"/>
    <w:rsid w:val="00581974"/>
    <w:rsid w:val="00581C1A"/>
    <w:rsid w:val="00582033"/>
    <w:rsid w:val="0058208A"/>
    <w:rsid w:val="00582985"/>
    <w:rsid w:val="00583615"/>
    <w:rsid w:val="00585254"/>
    <w:rsid w:val="00585DFA"/>
    <w:rsid w:val="0058604B"/>
    <w:rsid w:val="005864FA"/>
    <w:rsid w:val="00586649"/>
    <w:rsid w:val="005872FE"/>
    <w:rsid w:val="00590348"/>
    <w:rsid w:val="00590FA9"/>
    <w:rsid w:val="005911C1"/>
    <w:rsid w:val="00593C5A"/>
    <w:rsid w:val="00593EAA"/>
    <w:rsid w:val="00594370"/>
    <w:rsid w:val="00594B1A"/>
    <w:rsid w:val="0059544F"/>
    <w:rsid w:val="00595582"/>
    <w:rsid w:val="00596499"/>
    <w:rsid w:val="00596B4F"/>
    <w:rsid w:val="0059706D"/>
    <w:rsid w:val="00597915"/>
    <w:rsid w:val="005A2EA1"/>
    <w:rsid w:val="005A422D"/>
    <w:rsid w:val="005A4C4A"/>
    <w:rsid w:val="005A503C"/>
    <w:rsid w:val="005A5B30"/>
    <w:rsid w:val="005A665E"/>
    <w:rsid w:val="005A70C3"/>
    <w:rsid w:val="005A73D4"/>
    <w:rsid w:val="005A75A1"/>
    <w:rsid w:val="005B008A"/>
    <w:rsid w:val="005B0119"/>
    <w:rsid w:val="005B03A2"/>
    <w:rsid w:val="005B0A98"/>
    <w:rsid w:val="005B0BDF"/>
    <w:rsid w:val="005B0CD8"/>
    <w:rsid w:val="005B2494"/>
    <w:rsid w:val="005B24F3"/>
    <w:rsid w:val="005B2FF4"/>
    <w:rsid w:val="005B3659"/>
    <w:rsid w:val="005B4165"/>
    <w:rsid w:val="005B4FA9"/>
    <w:rsid w:val="005B5957"/>
    <w:rsid w:val="005B6806"/>
    <w:rsid w:val="005B6C7E"/>
    <w:rsid w:val="005C153A"/>
    <w:rsid w:val="005C21DF"/>
    <w:rsid w:val="005C2925"/>
    <w:rsid w:val="005C3BCD"/>
    <w:rsid w:val="005C44E0"/>
    <w:rsid w:val="005C4D5E"/>
    <w:rsid w:val="005C52B2"/>
    <w:rsid w:val="005C6B5F"/>
    <w:rsid w:val="005C7793"/>
    <w:rsid w:val="005C78A5"/>
    <w:rsid w:val="005C7F4A"/>
    <w:rsid w:val="005D0358"/>
    <w:rsid w:val="005D14A5"/>
    <w:rsid w:val="005D1B7E"/>
    <w:rsid w:val="005D1C35"/>
    <w:rsid w:val="005D2E69"/>
    <w:rsid w:val="005D375F"/>
    <w:rsid w:val="005D41D7"/>
    <w:rsid w:val="005D4496"/>
    <w:rsid w:val="005D4E90"/>
    <w:rsid w:val="005D56ED"/>
    <w:rsid w:val="005D5B70"/>
    <w:rsid w:val="005D68E0"/>
    <w:rsid w:val="005E1DB6"/>
    <w:rsid w:val="005E25D9"/>
    <w:rsid w:val="005E2D3D"/>
    <w:rsid w:val="005E33E0"/>
    <w:rsid w:val="005E36C6"/>
    <w:rsid w:val="005E41E1"/>
    <w:rsid w:val="005E4847"/>
    <w:rsid w:val="005E4FEA"/>
    <w:rsid w:val="005E5229"/>
    <w:rsid w:val="005E5E86"/>
    <w:rsid w:val="005F121E"/>
    <w:rsid w:val="005F1BD9"/>
    <w:rsid w:val="005F1D1F"/>
    <w:rsid w:val="005F274C"/>
    <w:rsid w:val="005F4C7E"/>
    <w:rsid w:val="005F4F08"/>
    <w:rsid w:val="005F5676"/>
    <w:rsid w:val="005F5DBF"/>
    <w:rsid w:val="005F60EF"/>
    <w:rsid w:val="005F661A"/>
    <w:rsid w:val="005F6B42"/>
    <w:rsid w:val="005F7401"/>
    <w:rsid w:val="005F79A8"/>
    <w:rsid w:val="00602931"/>
    <w:rsid w:val="00603DBB"/>
    <w:rsid w:val="00603DDF"/>
    <w:rsid w:val="00604196"/>
    <w:rsid w:val="006041E4"/>
    <w:rsid w:val="00605206"/>
    <w:rsid w:val="006056F0"/>
    <w:rsid w:val="006057EE"/>
    <w:rsid w:val="006060D1"/>
    <w:rsid w:val="00606A2B"/>
    <w:rsid w:val="00606A61"/>
    <w:rsid w:val="00606B6B"/>
    <w:rsid w:val="00610FC7"/>
    <w:rsid w:val="006118E1"/>
    <w:rsid w:val="006124BB"/>
    <w:rsid w:val="00612BEA"/>
    <w:rsid w:val="00612D90"/>
    <w:rsid w:val="00613323"/>
    <w:rsid w:val="0061356A"/>
    <w:rsid w:val="00614A5E"/>
    <w:rsid w:val="00616549"/>
    <w:rsid w:val="00616D28"/>
    <w:rsid w:val="00617666"/>
    <w:rsid w:val="00617B0D"/>
    <w:rsid w:val="00617D60"/>
    <w:rsid w:val="00620D66"/>
    <w:rsid w:val="00621F4A"/>
    <w:rsid w:val="0062211A"/>
    <w:rsid w:val="00626C92"/>
    <w:rsid w:val="0062753E"/>
    <w:rsid w:val="006277C8"/>
    <w:rsid w:val="00630191"/>
    <w:rsid w:val="00631169"/>
    <w:rsid w:val="00631306"/>
    <w:rsid w:val="006318A6"/>
    <w:rsid w:val="00631FFB"/>
    <w:rsid w:val="00632E38"/>
    <w:rsid w:val="00633A90"/>
    <w:rsid w:val="00635D8E"/>
    <w:rsid w:val="006364B4"/>
    <w:rsid w:val="00636BCB"/>
    <w:rsid w:val="00636C93"/>
    <w:rsid w:val="00637F99"/>
    <w:rsid w:val="00640A0A"/>
    <w:rsid w:val="00641EEB"/>
    <w:rsid w:val="00642CB2"/>
    <w:rsid w:val="00643F6C"/>
    <w:rsid w:val="00644283"/>
    <w:rsid w:val="00644E1C"/>
    <w:rsid w:val="00645B1E"/>
    <w:rsid w:val="00646A88"/>
    <w:rsid w:val="00646B29"/>
    <w:rsid w:val="00646F4F"/>
    <w:rsid w:val="0064761F"/>
    <w:rsid w:val="00651126"/>
    <w:rsid w:val="006511EB"/>
    <w:rsid w:val="006523AB"/>
    <w:rsid w:val="006536B2"/>
    <w:rsid w:val="0065390A"/>
    <w:rsid w:val="00655204"/>
    <w:rsid w:val="00655EFD"/>
    <w:rsid w:val="0065662F"/>
    <w:rsid w:val="00657666"/>
    <w:rsid w:val="00657A03"/>
    <w:rsid w:val="006618B2"/>
    <w:rsid w:val="00661D87"/>
    <w:rsid w:val="0066227E"/>
    <w:rsid w:val="006629DB"/>
    <w:rsid w:val="00663544"/>
    <w:rsid w:val="0066469B"/>
    <w:rsid w:val="00664BFF"/>
    <w:rsid w:val="00665731"/>
    <w:rsid w:val="006660C7"/>
    <w:rsid w:val="0066680E"/>
    <w:rsid w:val="00666816"/>
    <w:rsid w:val="00666B9C"/>
    <w:rsid w:val="00667A1A"/>
    <w:rsid w:val="006702AB"/>
    <w:rsid w:val="006703FE"/>
    <w:rsid w:val="006707A0"/>
    <w:rsid w:val="006708EF"/>
    <w:rsid w:val="00670C04"/>
    <w:rsid w:val="00671267"/>
    <w:rsid w:val="00672DA1"/>
    <w:rsid w:val="00675746"/>
    <w:rsid w:val="00676076"/>
    <w:rsid w:val="0067651E"/>
    <w:rsid w:val="00676682"/>
    <w:rsid w:val="006808F0"/>
    <w:rsid w:val="006812E9"/>
    <w:rsid w:val="00681739"/>
    <w:rsid w:val="006832E2"/>
    <w:rsid w:val="00683BA7"/>
    <w:rsid w:val="00684B50"/>
    <w:rsid w:val="00686013"/>
    <w:rsid w:val="00686ED2"/>
    <w:rsid w:val="00687034"/>
    <w:rsid w:val="00687E6A"/>
    <w:rsid w:val="00690399"/>
    <w:rsid w:val="006907AE"/>
    <w:rsid w:val="006916BA"/>
    <w:rsid w:val="00692061"/>
    <w:rsid w:val="00692A5C"/>
    <w:rsid w:val="00692D28"/>
    <w:rsid w:val="006930F2"/>
    <w:rsid w:val="00693B96"/>
    <w:rsid w:val="006941E0"/>
    <w:rsid w:val="0069424E"/>
    <w:rsid w:val="0069533C"/>
    <w:rsid w:val="0069534E"/>
    <w:rsid w:val="00695A42"/>
    <w:rsid w:val="00696C00"/>
    <w:rsid w:val="00696E2E"/>
    <w:rsid w:val="006979FC"/>
    <w:rsid w:val="00697F0F"/>
    <w:rsid w:val="006A0045"/>
    <w:rsid w:val="006A0EF4"/>
    <w:rsid w:val="006A1049"/>
    <w:rsid w:val="006A1124"/>
    <w:rsid w:val="006A2EBB"/>
    <w:rsid w:val="006A311B"/>
    <w:rsid w:val="006A35A7"/>
    <w:rsid w:val="006A3857"/>
    <w:rsid w:val="006A5597"/>
    <w:rsid w:val="006A604F"/>
    <w:rsid w:val="006A658B"/>
    <w:rsid w:val="006A6C52"/>
    <w:rsid w:val="006A7000"/>
    <w:rsid w:val="006A7631"/>
    <w:rsid w:val="006A79F4"/>
    <w:rsid w:val="006B0B97"/>
    <w:rsid w:val="006B260D"/>
    <w:rsid w:val="006B2E56"/>
    <w:rsid w:val="006B3961"/>
    <w:rsid w:val="006B5118"/>
    <w:rsid w:val="006B539B"/>
    <w:rsid w:val="006B5A8C"/>
    <w:rsid w:val="006B609C"/>
    <w:rsid w:val="006B6FD7"/>
    <w:rsid w:val="006B7B8D"/>
    <w:rsid w:val="006C1AF5"/>
    <w:rsid w:val="006C2847"/>
    <w:rsid w:val="006C2C10"/>
    <w:rsid w:val="006C2D88"/>
    <w:rsid w:val="006C329C"/>
    <w:rsid w:val="006C4914"/>
    <w:rsid w:val="006C5062"/>
    <w:rsid w:val="006C580C"/>
    <w:rsid w:val="006C5CCE"/>
    <w:rsid w:val="006C5F57"/>
    <w:rsid w:val="006D0974"/>
    <w:rsid w:val="006D0D40"/>
    <w:rsid w:val="006D0D62"/>
    <w:rsid w:val="006D1114"/>
    <w:rsid w:val="006D2164"/>
    <w:rsid w:val="006D3A01"/>
    <w:rsid w:val="006D438B"/>
    <w:rsid w:val="006D4794"/>
    <w:rsid w:val="006D5475"/>
    <w:rsid w:val="006D5FA1"/>
    <w:rsid w:val="006D66C6"/>
    <w:rsid w:val="006E0B0F"/>
    <w:rsid w:val="006E0F01"/>
    <w:rsid w:val="006E166C"/>
    <w:rsid w:val="006E275C"/>
    <w:rsid w:val="006E323A"/>
    <w:rsid w:val="006E475E"/>
    <w:rsid w:val="006E609C"/>
    <w:rsid w:val="006E6D54"/>
    <w:rsid w:val="006F0C58"/>
    <w:rsid w:val="006F0D46"/>
    <w:rsid w:val="006F1590"/>
    <w:rsid w:val="006F3052"/>
    <w:rsid w:val="006F32D4"/>
    <w:rsid w:val="006F5316"/>
    <w:rsid w:val="006F57CC"/>
    <w:rsid w:val="006F5C7D"/>
    <w:rsid w:val="006F5F05"/>
    <w:rsid w:val="006F7306"/>
    <w:rsid w:val="006F7BAB"/>
    <w:rsid w:val="00701FE3"/>
    <w:rsid w:val="00705276"/>
    <w:rsid w:val="00705422"/>
    <w:rsid w:val="007054EF"/>
    <w:rsid w:val="007062C1"/>
    <w:rsid w:val="0070689C"/>
    <w:rsid w:val="00707B6A"/>
    <w:rsid w:val="00710CEE"/>
    <w:rsid w:val="00710FAC"/>
    <w:rsid w:val="0071120F"/>
    <w:rsid w:val="00711943"/>
    <w:rsid w:val="00712988"/>
    <w:rsid w:val="007132AC"/>
    <w:rsid w:val="007137BC"/>
    <w:rsid w:val="0071381D"/>
    <w:rsid w:val="00713A44"/>
    <w:rsid w:val="00713CAF"/>
    <w:rsid w:val="00713F8F"/>
    <w:rsid w:val="0071424C"/>
    <w:rsid w:val="007146E2"/>
    <w:rsid w:val="0071484F"/>
    <w:rsid w:val="00717BD7"/>
    <w:rsid w:val="00720763"/>
    <w:rsid w:val="00721690"/>
    <w:rsid w:val="00721FEF"/>
    <w:rsid w:val="0072310D"/>
    <w:rsid w:val="007234FC"/>
    <w:rsid w:val="00723E05"/>
    <w:rsid w:val="00724ECE"/>
    <w:rsid w:val="007257CE"/>
    <w:rsid w:val="007260A3"/>
    <w:rsid w:val="00730DC8"/>
    <w:rsid w:val="00730F5B"/>
    <w:rsid w:val="00731465"/>
    <w:rsid w:val="0073176E"/>
    <w:rsid w:val="007320E5"/>
    <w:rsid w:val="0073280A"/>
    <w:rsid w:val="00733DF9"/>
    <w:rsid w:val="007344C1"/>
    <w:rsid w:val="00735450"/>
    <w:rsid w:val="00735469"/>
    <w:rsid w:val="007368F5"/>
    <w:rsid w:val="00737F87"/>
    <w:rsid w:val="00740067"/>
    <w:rsid w:val="007400E8"/>
    <w:rsid w:val="00740AE4"/>
    <w:rsid w:val="00741921"/>
    <w:rsid w:val="00741A11"/>
    <w:rsid w:val="0074293B"/>
    <w:rsid w:val="00742CBB"/>
    <w:rsid w:val="00743BFB"/>
    <w:rsid w:val="00744483"/>
    <w:rsid w:val="0074615C"/>
    <w:rsid w:val="00747E18"/>
    <w:rsid w:val="00747EDE"/>
    <w:rsid w:val="00750636"/>
    <w:rsid w:val="00751A47"/>
    <w:rsid w:val="00752C83"/>
    <w:rsid w:val="00752FAC"/>
    <w:rsid w:val="0075327E"/>
    <w:rsid w:val="007540E5"/>
    <w:rsid w:val="0075466D"/>
    <w:rsid w:val="007549E6"/>
    <w:rsid w:val="0075528B"/>
    <w:rsid w:val="007553A7"/>
    <w:rsid w:val="0075595E"/>
    <w:rsid w:val="007559D6"/>
    <w:rsid w:val="00757160"/>
    <w:rsid w:val="00761B90"/>
    <w:rsid w:val="00762040"/>
    <w:rsid w:val="00762C9C"/>
    <w:rsid w:val="00764FD3"/>
    <w:rsid w:val="00765137"/>
    <w:rsid w:val="0076626C"/>
    <w:rsid w:val="00767186"/>
    <w:rsid w:val="007709BA"/>
    <w:rsid w:val="00770AA7"/>
    <w:rsid w:val="00770B48"/>
    <w:rsid w:val="00770DBB"/>
    <w:rsid w:val="00770FC4"/>
    <w:rsid w:val="007710B2"/>
    <w:rsid w:val="00771FC6"/>
    <w:rsid w:val="0077263E"/>
    <w:rsid w:val="007729D7"/>
    <w:rsid w:val="00773446"/>
    <w:rsid w:val="007739F5"/>
    <w:rsid w:val="00774802"/>
    <w:rsid w:val="00774867"/>
    <w:rsid w:val="00776278"/>
    <w:rsid w:val="00776DA2"/>
    <w:rsid w:val="00776EF4"/>
    <w:rsid w:val="00780182"/>
    <w:rsid w:val="00783797"/>
    <w:rsid w:val="00783D47"/>
    <w:rsid w:val="00783ECB"/>
    <w:rsid w:val="007852DE"/>
    <w:rsid w:val="007856E9"/>
    <w:rsid w:val="00786F9A"/>
    <w:rsid w:val="00787203"/>
    <w:rsid w:val="00787F56"/>
    <w:rsid w:val="007911AC"/>
    <w:rsid w:val="0079280A"/>
    <w:rsid w:val="00792D74"/>
    <w:rsid w:val="00792D8D"/>
    <w:rsid w:val="0079510C"/>
    <w:rsid w:val="007957D3"/>
    <w:rsid w:val="00795972"/>
    <w:rsid w:val="00796B66"/>
    <w:rsid w:val="00796CAE"/>
    <w:rsid w:val="00797767"/>
    <w:rsid w:val="00797D2A"/>
    <w:rsid w:val="007A1263"/>
    <w:rsid w:val="007A20BC"/>
    <w:rsid w:val="007A24B3"/>
    <w:rsid w:val="007A2BC6"/>
    <w:rsid w:val="007A2F8E"/>
    <w:rsid w:val="007A2FA6"/>
    <w:rsid w:val="007A369A"/>
    <w:rsid w:val="007A3AB6"/>
    <w:rsid w:val="007A4026"/>
    <w:rsid w:val="007A47BC"/>
    <w:rsid w:val="007A4FA3"/>
    <w:rsid w:val="007A55B3"/>
    <w:rsid w:val="007A56F6"/>
    <w:rsid w:val="007A6EE9"/>
    <w:rsid w:val="007A7944"/>
    <w:rsid w:val="007B232B"/>
    <w:rsid w:val="007B297B"/>
    <w:rsid w:val="007B5700"/>
    <w:rsid w:val="007B58D0"/>
    <w:rsid w:val="007B6E07"/>
    <w:rsid w:val="007C06B6"/>
    <w:rsid w:val="007C0B14"/>
    <w:rsid w:val="007C0EA9"/>
    <w:rsid w:val="007C1BE4"/>
    <w:rsid w:val="007C22D2"/>
    <w:rsid w:val="007C2DEE"/>
    <w:rsid w:val="007C2E7B"/>
    <w:rsid w:val="007C3406"/>
    <w:rsid w:val="007C4297"/>
    <w:rsid w:val="007C6437"/>
    <w:rsid w:val="007C6636"/>
    <w:rsid w:val="007C74F5"/>
    <w:rsid w:val="007C7ADF"/>
    <w:rsid w:val="007D0CA3"/>
    <w:rsid w:val="007D0DAD"/>
    <w:rsid w:val="007D1EC7"/>
    <w:rsid w:val="007D2F69"/>
    <w:rsid w:val="007D5FC1"/>
    <w:rsid w:val="007D7842"/>
    <w:rsid w:val="007E060A"/>
    <w:rsid w:val="007E0722"/>
    <w:rsid w:val="007E1623"/>
    <w:rsid w:val="007E222F"/>
    <w:rsid w:val="007E2728"/>
    <w:rsid w:val="007E28BC"/>
    <w:rsid w:val="007E2D19"/>
    <w:rsid w:val="007E42BE"/>
    <w:rsid w:val="007E4FD3"/>
    <w:rsid w:val="007E58A9"/>
    <w:rsid w:val="007E6718"/>
    <w:rsid w:val="007E755D"/>
    <w:rsid w:val="007F02C4"/>
    <w:rsid w:val="007F1828"/>
    <w:rsid w:val="007F1FC0"/>
    <w:rsid w:val="007F214A"/>
    <w:rsid w:val="007F42E0"/>
    <w:rsid w:val="007F49F8"/>
    <w:rsid w:val="007F5567"/>
    <w:rsid w:val="007F5728"/>
    <w:rsid w:val="007F58B8"/>
    <w:rsid w:val="007F5D8E"/>
    <w:rsid w:val="00800810"/>
    <w:rsid w:val="00800A25"/>
    <w:rsid w:val="00802A8C"/>
    <w:rsid w:val="00804227"/>
    <w:rsid w:val="00805889"/>
    <w:rsid w:val="00805A1D"/>
    <w:rsid w:val="008064B7"/>
    <w:rsid w:val="00806A8A"/>
    <w:rsid w:val="00806DBC"/>
    <w:rsid w:val="00807322"/>
    <w:rsid w:val="008111AC"/>
    <w:rsid w:val="00813910"/>
    <w:rsid w:val="00815687"/>
    <w:rsid w:val="008160FF"/>
    <w:rsid w:val="008161F4"/>
    <w:rsid w:val="00816544"/>
    <w:rsid w:val="00817AF6"/>
    <w:rsid w:val="00817B01"/>
    <w:rsid w:val="00817B60"/>
    <w:rsid w:val="0082197B"/>
    <w:rsid w:val="00821C94"/>
    <w:rsid w:val="00822DD8"/>
    <w:rsid w:val="008235C5"/>
    <w:rsid w:val="00823A9C"/>
    <w:rsid w:val="00823D1D"/>
    <w:rsid w:val="00826109"/>
    <w:rsid w:val="00826450"/>
    <w:rsid w:val="008264A1"/>
    <w:rsid w:val="00827098"/>
    <w:rsid w:val="00831190"/>
    <w:rsid w:val="008321F4"/>
    <w:rsid w:val="008348BA"/>
    <w:rsid w:val="00834B04"/>
    <w:rsid w:val="00835F12"/>
    <w:rsid w:val="00836179"/>
    <w:rsid w:val="00836EA1"/>
    <w:rsid w:val="008370C9"/>
    <w:rsid w:val="0083783B"/>
    <w:rsid w:val="00837AE7"/>
    <w:rsid w:val="008401BA"/>
    <w:rsid w:val="008411E5"/>
    <w:rsid w:val="00841596"/>
    <w:rsid w:val="00842A28"/>
    <w:rsid w:val="008435E5"/>
    <w:rsid w:val="008451CF"/>
    <w:rsid w:val="00845EB3"/>
    <w:rsid w:val="008464E0"/>
    <w:rsid w:val="008477CA"/>
    <w:rsid w:val="00850081"/>
    <w:rsid w:val="008500CE"/>
    <w:rsid w:val="008509D0"/>
    <w:rsid w:val="0085165C"/>
    <w:rsid w:val="00851928"/>
    <w:rsid w:val="00854485"/>
    <w:rsid w:val="00854EAC"/>
    <w:rsid w:val="00855B72"/>
    <w:rsid w:val="00857142"/>
    <w:rsid w:val="0085728E"/>
    <w:rsid w:val="008574DE"/>
    <w:rsid w:val="00857D84"/>
    <w:rsid w:val="0086175A"/>
    <w:rsid w:val="008628B3"/>
    <w:rsid w:val="00863800"/>
    <w:rsid w:val="00863D79"/>
    <w:rsid w:val="00863D7D"/>
    <w:rsid w:val="00866A11"/>
    <w:rsid w:val="00866E62"/>
    <w:rsid w:val="0086705F"/>
    <w:rsid w:val="00867431"/>
    <w:rsid w:val="00867DB0"/>
    <w:rsid w:val="00874A95"/>
    <w:rsid w:val="00874B0F"/>
    <w:rsid w:val="00874F20"/>
    <w:rsid w:val="00876F9F"/>
    <w:rsid w:val="00877BA1"/>
    <w:rsid w:val="00880701"/>
    <w:rsid w:val="0088071C"/>
    <w:rsid w:val="00880DE3"/>
    <w:rsid w:val="008819D2"/>
    <w:rsid w:val="00884086"/>
    <w:rsid w:val="00885F44"/>
    <w:rsid w:val="00890DF0"/>
    <w:rsid w:val="008916C6"/>
    <w:rsid w:val="00892B29"/>
    <w:rsid w:val="00892CCC"/>
    <w:rsid w:val="00892D76"/>
    <w:rsid w:val="00893037"/>
    <w:rsid w:val="008935F9"/>
    <w:rsid w:val="00895474"/>
    <w:rsid w:val="00895DCA"/>
    <w:rsid w:val="0089663F"/>
    <w:rsid w:val="008969DB"/>
    <w:rsid w:val="00896BA5"/>
    <w:rsid w:val="00896F14"/>
    <w:rsid w:val="008A00C7"/>
    <w:rsid w:val="008A014E"/>
    <w:rsid w:val="008A0EBD"/>
    <w:rsid w:val="008A280E"/>
    <w:rsid w:val="008A2D80"/>
    <w:rsid w:val="008A30F6"/>
    <w:rsid w:val="008A42D1"/>
    <w:rsid w:val="008A4479"/>
    <w:rsid w:val="008A5251"/>
    <w:rsid w:val="008A53CA"/>
    <w:rsid w:val="008A54AC"/>
    <w:rsid w:val="008A6147"/>
    <w:rsid w:val="008A6E48"/>
    <w:rsid w:val="008B1399"/>
    <w:rsid w:val="008B19AA"/>
    <w:rsid w:val="008B1F0C"/>
    <w:rsid w:val="008B213E"/>
    <w:rsid w:val="008B2235"/>
    <w:rsid w:val="008B2591"/>
    <w:rsid w:val="008B41A0"/>
    <w:rsid w:val="008B43E9"/>
    <w:rsid w:val="008B454D"/>
    <w:rsid w:val="008B57E5"/>
    <w:rsid w:val="008B6089"/>
    <w:rsid w:val="008B74F3"/>
    <w:rsid w:val="008B7D8F"/>
    <w:rsid w:val="008C079B"/>
    <w:rsid w:val="008C0BA2"/>
    <w:rsid w:val="008C1563"/>
    <w:rsid w:val="008C2328"/>
    <w:rsid w:val="008C26B6"/>
    <w:rsid w:val="008C2DF5"/>
    <w:rsid w:val="008C3FD3"/>
    <w:rsid w:val="008C420D"/>
    <w:rsid w:val="008C4962"/>
    <w:rsid w:val="008C56EA"/>
    <w:rsid w:val="008C6AE9"/>
    <w:rsid w:val="008C72BA"/>
    <w:rsid w:val="008C7C6F"/>
    <w:rsid w:val="008D0B35"/>
    <w:rsid w:val="008D1BE3"/>
    <w:rsid w:val="008D450E"/>
    <w:rsid w:val="008D47BB"/>
    <w:rsid w:val="008D49A7"/>
    <w:rsid w:val="008D4AAA"/>
    <w:rsid w:val="008D5F6A"/>
    <w:rsid w:val="008D68F3"/>
    <w:rsid w:val="008D7764"/>
    <w:rsid w:val="008E2D0C"/>
    <w:rsid w:val="008E3C63"/>
    <w:rsid w:val="008E41D4"/>
    <w:rsid w:val="008E4BE9"/>
    <w:rsid w:val="008E516C"/>
    <w:rsid w:val="008E5823"/>
    <w:rsid w:val="008E6232"/>
    <w:rsid w:val="008E6CE2"/>
    <w:rsid w:val="008F0997"/>
    <w:rsid w:val="008F0F85"/>
    <w:rsid w:val="008F14FB"/>
    <w:rsid w:val="008F26EE"/>
    <w:rsid w:val="008F3FDE"/>
    <w:rsid w:val="008F437B"/>
    <w:rsid w:val="008F5206"/>
    <w:rsid w:val="008F7255"/>
    <w:rsid w:val="008F74D2"/>
    <w:rsid w:val="009001B2"/>
    <w:rsid w:val="0090024F"/>
    <w:rsid w:val="0090041D"/>
    <w:rsid w:val="0090085D"/>
    <w:rsid w:val="00902080"/>
    <w:rsid w:val="009026C2"/>
    <w:rsid w:val="00902C6A"/>
    <w:rsid w:val="00903023"/>
    <w:rsid w:val="00903B89"/>
    <w:rsid w:val="00903E76"/>
    <w:rsid w:val="00904E32"/>
    <w:rsid w:val="00904F6A"/>
    <w:rsid w:val="009057F7"/>
    <w:rsid w:val="00905A4B"/>
    <w:rsid w:val="0090609A"/>
    <w:rsid w:val="0090706A"/>
    <w:rsid w:val="00910B27"/>
    <w:rsid w:val="00910DC9"/>
    <w:rsid w:val="00911F23"/>
    <w:rsid w:val="009132F8"/>
    <w:rsid w:val="00913583"/>
    <w:rsid w:val="0091584D"/>
    <w:rsid w:val="009207A7"/>
    <w:rsid w:val="00920D06"/>
    <w:rsid w:val="00920F27"/>
    <w:rsid w:val="0092210D"/>
    <w:rsid w:val="0092215F"/>
    <w:rsid w:val="00922B12"/>
    <w:rsid w:val="0092365D"/>
    <w:rsid w:val="00924307"/>
    <w:rsid w:val="00924773"/>
    <w:rsid w:val="00925F20"/>
    <w:rsid w:val="00926153"/>
    <w:rsid w:val="00926BDF"/>
    <w:rsid w:val="00927282"/>
    <w:rsid w:val="00927768"/>
    <w:rsid w:val="00930AD1"/>
    <w:rsid w:val="00932039"/>
    <w:rsid w:val="00932DB4"/>
    <w:rsid w:val="00933240"/>
    <w:rsid w:val="0093482A"/>
    <w:rsid w:val="00934AF3"/>
    <w:rsid w:val="009356EF"/>
    <w:rsid w:val="0093621E"/>
    <w:rsid w:val="009369C5"/>
    <w:rsid w:val="00936DC7"/>
    <w:rsid w:val="00937448"/>
    <w:rsid w:val="00937B62"/>
    <w:rsid w:val="00941E39"/>
    <w:rsid w:val="00942773"/>
    <w:rsid w:val="0094278D"/>
    <w:rsid w:val="00942CD0"/>
    <w:rsid w:val="00942D1F"/>
    <w:rsid w:val="00943375"/>
    <w:rsid w:val="009440DD"/>
    <w:rsid w:val="009441A0"/>
    <w:rsid w:val="00944529"/>
    <w:rsid w:val="00945375"/>
    <w:rsid w:val="0094581C"/>
    <w:rsid w:val="00945AEF"/>
    <w:rsid w:val="00945C8F"/>
    <w:rsid w:val="00945D1B"/>
    <w:rsid w:val="0094654D"/>
    <w:rsid w:val="0094768B"/>
    <w:rsid w:val="0095089D"/>
    <w:rsid w:val="00952B77"/>
    <w:rsid w:val="00954AB9"/>
    <w:rsid w:val="009555B5"/>
    <w:rsid w:val="00956EB4"/>
    <w:rsid w:val="00957277"/>
    <w:rsid w:val="009572C2"/>
    <w:rsid w:val="00960C70"/>
    <w:rsid w:val="00960F20"/>
    <w:rsid w:val="0096111F"/>
    <w:rsid w:val="009614BC"/>
    <w:rsid w:val="00962365"/>
    <w:rsid w:val="00962DB6"/>
    <w:rsid w:val="00963911"/>
    <w:rsid w:val="00964B84"/>
    <w:rsid w:val="00964BB2"/>
    <w:rsid w:val="009653AD"/>
    <w:rsid w:val="00966A36"/>
    <w:rsid w:val="009670A1"/>
    <w:rsid w:val="00967318"/>
    <w:rsid w:val="00967E19"/>
    <w:rsid w:val="00967F8D"/>
    <w:rsid w:val="009701BA"/>
    <w:rsid w:val="00970418"/>
    <w:rsid w:val="00970664"/>
    <w:rsid w:val="009723F1"/>
    <w:rsid w:val="009724A3"/>
    <w:rsid w:val="00972EB6"/>
    <w:rsid w:val="009735B1"/>
    <w:rsid w:val="009744B2"/>
    <w:rsid w:val="009747B1"/>
    <w:rsid w:val="009752B9"/>
    <w:rsid w:val="0097533E"/>
    <w:rsid w:val="00975FE3"/>
    <w:rsid w:val="009801EB"/>
    <w:rsid w:val="00981F5C"/>
    <w:rsid w:val="009820C7"/>
    <w:rsid w:val="00983D34"/>
    <w:rsid w:val="0098505B"/>
    <w:rsid w:val="00985474"/>
    <w:rsid w:val="00985A6F"/>
    <w:rsid w:val="00985DE4"/>
    <w:rsid w:val="009862B2"/>
    <w:rsid w:val="009862B8"/>
    <w:rsid w:val="00986C78"/>
    <w:rsid w:val="00987647"/>
    <w:rsid w:val="00987746"/>
    <w:rsid w:val="0099041F"/>
    <w:rsid w:val="009907F7"/>
    <w:rsid w:val="009909E8"/>
    <w:rsid w:val="00991519"/>
    <w:rsid w:val="00993169"/>
    <w:rsid w:val="00993487"/>
    <w:rsid w:val="00994CD9"/>
    <w:rsid w:val="00995FCB"/>
    <w:rsid w:val="00997964"/>
    <w:rsid w:val="009A0154"/>
    <w:rsid w:val="009A0FB0"/>
    <w:rsid w:val="009A16F2"/>
    <w:rsid w:val="009A1DD0"/>
    <w:rsid w:val="009A1F19"/>
    <w:rsid w:val="009A1F32"/>
    <w:rsid w:val="009A4259"/>
    <w:rsid w:val="009A4E3B"/>
    <w:rsid w:val="009A5960"/>
    <w:rsid w:val="009A5FCE"/>
    <w:rsid w:val="009A61B9"/>
    <w:rsid w:val="009A63FE"/>
    <w:rsid w:val="009A6485"/>
    <w:rsid w:val="009A6583"/>
    <w:rsid w:val="009A6AE7"/>
    <w:rsid w:val="009A7006"/>
    <w:rsid w:val="009B1D7D"/>
    <w:rsid w:val="009B1F85"/>
    <w:rsid w:val="009B2121"/>
    <w:rsid w:val="009B2486"/>
    <w:rsid w:val="009B2770"/>
    <w:rsid w:val="009B64C3"/>
    <w:rsid w:val="009B6956"/>
    <w:rsid w:val="009B78B6"/>
    <w:rsid w:val="009C147D"/>
    <w:rsid w:val="009C2161"/>
    <w:rsid w:val="009C2288"/>
    <w:rsid w:val="009C2AA1"/>
    <w:rsid w:val="009C3361"/>
    <w:rsid w:val="009C50BD"/>
    <w:rsid w:val="009C5E43"/>
    <w:rsid w:val="009C62C3"/>
    <w:rsid w:val="009C778C"/>
    <w:rsid w:val="009C78A0"/>
    <w:rsid w:val="009C7920"/>
    <w:rsid w:val="009D0072"/>
    <w:rsid w:val="009D187C"/>
    <w:rsid w:val="009D1BAE"/>
    <w:rsid w:val="009D2DD3"/>
    <w:rsid w:val="009D35E0"/>
    <w:rsid w:val="009D412A"/>
    <w:rsid w:val="009D6DF7"/>
    <w:rsid w:val="009D76A8"/>
    <w:rsid w:val="009D7789"/>
    <w:rsid w:val="009D79BB"/>
    <w:rsid w:val="009D7C09"/>
    <w:rsid w:val="009E0102"/>
    <w:rsid w:val="009E0AF2"/>
    <w:rsid w:val="009E1DBE"/>
    <w:rsid w:val="009E3E14"/>
    <w:rsid w:val="009E50B8"/>
    <w:rsid w:val="009E552F"/>
    <w:rsid w:val="009E6E15"/>
    <w:rsid w:val="009E7237"/>
    <w:rsid w:val="009E7EA7"/>
    <w:rsid w:val="009F07C5"/>
    <w:rsid w:val="009F0AE4"/>
    <w:rsid w:val="009F20E1"/>
    <w:rsid w:val="009F242B"/>
    <w:rsid w:val="009F2F3A"/>
    <w:rsid w:val="009F3C3F"/>
    <w:rsid w:val="009F46B0"/>
    <w:rsid w:val="009F6464"/>
    <w:rsid w:val="009F6B5C"/>
    <w:rsid w:val="00A00A07"/>
    <w:rsid w:val="00A01631"/>
    <w:rsid w:val="00A02A47"/>
    <w:rsid w:val="00A033DE"/>
    <w:rsid w:val="00A0343D"/>
    <w:rsid w:val="00A03CB4"/>
    <w:rsid w:val="00A03ED8"/>
    <w:rsid w:val="00A04F61"/>
    <w:rsid w:val="00A05BC4"/>
    <w:rsid w:val="00A05E0D"/>
    <w:rsid w:val="00A06A1A"/>
    <w:rsid w:val="00A07BDF"/>
    <w:rsid w:val="00A10FEA"/>
    <w:rsid w:val="00A11073"/>
    <w:rsid w:val="00A12895"/>
    <w:rsid w:val="00A13CBB"/>
    <w:rsid w:val="00A13CED"/>
    <w:rsid w:val="00A147E1"/>
    <w:rsid w:val="00A167BD"/>
    <w:rsid w:val="00A16908"/>
    <w:rsid w:val="00A179E0"/>
    <w:rsid w:val="00A17BB8"/>
    <w:rsid w:val="00A20432"/>
    <w:rsid w:val="00A21B78"/>
    <w:rsid w:val="00A23580"/>
    <w:rsid w:val="00A2425B"/>
    <w:rsid w:val="00A26355"/>
    <w:rsid w:val="00A26DE8"/>
    <w:rsid w:val="00A27082"/>
    <w:rsid w:val="00A2735E"/>
    <w:rsid w:val="00A27BF1"/>
    <w:rsid w:val="00A3091B"/>
    <w:rsid w:val="00A30928"/>
    <w:rsid w:val="00A31289"/>
    <w:rsid w:val="00A35561"/>
    <w:rsid w:val="00A3799A"/>
    <w:rsid w:val="00A37C9B"/>
    <w:rsid w:val="00A4058F"/>
    <w:rsid w:val="00A41673"/>
    <w:rsid w:val="00A434FA"/>
    <w:rsid w:val="00A43FD3"/>
    <w:rsid w:val="00A44647"/>
    <w:rsid w:val="00A455D9"/>
    <w:rsid w:val="00A45A45"/>
    <w:rsid w:val="00A4634A"/>
    <w:rsid w:val="00A5098B"/>
    <w:rsid w:val="00A51213"/>
    <w:rsid w:val="00A52F8E"/>
    <w:rsid w:val="00A52FB9"/>
    <w:rsid w:val="00A5440D"/>
    <w:rsid w:val="00A548E9"/>
    <w:rsid w:val="00A55B1A"/>
    <w:rsid w:val="00A566D1"/>
    <w:rsid w:val="00A600D9"/>
    <w:rsid w:val="00A6018C"/>
    <w:rsid w:val="00A611C5"/>
    <w:rsid w:val="00A6220A"/>
    <w:rsid w:val="00A626CE"/>
    <w:rsid w:val="00A62F65"/>
    <w:rsid w:val="00A638AA"/>
    <w:rsid w:val="00A64F6A"/>
    <w:rsid w:val="00A653B5"/>
    <w:rsid w:val="00A6589F"/>
    <w:rsid w:val="00A65A5A"/>
    <w:rsid w:val="00A676D7"/>
    <w:rsid w:val="00A67EEB"/>
    <w:rsid w:val="00A70107"/>
    <w:rsid w:val="00A70EDB"/>
    <w:rsid w:val="00A70F80"/>
    <w:rsid w:val="00A712C7"/>
    <w:rsid w:val="00A7153E"/>
    <w:rsid w:val="00A716E8"/>
    <w:rsid w:val="00A71ACC"/>
    <w:rsid w:val="00A722A7"/>
    <w:rsid w:val="00A730C1"/>
    <w:rsid w:val="00A73D85"/>
    <w:rsid w:val="00A752FC"/>
    <w:rsid w:val="00A753BF"/>
    <w:rsid w:val="00A7578E"/>
    <w:rsid w:val="00A7606D"/>
    <w:rsid w:val="00A76560"/>
    <w:rsid w:val="00A767F5"/>
    <w:rsid w:val="00A77C39"/>
    <w:rsid w:val="00A80C68"/>
    <w:rsid w:val="00A8190C"/>
    <w:rsid w:val="00A81982"/>
    <w:rsid w:val="00A82AEC"/>
    <w:rsid w:val="00A85906"/>
    <w:rsid w:val="00A85A70"/>
    <w:rsid w:val="00A85BB7"/>
    <w:rsid w:val="00A86381"/>
    <w:rsid w:val="00A869E1"/>
    <w:rsid w:val="00A87601"/>
    <w:rsid w:val="00A87CA6"/>
    <w:rsid w:val="00A900F5"/>
    <w:rsid w:val="00A906AA"/>
    <w:rsid w:val="00A918BF"/>
    <w:rsid w:val="00A91E1E"/>
    <w:rsid w:val="00A92234"/>
    <w:rsid w:val="00A937DD"/>
    <w:rsid w:val="00A9466B"/>
    <w:rsid w:val="00A95210"/>
    <w:rsid w:val="00A9580A"/>
    <w:rsid w:val="00A96A9A"/>
    <w:rsid w:val="00A96B82"/>
    <w:rsid w:val="00AA00E1"/>
    <w:rsid w:val="00AA083C"/>
    <w:rsid w:val="00AA1952"/>
    <w:rsid w:val="00AA1C54"/>
    <w:rsid w:val="00AA1E2E"/>
    <w:rsid w:val="00AA1EBE"/>
    <w:rsid w:val="00AA30FC"/>
    <w:rsid w:val="00AA36B9"/>
    <w:rsid w:val="00AA400D"/>
    <w:rsid w:val="00AA4CDE"/>
    <w:rsid w:val="00AA5348"/>
    <w:rsid w:val="00AA647B"/>
    <w:rsid w:val="00AA6641"/>
    <w:rsid w:val="00AA6A38"/>
    <w:rsid w:val="00AA70E4"/>
    <w:rsid w:val="00AA7AE5"/>
    <w:rsid w:val="00AB294C"/>
    <w:rsid w:val="00AB2A75"/>
    <w:rsid w:val="00AB2D34"/>
    <w:rsid w:val="00AB30CE"/>
    <w:rsid w:val="00AB34BC"/>
    <w:rsid w:val="00AB68DC"/>
    <w:rsid w:val="00AB788F"/>
    <w:rsid w:val="00AC01E8"/>
    <w:rsid w:val="00AC098A"/>
    <w:rsid w:val="00AC3220"/>
    <w:rsid w:val="00AC35F1"/>
    <w:rsid w:val="00AC3FE9"/>
    <w:rsid w:val="00AC6CD6"/>
    <w:rsid w:val="00AC7171"/>
    <w:rsid w:val="00AC7EE5"/>
    <w:rsid w:val="00AD0DF0"/>
    <w:rsid w:val="00AD1374"/>
    <w:rsid w:val="00AD1D09"/>
    <w:rsid w:val="00AD1E15"/>
    <w:rsid w:val="00AD1E2D"/>
    <w:rsid w:val="00AD29DF"/>
    <w:rsid w:val="00AD2A0C"/>
    <w:rsid w:val="00AD36E8"/>
    <w:rsid w:val="00AD5570"/>
    <w:rsid w:val="00AD5864"/>
    <w:rsid w:val="00AD5F9C"/>
    <w:rsid w:val="00AD61CF"/>
    <w:rsid w:val="00AE019C"/>
    <w:rsid w:val="00AE1AA2"/>
    <w:rsid w:val="00AE1F48"/>
    <w:rsid w:val="00AE2058"/>
    <w:rsid w:val="00AE21C0"/>
    <w:rsid w:val="00AE2CB6"/>
    <w:rsid w:val="00AE34A8"/>
    <w:rsid w:val="00AE3AC9"/>
    <w:rsid w:val="00AE4652"/>
    <w:rsid w:val="00AE5285"/>
    <w:rsid w:val="00AE5520"/>
    <w:rsid w:val="00AE6393"/>
    <w:rsid w:val="00AE6E2A"/>
    <w:rsid w:val="00AE75B0"/>
    <w:rsid w:val="00AF1EB8"/>
    <w:rsid w:val="00AF31EE"/>
    <w:rsid w:val="00AF32B0"/>
    <w:rsid w:val="00AF4F7D"/>
    <w:rsid w:val="00AF6186"/>
    <w:rsid w:val="00AF682B"/>
    <w:rsid w:val="00B00155"/>
    <w:rsid w:val="00B0038C"/>
    <w:rsid w:val="00B00D77"/>
    <w:rsid w:val="00B01672"/>
    <w:rsid w:val="00B01D6B"/>
    <w:rsid w:val="00B02071"/>
    <w:rsid w:val="00B020BB"/>
    <w:rsid w:val="00B024E0"/>
    <w:rsid w:val="00B030C4"/>
    <w:rsid w:val="00B031D2"/>
    <w:rsid w:val="00B07CDB"/>
    <w:rsid w:val="00B11B6C"/>
    <w:rsid w:val="00B12440"/>
    <w:rsid w:val="00B1251D"/>
    <w:rsid w:val="00B125D7"/>
    <w:rsid w:val="00B12CA1"/>
    <w:rsid w:val="00B14A94"/>
    <w:rsid w:val="00B14E43"/>
    <w:rsid w:val="00B16B3B"/>
    <w:rsid w:val="00B20BAE"/>
    <w:rsid w:val="00B218F9"/>
    <w:rsid w:val="00B21CF4"/>
    <w:rsid w:val="00B2223D"/>
    <w:rsid w:val="00B2302A"/>
    <w:rsid w:val="00B23CB8"/>
    <w:rsid w:val="00B24966"/>
    <w:rsid w:val="00B26A80"/>
    <w:rsid w:val="00B26FD1"/>
    <w:rsid w:val="00B2702A"/>
    <w:rsid w:val="00B30144"/>
    <w:rsid w:val="00B303A0"/>
    <w:rsid w:val="00B30C86"/>
    <w:rsid w:val="00B30E3C"/>
    <w:rsid w:val="00B327AD"/>
    <w:rsid w:val="00B34A78"/>
    <w:rsid w:val="00B35289"/>
    <w:rsid w:val="00B3554C"/>
    <w:rsid w:val="00B35698"/>
    <w:rsid w:val="00B36BC9"/>
    <w:rsid w:val="00B372BE"/>
    <w:rsid w:val="00B406D2"/>
    <w:rsid w:val="00B40807"/>
    <w:rsid w:val="00B412F9"/>
    <w:rsid w:val="00B42B2F"/>
    <w:rsid w:val="00B42B87"/>
    <w:rsid w:val="00B439A6"/>
    <w:rsid w:val="00B43A37"/>
    <w:rsid w:val="00B44FC6"/>
    <w:rsid w:val="00B45018"/>
    <w:rsid w:val="00B45DAC"/>
    <w:rsid w:val="00B47785"/>
    <w:rsid w:val="00B50570"/>
    <w:rsid w:val="00B50DA1"/>
    <w:rsid w:val="00B513EA"/>
    <w:rsid w:val="00B51E34"/>
    <w:rsid w:val="00B53DFB"/>
    <w:rsid w:val="00B5598E"/>
    <w:rsid w:val="00B56E00"/>
    <w:rsid w:val="00B575DA"/>
    <w:rsid w:val="00B61B6C"/>
    <w:rsid w:val="00B61D14"/>
    <w:rsid w:val="00B61FA1"/>
    <w:rsid w:val="00B6326C"/>
    <w:rsid w:val="00B63E5F"/>
    <w:rsid w:val="00B63F3C"/>
    <w:rsid w:val="00B6412E"/>
    <w:rsid w:val="00B65841"/>
    <w:rsid w:val="00B65EA2"/>
    <w:rsid w:val="00B671D5"/>
    <w:rsid w:val="00B67394"/>
    <w:rsid w:val="00B67D6F"/>
    <w:rsid w:val="00B70162"/>
    <w:rsid w:val="00B71DB4"/>
    <w:rsid w:val="00B72734"/>
    <w:rsid w:val="00B728BF"/>
    <w:rsid w:val="00B72D9E"/>
    <w:rsid w:val="00B76068"/>
    <w:rsid w:val="00B763BD"/>
    <w:rsid w:val="00B77CB1"/>
    <w:rsid w:val="00B8046D"/>
    <w:rsid w:val="00B80730"/>
    <w:rsid w:val="00B80BA7"/>
    <w:rsid w:val="00B90999"/>
    <w:rsid w:val="00B90D37"/>
    <w:rsid w:val="00B910D9"/>
    <w:rsid w:val="00B926E8"/>
    <w:rsid w:val="00B934A2"/>
    <w:rsid w:val="00B949BC"/>
    <w:rsid w:val="00B96282"/>
    <w:rsid w:val="00B966B2"/>
    <w:rsid w:val="00B96FAA"/>
    <w:rsid w:val="00B97A6B"/>
    <w:rsid w:val="00B97DEE"/>
    <w:rsid w:val="00BA0E66"/>
    <w:rsid w:val="00BA21A6"/>
    <w:rsid w:val="00BA2B76"/>
    <w:rsid w:val="00BA2C36"/>
    <w:rsid w:val="00BA2CB8"/>
    <w:rsid w:val="00BA3A6A"/>
    <w:rsid w:val="00BA4C42"/>
    <w:rsid w:val="00BA4C7C"/>
    <w:rsid w:val="00BA55A3"/>
    <w:rsid w:val="00BA7B59"/>
    <w:rsid w:val="00BA7C7E"/>
    <w:rsid w:val="00BA7DD8"/>
    <w:rsid w:val="00BB0C4B"/>
    <w:rsid w:val="00BB1968"/>
    <w:rsid w:val="00BB2244"/>
    <w:rsid w:val="00BB2F09"/>
    <w:rsid w:val="00BB33F2"/>
    <w:rsid w:val="00BB3BF9"/>
    <w:rsid w:val="00BB4819"/>
    <w:rsid w:val="00BB4B4F"/>
    <w:rsid w:val="00BB4F63"/>
    <w:rsid w:val="00BB6EBC"/>
    <w:rsid w:val="00BB715E"/>
    <w:rsid w:val="00BC15DA"/>
    <w:rsid w:val="00BC1759"/>
    <w:rsid w:val="00BC315E"/>
    <w:rsid w:val="00BC492B"/>
    <w:rsid w:val="00BC499B"/>
    <w:rsid w:val="00BC4C22"/>
    <w:rsid w:val="00BC4F1A"/>
    <w:rsid w:val="00BC5544"/>
    <w:rsid w:val="00BC6BC6"/>
    <w:rsid w:val="00BC7E75"/>
    <w:rsid w:val="00BC7EDE"/>
    <w:rsid w:val="00BD1005"/>
    <w:rsid w:val="00BD110A"/>
    <w:rsid w:val="00BD1740"/>
    <w:rsid w:val="00BD2806"/>
    <w:rsid w:val="00BD2FDE"/>
    <w:rsid w:val="00BD3B92"/>
    <w:rsid w:val="00BD3D3A"/>
    <w:rsid w:val="00BD3F2C"/>
    <w:rsid w:val="00BD4194"/>
    <w:rsid w:val="00BD4222"/>
    <w:rsid w:val="00BD6BBB"/>
    <w:rsid w:val="00BE1EED"/>
    <w:rsid w:val="00BE2586"/>
    <w:rsid w:val="00BE35F0"/>
    <w:rsid w:val="00BE376B"/>
    <w:rsid w:val="00BE412C"/>
    <w:rsid w:val="00BE510F"/>
    <w:rsid w:val="00BE6A8D"/>
    <w:rsid w:val="00BE72ED"/>
    <w:rsid w:val="00BE7C1C"/>
    <w:rsid w:val="00BE7E80"/>
    <w:rsid w:val="00BF0538"/>
    <w:rsid w:val="00BF094E"/>
    <w:rsid w:val="00BF1055"/>
    <w:rsid w:val="00BF13D5"/>
    <w:rsid w:val="00BF1743"/>
    <w:rsid w:val="00BF2D3C"/>
    <w:rsid w:val="00BF49AA"/>
    <w:rsid w:val="00BF50FB"/>
    <w:rsid w:val="00BF5916"/>
    <w:rsid w:val="00BF60E9"/>
    <w:rsid w:val="00BF6506"/>
    <w:rsid w:val="00C00D51"/>
    <w:rsid w:val="00C01055"/>
    <w:rsid w:val="00C019CE"/>
    <w:rsid w:val="00C02283"/>
    <w:rsid w:val="00C0236A"/>
    <w:rsid w:val="00C024C1"/>
    <w:rsid w:val="00C031D8"/>
    <w:rsid w:val="00C032D6"/>
    <w:rsid w:val="00C03D39"/>
    <w:rsid w:val="00C0409F"/>
    <w:rsid w:val="00C046B5"/>
    <w:rsid w:val="00C06336"/>
    <w:rsid w:val="00C1142B"/>
    <w:rsid w:val="00C140AE"/>
    <w:rsid w:val="00C1453F"/>
    <w:rsid w:val="00C14A63"/>
    <w:rsid w:val="00C14A88"/>
    <w:rsid w:val="00C14D22"/>
    <w:rsid w:val="00C16E6F"/>
    <w:rsid w:val="00C1704C"/>
    <w:rsid w:val="00C1788E"/>
    <w:rsid w:val="00C20438"/>
    <w:rsid w:val="00C216B2"/>
    <w:rsid w:val="00C2177B"/>
    <w:rsid w:val="00C21B4B"/>
    <w:rsid w:val="00C21D30"/>
    <w:rsid w:val="00C222DB"/>
    <w:rsid w:val="00C22675"/>
    <w:rsid w:val="00C2284E"/>
    <w:rsid w:val="00C22B0B"/>
    <w:rsid w:val="00C22EF5"/>
    <w:rsid w:val="00C2386E"/>
    <w:rsid w:val="00C24E61"/>
    <w:rsid w:val="00C2548C"/>
    <w:rsid w:val="00C25BB0"/>
    <w:rsid w:val="00C30284"/>
    <w:rsid w:val="00C30A69"/>
    <w:rsid w:val="00C31718"/>
    <w:rsid w:val="00C32819"/>
    <w:rsid w:val="00C33380"/>
    <w:rsid w:val="00C34ECC"/>
    <w:rsid w:val="00C354E0"/>
    <w:rsid w:val="00C36AB3"/>
    <w:rsid w:val="00C408C9"/>
    <w:rsid w:val="00C40D33"/>
    <w:rsid w:val="00C41CCB"/>
    <w:rsid w:val="00C4241C"/>
    <w:rsid w:val="00C42802"/>
    <w:rsid w:val="00C447C1"/>
    <w:rsid w:val="00C4502B"/>
    <w:rsid w:val="00C45C57"/>
    <w:rsid w:val="00C45EFD"/>
    <w:rsid w:val="00C47193"/>
    <w:rsid w:val="00C47211"/>
    <w:rsid w:val="00C50DE8"/>
    <w:rsid w:val="00C50E1A"/>
    <w:rsid w:val="00C51077"/>
    <w:rsid w:val="00C517EC"/>
    <w:rsid w:val="00C52132"/>
    <w:rsid w:val="00C525BD"/>
    <w:rsid w:val="00C526F3"/>
    <w:rsid w:val="00C532C5"/>
    <w:rsid w:val="00C53E6A"/>
    <w:rsid w:val="00C53F39"/>
    <w:rsid w:val="00C5440C"/>
    <w:rsid w:val="00C54A95"/>
    <w:rsid w:val="00C55393"/>
    <w:rsid w:val="00C56A40"/>
    <w:rsid w:val="00C60D64"/>
    <w:rsid w:val="00C61835"/>
    <w:rsid w:val="00C61C25"/>
    <w:rsid w:val="00C62D7D"/>
    <w:rsid w:val="00C63229"/>
    <w:rsid w:val="00C63F1F"/>
    <w:rsid w:val="00C648CD"/>
    <w:rsid w:val="00C65AE5"/>
    <w:rsid w:val="00C668C4"/>
    <w:rsid w:val="00C67F64"/>
    <w:rsid w:val="00C729BA"/>
    <w:rsid w:val="00C72B0A"/>
    <w:rsid w:val="00C732C2"/>
    <w:rsid w:val="00C73654"/>
    <w:rsid w:val="00C753C0"/>
    <w:rsid w:val="00C763D8"/>
    <w:rsid w:val="00C76525"/>
    <w:rsid w:val="00C7763C"/>
    <w:rsid w:val="00C77A1E"/>
    <w:rsid w:val="00C77E69"/>
    <w:rsid w:val="00C80218"/>
    <w:rsid w:val="00C81423"/>
    <w:rsid w:val="00C817E1"/>
    <w:rsid w:val="00C8217B"/>
    <w:rsid w:val="00C822CB"/>
    <w:rsid w:val="00C838A2"/>
    <w:rsid w:val="00C83D3F"/>
    <w:rsid w:val="00C842DB"/>
    <w:rsid w:val="00C84550"/>
    <w:rsid w:val="00C84806"/>
    <w:rsid w:val="00C86E1C"/>
    <w:rsid w:val="00C8745C"/>
    <w:rsid w:val="00C87B14"/>
    <w:rsid w:val="00C90622"/>
    <w:rsid w:val="00C912C8"/>
    <w:rsid w:val="00C91652"/>
    <w:rsid w:val="00C91E8D"/>
    <w:rsid w:val="00C91F14"/>
    <w:rsid w:val="00C923C2"/>
    <w:rsid w:val="00C933B6"/>
    <w:rsid w:val="00C937FC"/>
    <w:rsid w:val="00C94B23"/>
    <w:rsid w:val="00C9514F"/>
    <w:rsid w:val="00C96F45"/>
    <w:rsid w:val="00C97B3D"/>
    <w:rsid w:val="00C97EE7"/>
    <w:rsid w:val="00CA113F"/>
    <w:rsid w:val="00CA1987"/>
    <w:rsid w:val="00CA2269"/>
    <w:rsid w:val="00CA266D"/>
    <w:rsid w:val="00CA35CC"/>
    <w:rsid w:val="00CA35ED"/>
    <w:rsid w:val="00CA3724"/>
    <w:rsid w:val="00CA6AAF"/>
    <w:rsid w:val="00CA74E9"/>
    <w:rsid w:val="00CA7ACC"/>
    <w:rsid w:val="00CB0568"/>
    <w:rsid w:val="00CB1515"/>
    <w:rsid w:val="00CB1B37"/>
    <w:rsid w:val="00CB2286"/>
    <w:rsid w:val="00CB24DE"/>
    <w:rsid w:val="00CB466C"/>
    <w:rsid w:val="00CB4BF7"/>
    <w:rsid w:val="00CB5183"/>
    <w:rsid w:val="00CB6060"/>
    <w:rsid w:val="00CB6339"/>
    <w:rsid w:val="00CB793F"/>
    <w:rsid w:val="00CC0DD1"/>
    <w:rsid w:val="00CC2A43"/>
    <w:rsid w:val="00CC2D01"/>
    <w:rsid w:val="00CC42F7"/>
    <w:rsid w:val="00CC5DF6"/>
    <w:rsid w:val="00CC77C6"/>
    <w:rsid w:val="00CD0779"/>
    <w:rsid w:val="00CD0F08"/>
    <w:rsid w:val="00CD1565"/>
    <w:rsid w:val="00CD31C4"/>
    <w:rsid w:val="00CD6239"/>
    <w:rsid w:val="00CD6409"/>
    <w:rsid w:val="00CE05A2"/>
    <w:rsid w:val="00CE0837"/>
    <w:rsid w:val="00CE1312"/>
    <w:rsid w:val="00CE1A87"/>
    <w:rsid w:val="00CE2474"/>
    <w:rsid w:val="00CE349F"/>
    <w:rsid w:val="00CE3505"/>
    <w:rsid w:val="00CE38A5"/>
    <w:rsid w:val="00CE419D"/>
    <w:rsid w:val="00CE4278"/>
    <w:rsid w:val="00CE6D3A"/>
    <w:rsid w:val="00CE70DE"/>
    <w:rsid w:val="00CE70F6"/>
    <w:rsid w:val="00CE7DAB"/>
    <w:rsid w:val="00CF051F"/>
    <w:rsid w:val="00CF05C7"/>
    <w:rsid w:val="00CF28A1"/>
    <w:rsid w:val="00CF2B71"/>
    <w:rsid w:val="00CF36F3"/>
    <w:rsid w:val="00CF4922"/>
    <w:rsid w:val="00CF4BED"/>
    <w:rsid w:val="00CF50A0"/>
    <w:rsid w:val="00CF6FA6"/>
    <w:rsid w:val="00CF7817"/>
    <w:rsid w:val="00D018E4"/>
    <w:rsid w:val="00D03E5E"/>
    <w:rsid w:val="00D05DF0"/>
    <w:rsid w:val="00D07F74"/>
    <w:rsid w:val="00D106F6"/>
    <w:rsid w:val="00D10CA8"/>
    <w:rsid w:val="00D13A4F"/>
    <w:rsid w:val="00D14C31"/>
    <w:rsid w:val="00D15982"/>
    <w:rsid w:val="00D1748F"/>
    <w:rsid w:val="00D17C2D"/>
    <w:rsid w:val="00D17DFC"/>
    <w:rsid w:val="00D203AC"/>
    <w:rsid w:val="00D20CDD"/>
    <w:rsid w:val="00D21230"/>
    <w:rsid w:val="00D21471"/>
    <w:rsid w:val="00D21637"/>
    <w:rsid w:val="00D21FDC"/>
    <w:rsid w:val="00D2383F"/>
    <w:rsid w:val="00D23F51"/>
    <w:rsid w:val="00D24DD7"/>
    <w:rsid w:val="00D2545B"/>
    <w:rsid w:val="00D255D6"/>
    <w:rsid w:val="00D25A93"/>
    <w:rsid w:val="00D26796"/>
    <w:rsid w:val="00D2692E"/>
    <w:rsid w:val="00D27411"/>
    <w:rsid w:val="00D2748D"/>
    <w:rsid w:val="00D27E48"/>
    <w:rsid w:val="00D27F3F"/>
    <w:rsid w:val="00D3095E"/>
    <w:rsid w:val="00D30A14"/>
    <w:rsid w:val="00D319D0"/>
    <w:rsid w:val="00D31C88"/>
    <w:rsid w:val="00D31F49"/>
    <w:rsid w:val="00D32C5F"/>
    <w:rsid w:val="00D333AD"/>
    <w:rsid w:val="00D33AAA"/>
    <w:rsid w:val="00D341F8"/>
    <w:rsid w:val="00D360FB"/>
    <w:rsid w:val="00D37B23"/>
    <w:rsid w:val="00D40CB7"/>
    <w:rsid w:val="00D40DA5"/>
    <w:rsid w:val="00D440ED"/>
    <w:rsid w:val="00D4465A"/>
    <w:rsid w:val="00D44D77"/>
    <w:rsid w:val="00D452A1"/>
    <w:rsid w:val="00D4664B"/>
    <w:rsid w:val="00D469CA"/>
    <w:rsid w:val="00D46E88"/>
    <w:rsid w:val="00D47BE0"/>
    <w:rsid w:val="00D47D97"/>
    <w:rsid w:val="00D47E08"/>
    <w:rsid w:val="00D50189"/>
    <w:rsid w:val="00D50FC1"/>
    <w:rsid w:val="00D51B41"/>
    <w:rsid w:val="00D51D7C"/>
    <w:rsid w:val="00D520A7"/>
    <w:rsid w:val="00D52A06"/>
    <w:rsid w:val="00D54E94"/>
    <w:rsid w:val="00D56010"/>
    <w:rsid w:val="00D5687C"/>
    <w:rsid w:val="00D578D5"/>
    <w:rsid w:val="00D6063E"/>
    <w:rsid w:val="00D60DBC"/>
    <w:rsid w:val="00D611CA"/>
    <w:rsid w:val="00D62D74"/>
    <w:rsid w:val="00D62E54"/>
    <w:rsid w:val="00D63462"/>
    <w:rsid w:val="00D64061"/>
    <w:rsid w:val="00D6483B"/>
    <w:rsid w:val="00D64A58"/>
    <w:rsid w:val="00D65026"/>
    <w:rsid w:val="00D66269"/>
    <w:rsid w:val="00D66866"/>
    <w:rsid w:val="00D67E3C"/>
    <w:rsid w:val="00D7099F"/>
    <w:rsid w:val="00D718B7"/>
    <w:rsid w:val="00D722CF"/>
    <w:rsid w:val="00D74302"/>
    <w:rsid w:val="00D74D18"/>
    <w:rsid w:val="00D75721"/>
    <w:rsid w:val="00D76E98"/>
    <w:rsid w:val="00D77E14"/>
    <w:rsid w:val="00D80870"/>
    <w:rsid w:val="00D8210D"/>
    <w:rsid w:val="00D83749"/>
    <w:rsid w:val="00D849B2"/>
    <w:rsid w:val="00D84DCA"/>
    <w:rsid w:val="00D85B3F"/>
    <w:rsid w:val="00D869FF"/>
    <w:rsid w:val="00D86E94"/>
    <w:rsid w:val="00D874E6"/>
    <w:rsid w:val="00D87BE8"/>
    <w:rsid w:val="00D91B21"/>
    <w:rsid w:val="00D91DCB"/>
    <w:rsid w:val="00D92F53"/>
    <w:rsid w:val="00D93303"/>
    <w:rsid w:val="00D9377F"/>
    <w:rsid w:val="00D95AC5"/>
    <w:rsid w:val="00D96B75"/>
    <w:rsid w:val="00D96D36"/>
    <w:rsid w:val="00D96D83"/>
    <w:rsid w:val="00D975AC"/>
    <w:rsid w:val="00D97ABF"/>
    <w:rsid w:val="00DA0196"/>
    <w:rsid w:val="00DA0508"/>
    <w:rsid w:val="00DA07A7"/>
    <w:rsid w:val="00DA0C30"/>
    <w:rsid w:val="00DA1407"/>
    <w:rsid w:val="00DA1432"/>
    <w:rsid w:val="00DA1531"/>
    <w:rsid w:val="00DA3039"/>
    <w:rsid w:val="00DA31ED"/>
    <w:rsid w:val="00DA32BD"/>
    <w:rsid w:val="00DA345C"/>
    <w:rsid w:val="00DA3A3B"/>
    <w:rsid w:val="00DA3E1A"/>
    <w:rsid w:val="00DA4347"/>
    <w:rsid w:val="00DA4350"/>
    <w:rsid w:val="00DA5276"/>
    <w:rsid w:val="00DA5DCD"/>
    <w:rsid w:val="00DA5F65"/>
    <w:rsid w:val="00DA632E"/>
    <w:rsid w:val="00DA7280"/>
    <w:rsid w:val="00DA7939"/>
    <w:rsid w:val="00DA7953"/>
    <w:rsid w:val="00DB0BD3"/>
    <w:rsid w:val="00DB11C7"/>
    <w:rsid w:val="00DB2370"/>
    <w:rsid w:val="00DB2FFD"/>
    <w:rsid w:val="00DB3997"/>
    <w:rsid w:val="00DB3A74"/>
    <w:rsid w:val="00DB3B69"/>
    <w:rsid w:val="00DB5362"/>
    <w:rsid w:val="00DB5C2A"/>
    <w:rsid w:val="00DB667A"/>
    <w:rsid w:val="00DB73D7"/>
    <w:rsid w:val="00DB754A"/>
    <w:rsid w:val="00DC053F"/>
    <w:rsid w:val="00DC0933"/>
    <w:rsid w:val="00DC0AD1"/>
    <w:rsid w:val="00DC2244"/>
    <w:rsid w:val="00DC2ACC"/>
    <w:rsid w:val="00DC3160"/>
    <w:rsid w:val="00DC358C"/>
    <w:rsid w:val="00DC4594"/>
    <w:rsid w:val="00DC4A0A"/>
    <w:rsid w:val="00DC51CE"/>
    <w:rsid w:val="00DC54B6"/>
    <w:rsid w:val="00DD0409"/>
    <w:rsid w:val="00DD1168"/>
    <w:rsid w:val="00DD1A27"/>
    <w:rsid w:val="00DD1DBA"/>
    <w:rsid w:val="00DD3B8B"/>
    <w:rsid w:val="00DD3D86"/>
    <w:rsid w:val="00DD581A"/>
    <w:rsid w:val="00DD6FA7"/>
    <w:rsid w:val="00DD71B4"/>
    <w:rsid w:val="00DE068C"/>
    <w:rsid w:val="00DE1867"/>
    <w:rsid w:val="00DE30FF"/>
    <w:rsid w:val="00DE4ECC"/>
    <w:rsid w:val="00DE71B1"/>
    <w:rsid w:val="00DE735F"/>
    <w:rsid w:val="00DF3F79"/>
    <w:rsid w:val="00DF42C8"/>
    <w:rsid w:val="00DF6038"/>
    <w:rsid w:val="00DF60BE"/>
    <w:rsid w:val="00DF6284"/>
    <w:rsid w:val="00DF6737"/>
    <w:rsid w:val="00DF7A0C"/>
    <w:rsid w:val="00DF7D6B"/>
    <w:rsid w:val="00E005E0"/>
    <w:rsid w:val="00E00B0A"/>
    <w:rsid w:val="00E00DFD"/>
    <w:rsid w:val="00E0329B"/>
    <w:rsid w:val="00E03D5B"/>
    <w:rsid w:val="00E057CD"/>
    <w:rsid w:val="00E074AA"/>
    <w:rsid w:val="00E079B7"/>
    <w:rsid w:val="00E07C15"/>
    <w:rsid w:val="00E10CC9"/>
    <w:rsid w:val="00E1175C"/>
    <w:rsid w:val="00E13C51"/>
    <w:rsid w:val="00E14715"/>
    <w:rsid w:val="00E1487B"/>
    <w:rsid w:val="00E15040"/>
    <w:rsid w:val="00E162A6"/>
    <w:rsid w:val="00E16AEA"/>
    <w:rsid w:val="00E16DF6"/>
    <w:rsid w:val="00E16FCD"/>
    <w:rsid w:val="00E17267"/>
    <w:rsid w:val="00E20686"/>
    <w:rsid w:val="00E20793"/>
    <w:rsid w:val="00E20B03"/>
    <w:rsid w:val="00E20EE0"/>
    <w:rsid w:val="00E211AB"/>
    <w:rsid w:val="00E21B6C"/>
    <w:rsid w:val="00E22B5E"/>
    <w:rsid w:val="00E22C84"/>
    <w:rsid w:val="00E23795"/>
    <w:rsid w:val="00E23BD2"/>
    <w:rsid w:val="00E25A69"/>
    <w:rsid w:val="00E25C74"/>
    <w:rsid w:val="00E265B1"/>
    <w:rsid w:val="00E266E3"/>
    <w:rsid w:val="00E30736"/>
    <w:rsid w:val="00E3153C"/>
    <w:rsid w:val="00E31569"/>
    <w:rsid w:val="00E328C2"/>
    <w:rsid w:val="00E32B79"/>
    <w:rsid w:val="00E342CC"/>
    <w:rsid w:val="00E35A25"/>
    <w:rsid w:val="00E4227C"/>
    <w:rsid w:val="00E422E4"/>
    <w:rsid w:val="00E423E7"/>
    <w:rsid w:val="00E431C4"/>
    <w:rsid w:val="00E44738"/>
    <w:rsid w:val="00E4476E"/>
    <w:rsid w:val="00E45C24"/>
    <w:rsid w:val="00E45F27"/>
    <w:rsid w:val="00E468A4"/>
    <w:rsid w:val="00E477EF"/>
    <w:rsid w:val="00E5086C"/>
    <w:rsid w:val="00E509FA"/>
    <w:rsid w:val="00E50DC3"/>
    <w:rsid w:val="00E521AC"/>
    <w:rsid w:val="00E533C7"/>
    <w:rsid w:val="00E53AE7"/>
    <w:rsid w:val="00E545B2"/>
    <w:rsid w:val="00E573F9"/>
    <w:rsid w:val="00E5741C"/>
    <w:rsid w:val="00E576A7"/>
    <w:rsid w:val="00E611E7"/>
    <w:rsid w:val="00E63406"/>
    <w:rsid w:val="00E63EAA"/>
    <w:rsid w:val="00E647D2"/>
    <w:rsid w:val="00E64AA7"/>
    <w:rsid w:val="00E64E72"/>
    <w:rsid w:val="00E65C2D"/>
    <w:rsid w:val="00E6678D"/>
    <w:rsid w:val="00E66D6A"/>
    <w:rsid w:val="00E66DFE"/>
    <w:rsid w:val="00E701A0"/>
    <w:rsid w:val="00E711AF"/>
    <w:rsid w:val="00E7311F"/>
    <w:rsid w:val="00E73B9D"/>
    <w:rsid w:val="00E73C2A"/>
    <w:rsid w:val="00E74175"/>
    <w:rsid w:val="00E7428F"/>
    <w:rsid w:val="00E74820"/>
    <w:rsid w:val="00E7530D"/>
    <w:rsid w:val="00E757DB"/>
    <w:rsid w:val="00E75ACA"/>
    <w:rsid w:val="00E75E26"/>
    <w:rsid w:val="00E760CF"/>
    <w:rsid w:val="00E77431"/>
    <w:rsid w:val="00E77A83"/>
    <w:rsid w:val="00E8000B"/>
    <w:rsid w:val="00E80E05"/>
    <w:rsid w:val="00E821D2"/>
    <w:rsid w:val="00E824B1"/>
    <w:rsid w:val="00E824EF"/>
    <w:rsid w:val="00E8261B"/>
    <w:rsid w:val="00E84006"/>
    <w:rsid w:val="00E84423"/>
    <w:rsid w:val="00E84D08"/>
    <w:rsid w:val="00E864C4"/>
    <w:rsid w:val="00E9049F"/>
    <w:rsid w:val="00E90699"/>
    <w:rsid w:val="00E90911"/>
    <w:rsid w:val="00E911B2"/>
    <w:rsid w:val="00E923C0"/>
    <w:rsid w:val="00E92497"/>
    <w:rsid w:val="00E925FD"/>
    <w:rsid w:val="00E92FA0"/>
    <w:rsid w:val="00E930FE"/>
    <w:rsid w:val="00E93148"/>
    <w:rsid w:val="00E94B21"/>
    <w:rsid w:val="00E97BF1"/>
    <w:rsid w:val="00EA0BEE"/>
    <w:rsid w:val="00EA144E"/>
    <w:rsid w:val="00EA1A75"/>
    <w:rsid w:val="00EA1F60"/>
    <w:rsid w:val="00EA204B"/>
    <w:rsid w:val="00EA266C"/>
    <w:rsid w:val="00EA3896"/>
    <w:rsid w:val="00EA49B8"/>
    <w:rsid w:val="00EA5322"/>
    <w:rsid w:val="00EA618D"/>
    <w:rsid w:val="00EA6D99"/>
    <w:rsid w:val="00EA7BB9"/>
    <w:rsid w:val="00EB039C"/>
    <w:rsid w:val="00EB2009"/>
    <w:rsid w:val="00EB3414"/>
    <w:rsid w:val="00EB37C8"/>
    <w:rsid w:val="00EB4AFA"/>
    <w:rsid w:val="00EB54F4"/>
    <w:rsid w:val="00EB5903"/>
    <w:rsid w:val="00EC0C22"/>
    <w:rsid w:val="00EC0E5A"/>
    <w:rsid w:val="00EC1526"/>
    <w:rsid w:val="00EC2ED7"/>
    <w:rsid w:val="00EC468D"/>
    <w:rsid w:val="00EC542A"/>
    <w:rsid w:val="00EC61DB"/>
    <w:rsid w:val="00EC7203"/>
    <w:rsid w:val="00EC72D0"/>
    <w:rsid w:val="00EC78AA"/>
    <w:rsid w:val="00EC7973"/>
    <w:rsid w:val="00ED07FF"/>
    <w:rsid w:val="00ED13B7"/>
    <w:rsid w:val="00ED20F1"/>
    <w:rsid w:val="00ED28DD"/>
    <w:rsid w:val="00ED42BF"/>
    <w:rsid w:val="00ED4935"/>
    <w:rsid w:val="00ED4986"/>
    <w:rsid w:val="00ED49DE"/>
    <w:rsid w:val="00ED5BB8"/>
    <w:rsid w:val="00ED6187"/>
    <w:rsid w:val="00ED7336"/>
    <w:rsid w:val="00ED7B23"/>
    <w:rsid w:val="00EE006B"/>
    <w:rsid w:val="00EE0C06"/>
    <w:rsid w:val="00EE0EDF"/>
    <w:rsid w:val="00EE1AB2"/>
    <w:rsid w:val="00EE39C5"/>
    <w:rsid w:val="00EE3AC0"/>
    <w:rsid w:val="00EE5133"/>
    <w:rsid w:val="00EE52D5"/>
    <w:rsid w:val="00EE59BD"/>
    <w:rsid w:val="00EE6255"/>
    <w:rsid w:val="00EE6468"/>
    <w:rsid w:val="00EE6702"/>
    <w:rsid w:val="00EE6761"/>
    <w:rsid w:val="00EE6780"/>
    <w:rsid w:val="00EE6B89"/>
    <w:rsid w:val="00EE77C4"/>
    <w:rsid w:val="00EE7C6C"/>
    <w:rsid w:val="00EF028A"/>
    <w:rsid w:val="00EF1C6D"/>
    <w:rsid w:val="00EF2239"/>
    <w:rsid w:val="00EF2A94"/>
    <w:rsid w:val="00EF44F6"/>
    <w:rsid w:val="00EF465F"/>
    <w:rsid w:val="00EF576A"/>
    <w:rsid w:val="00EF66A0"/>
    <w:rsid w:val="00EF6EEF"/>
    <w:rsid w:val="00F018F5"/>
    <w:rsid w:val="00F01C09"/>
    <w:rsid w:val="00F032AA"/>
    <w:rsid w:val="00F048B1"/>
    <w:rsid w:val="00F04A8D"/>
    <w:rsid w:val="00F05697"/>
    <w:rsid w:val="00F057FA"/>
    <w:rsid w:val="00F060AA"/>
    <w:rsid w:val="00F067B0"/>
    <w:rsid w:val="00F06AB5"/>
    <w:rsid w:val="00F0723C"/>
    <w:rsid w:val="00F07307"/>
    <w:rsid w:val="00F0750B"/>
    <w:rsid w:val="00F07754"/>
    <w:rsid w:val="00F0788A"/>
    <w:rsid w:val="00F100BA"/>
    <w:rsid w:val="00F10407"/>
    <w:rsid w:val="00F1048C"/>
    <w:rsid w:val="00F113FC"/>
    <w:rsid w:val="00F11C74"/>
    <w:rsid w:val="00F127B9"/>
    <w:rsid w:val="00F13E48"/>
    <w:rsid w:val="00F145D2"/>
    <w:rsid w:val="00F14977"/>
    <w:rsid w:val="00F14D0F"/>
    <w:rsid w:val="00F14EAE"/>
    <w:rsid w:val="00F14F5F"/>
    <w:rsid w:val="00F1562E"/>
    <w:rsid w:val="00F174EB"/>
    <w:rsid w:val="00F206F8"/>
    <w:rsid w:val="00F210C6"/>
    <w:rsid w:val="00F21531"/>
    <w:rsid w:val="00F22725"/>
    <w:rsid w:val="00F229F0"/>
    <w:rsid w:val="00F2319E"/>
    <w:rsid w:val="00F23A84"/>
    <w:rsid w:val="00F25BCC"/>
    <w:rsid w:val="00F2607C"/>
    <w:rsid w:val="00F271D9"/>
    <w:rsid w:val="00F30740"/>
    <w:rsid w:val="00F30DE2"/>
    <w:rsid w:val="00F310DB"/>
    <w:rsid w:val="00F31511"/>
    <w:rsid w:val="00F31B4E"/>
    <w:rsid w:val="00F333BC"/>
    <w:rsid w:val="00F33CAD"/>
    <w:rsid w:val="00F340C1"/>
    <w:rsid w:val="00F35151"/>
    <w:rsid w:val="00F353DA"/>
    <w:rsid w:val="00F35C52"/>
    <w:rsid w:val="00F379BF"/>
    <w:rsid w:val="00F40411"/>
    <w:rsid w:val="00F40469"/>
    <w:rsid w:val="00F41512"/>
    <w:rsid w:val="00F4173D"/>
    <w:rsid w:val="00F41F6A"/>
    <w:rsid w:val="00F42B44"/>
    <w:rsid w:val="00F43AB0"/>
    <w:rsid w:val="00F44F3F"/>
    <w:rsid w:val="00F4777F"/>
    <w:rsid w:val="00F500DD"/>
    <w:rsid w:val="00F50A46"/>
    <w:rsid w:val="00F530FC"/>
    <w:rsid w:val="00F539B3"/>
    <w:rsid w:val="00F54D09"/>
    <w:rsid w:val="00F552B7"/>
    <w:rsid w:val="00F558B6"/>
    <w:rsid w:val="00F56AEA"/>
    <w:rsid w:val="00F56F2B"/>
    <w:rsid w:val="00F5761E"/>
    <w:rsid w:val="00F62667"/>
    <w:rsid w:val="00F627BF"/>
    <w:rsid w:val="00F6479F"/>
    <w:rsid w:val="00F6597B"/>
    <w:rsid w:val="00F65C9C"/>
    <w:rsid w:val="00F66428"/>
    <w:rsid w:val="00F7030B"/>
    <w:rsid w:val="00F71150"/>
    <w:rsid w:val="00F7308A"/>
    <w:rsid w:val="00F73637"/>
    <w:rsid w:val="00F73B3A"/>
    <w:rsid w:val="00F7442D"/>
    <w:rsid w:val="00F753F8"/>
    <w:rsid w:val="00F75883"/>
    <w:rsid w:val="00F7590D"/>
    <w:rsid w:val="00F75B73"/>
    <w:rsid w:val="00F76F39"/>
    <w:rsid w:val="00F77B95"/>
    <w:rsid w:val="00F80785"/>
    <w:rsid w:val="00F81B6D"/>
    <w:rsid w:val="00F82550"/>
    <w:rsid w:val="00F82C68"/>
    <w:rsid w:val="00F82ED7"/>
    <w:rsid w:val="00F832CA"/>
    <w:rsid w:val="00F838AA"/>
    <w:rsid w:val="00F8471C"/>
    <w:rsid w:val="00F849F6"/>
    <w:rsid w:val="00F84CB8"/>
    <w:rsid w:val="00F855AF"/>
    <w:rsid w:val="00F85714"/>
    <w:rsid w:val="00F87647"/>
    <w:rsid w:val="00F87EB3"/>
    <w:rsid w:val="00F9202D"/>
    <w:rsid w:val="00F92CDF"/>
    <w:rsid w:val="00F93116"/>
    <w:rsid w:val="00F965DA"/>
    <w:rsid w:val="00F966FF"/>
    <w:rsid w:val="00F967CF"/>
    <w:rsid w:val="00F9717B"/>
    <w:rsid w:val="00FA03A9"/>
    <w:rsid w:val="00FA2612"/>
    <w:rsid w:val="00FA2C32"/>
    <w:rsid w:val="00FA3E25"/>
    <w:rsid w:val="00FA405B"/>
    <w:rsid w:val="00FA4415"/>
    <w:rsid w:val="00FA5140"/>
    <w:rsid w:val="00FA54CF"/>
    <w:rsid w:val="00FA6D85"/>
    <w:rsid w:val="00FA7336"/>
    <w:rsid w:val="00FA7676"/>
    <w:rsid w:val="00FA7F31"/>
    <w:rsid w:val="00FB025F"/>
    <w:rsid w:val="00FB1353"/>
    <w:rsid w:val="00FB13F1"/>
    <w:rsid w:val="00FB1CED"/>
    <w:rsid w:val="00FB206D"/>
    <w:rsid w:val="00FB2D28"/>
    <w:rsid w:val="00FB30A8"/>
    <w:rsid w:val="00FB3701"/>
    <w:rsid w:val="00FB569D"/>
    <w:rsid w:val="00FB5E10"/>
    <w:rsid w:val="00FB6BCC"/>
    <w:rsid w:val="00FB7BDE"/>
    <w:rsid w:val="00FB7C56"/>
    <w:rsid w:val="00FB7F21"/>
    <w:rsid w:val="00FC1BF6"/>
    <w:rsid w:val="00FC3BDE"/>
    <w:rsid w:val="00FC406B"/>
    <w:rsid w:val="00FC4451"/>
    <w:rsid w:val="00FC475A"/>
    <w:rsid w:val="00FC56E3"/>
    <w:rsid w:val="00FC774A"/>
    <w:rsid w:val="00FC7C61"/>
    <w:rsid w:val="00FD2A74"/>
    <w:rsid w:val="00FD2BE1"/>
    <w:rsid w:val="00FD352B"/>
    <w:rsid w:val="00FD36B9"/>
    <w:rsid w:val="00FD3B48"/>
    <w:rsid w:val="00FD42D3"/>
    <w:rsid w:val="00FD54E3"/>
    <w:rsid w:val="00FD5BD5"/>
    <w:rsid w:val="00FD6AE6"/>
    <w:rsid w:val="00FD7775"/>
    <w:rsid w:val="00FE0524"/>
    <w:rsid w:val="00FE2ACC"/>
    <w:rsid w:val="00FE2D7A"/>
    <w:rsid w:val="00FE3726"/>
    <w:rsid w:val="00FE3F3A"/>
    <w:rsid w:val="00FE46B8"/>
    <w:rsid w:val="00FE47C1"/>
    <w:rsid w:val="00FE4926"/>
    <w:rsid w:val="00FE4C93"/>
    <w:rsid w:val="00FE67AF"/>
    <w:rsid w:val="00FE7D39"/>
    <w:rsid w:val="00FF0D7E"/>
    <w:rsid w:val="00FF21A0"/>
    <w:rsid w:val="00FF3586"/>
    <w:rsid w:val="00FF4206"/>
    <w:rsid w:val="00FF4A71"/>
    <w:rsid w:val="00FF4C35"/>
    <w:rsid w:val="00FF4EBA"/>
    <w:rsid w:val="00FF57CA"/>
    <w:rsid w:val="00FF5DFE"/>
    <w:rsid w:val="00FF5E30"/>
    <w:rsid w:val="00FF5F83"/>
    <w:rsid w:val="00FF5FA0"/>
    <w:rsid w:val="00FF5FB2"/>
    <w:rsid w:val="00FF678C"/>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53D9"/>
  <w15:docId w15:val="{AB9BC6C9-3518-42AD-801E-47575633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A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871F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1B4ABE"/>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B4ABE"/>
    <w:rPr>
      <w:rFonts w:ascii="Calibri" w:eastAsia="Calibri" w:hAnsi="Calibri" w:cs="Times New Roman"/>
    </w:rPr>
  </w:style>
  <w:style w:type="paragraph" w:styleId="a5">
    <w:name w:val="Normal (Web)"/>
    <w:aliases w:val="Обычный (Web)"/>
    <w:basedOn w:val="a"/>
    <w:uiPriority w:val="1"/>
    <w:unhideWhenUsed/>
    <w:qFormat/>
    <w:rsid w:val="001B4ABE"/>
    <w:pPr>
      <w:spacing w:before="100" w:beforeAutospacing="1" w:after="100" w:afterAutospacing="1"/>
    </w:pPr>
  </w:style>
  <w:style w:type="character" w:customStyle="1" w:styleId="shorttext">
    <w:name w:val="short_text"/>
    <w:rsid w:val="001B4ABE"/>
    <w:rPr>
      <w:rFonts w:cs="Times New Roman"/>
    </w:rPr>
  </w:style>
  <w:style w:type="paragraph" w:customStyle="1" w:styleId="11">
    <w:name w:val="Обычный1"/>
    <w:rsid w:val="001B4ABE"/>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1B4ABE"/>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1B4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B4ABE"/>
    <w:rPr>
      <w:rFonts w:ascii="Courier New" w:eastAsia="Times New Roman" w:hAnsi="Courier New" w:cs="Courier New"/>
      <w:sz w:val="20"/>
      <w:szCs w:val="20"/>
      <w:lang w:eastAsia="ru-RU"/>
    </w:rPr>
  </w:style>
  <w:style w:type="character" w:styleId="a7">
    <w:name w:val="Hyperlink"/>
    <w:uiPriority w:val="99"/>
    <w:rsid w:val="002871FC"/>
    <w:rPr>
      <w:color w:val="0000FF"/>
      <w:u w:val="single"/>
    </w:rPr>
  </w:style>
  <w:style w:type="character" w:customStyle="1" w:styleId="10">
    <w:name w:val="Заголовок 1 Знак"/>
    <w:basedOn w:val="a0"/>
    <w:link w:val="1"/>
    <w:uiPriority w:val="9"/>
    <w:rsid w:val="002871F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871FC"/>
  </w:style>
  <w:style w:type="character" w:styleId="a8">
    <w:name w:val="Strong"/>
    <w:basedOn w:val="a0"/>
    <w:uiPriority w:val="22"/>
    <w:qFormat/>
    <w:rsid w:val="002871FC"/>
    <w:rPr>
      <w:b/>
      <w:bCs/>
    </w:rPr>
  </w:style>
  <w:style w:type="character" w:customStyle="1" w:styleId="productdetail-authorsmain">
    <w:name w:val="productdetail-authorsmain"/>
    <w:rsid w:val="002871FC"/>
  </w:style>
  <w:style w:type="character" w:customStyle="1" w:styleId="hps">
    <w:name w:val="hps"/>
    <w:basedOn w:val="a0"/>
    <w:rsid w:val="00120F68"/>
  </w:style>
  <w:style w:type="character" w:customStyle="1" w:styleId="longtext">
    <w:name w:val="long_text"/>
    <w:basedOn w:val="a0"/>
    <w:rsid w:val="00120F68"/>
  </w:style>
  <w:style w:type="character" w:styleId="a9">
    <w:name w:val="Unresolved Mention"/>
    <w:basedOn w:val="a0"/>
    <w:uiPriority w:val="99"/>
    <w:semiHidden/>
    <w:unhideWhenUsed/>
    <w:rsid w:val="000977AE"/>
    <w:rPr>
      <w:color w:val="605E5C"/>
      <w:shd w:val="clear" w:color="auto" w:fill="E1DFDD"/>
    </w:rPr>
  </w:style>
  <w:style w:type="character" w:customStyle="1" w:styleId="atn">
    <w:name w:val="atn"/>
    <w:basedOn w:val="a0"/>
    <w:rsid w:val="00776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0749">
      <w:bodyDiv w:val="1"/>
      <w:marLeft w:val="0"/>
      <w:marRight w:val="0"/>
      <w:marTop w:val="0"/>
      <w:marBottom w:val="0"/>
      <w:divBdr>
        <w:top w:val="none" w:sz="0" w:space="0" w:color="auto"/>
        <w:left w:val="none" w:sz="0" w:space="0" w:color="auto"/>
        <w:bottom w:val="none" w:sz="0" w:space="0" w:color="auto"/>
        <w:right w:val="none" w:sz="0" w:space="0" w:color="auto"/>
      </w:divBdr>
    </w:div>
    <w:div w:id="513803949">
      <w:bodyDiv w:val="1"/>
      <w:marLeft w:val="0"/>
      <w:marRight w:val="0"/>
      <w:marTop w:val="0"/>
      <w:marBottom w:val="0"/>
      <w:divBdr>
        <w:top w:val="none" w:sz="0" w:space="0" w:color="auto"/>
        <w:left w:val="none" w:sz="0" w:space="0" w:color="auto"/>
        <w:bottom w:val="none" w:sz="0" w:space="0" w:color="auto"/>
        <w:right w:val="none" w:sz="0" w:space="0" w:color="auto"/>
      </w:divBdr>
    </w:div>
    <w:div w:id="536701891">
      <w:bodyDiv w:val="1"/>
      <w:marLeft w:val="0"/>
      <w:marRight w:val="0"/>
      <w:marTop w:val="0"/>
      <w:marBottom w:val="0"/>
      <w:divBdr>
        <w:top w:val="none" w:sz="0" w:space="0" w:color="auto"/>
        <w:left w:val="none" w:sz="0" w:space="0" w:color="auto"/>
        <w:bottom w:val="none" w:sz="0" w:space="0" w:color="auto"/>
        <w:right w:val="none" w:sz="0" w:space="0" w:color="auto"/>
      </w:divBdr>
    </w:div>
    <w:div w:id="653602531">
      <w:bodyDiv w:val="1"/>
      <w:marLeft w:val="0"/>
      <w:marRight w:val="0"/>
      <w:marTop w:val="0"/>
      <w:marBottom w:val="0"/>
      <w:divBdr>
        <w:top w:val="none" w:sz="0" w:space="0" w:color="auto"/>
        <w:left w:val="none" w:sz="0" w:space="0" w:color="auto"/>
        <w:bottom w:val="none" w:sz="0" w:space="0" w:color="auto"/>
        <w:right w:val="none" w:sz="0" w:space="0" w:color="auto"/>
      </w:divBdr>
    </w:div>
    <w:div w:id="671490127">
      <w:bodyDiv w:val="1"/>
      <w:marLeft w:val="0"/>
      <w:marRight w:val="0"/>
      <w:marTop w:val="0"/>
      <w:marBottom w:val="0"/>
      <w:divBdr>
        <w:top w:val="none" w:sz="0" w:space="0" w:color="auto"/>
        <w:left w:val="none" w:sz="0" w:space="0" w:color="auto"/>
        <w:bottom w:val="none" w:sz="0" w:space="0" w:color="auto"/>
        <w:right w:val="none" w:sz="0" w:space="0" w:color="auto"/>
      </w:divBdr>
    </w:div>
    <w:div w:id="818884360">
      <w:bodyDiv w:val="1"/>
      <w:marLeft w:val="0"/>
      <w:marRight w:val="0"/>
      <w:marTop w:val="0"/>
      <w:marBottom w:val="0"/>
      <w:divBdr>
        <w:top w:val="none" w:sz="0" w:space="0" w:color="auto"/>
        <w:left w:val="none" w:sz="0" w:space="0" w:color="auto"/>
        <w:bottom w:val="none" w:sz="0" w:space="0" w:color="auto"/>
        <w:right w:val="none" w:sz="0" w:space="0" w:color="auto"/>
      </w:divBdr>
    </w:div>
    <w:div w:id="1033648745">
      <w:bodyDiv w:val="1"/>
      <w:marLeft w:val="0"/>
      <w:marRight w:val="0"/>
      <w:marTop w:val="0"/>
      <w:marBottom w:val="0"/>
      <w:divBdr>
        <w:top w:val="none" w:sz="0" w:space="0" w:color="auto"/>
        <w:left w:val="none" w:sz="0" w:space="0" w:color="auto"/>
        <w:bottom w:val="none" w:sz="0" w:space="0" w:color="auto"/>
        <w:right w:val="none" w:sz="0" w:space="0" w:color="auto"/>
      </w:divBdr>
    </w:div>
    <w:div w:id="1139346213">
      <w:bodyDiv w:val="1"/>
      <w:marLeft w:val="0"/>
      <w:marRight w:val="0"/>
      <w:marTop w:val="0"/>
      <w:marBottom w:val="0"/>
      <w:divBdr>
        <w:top w:val="none" w:sz="0" w:space="0" w:color="auto"/>
        <w:left w:val="none" w:sz="0" w:space="0" w:color="auto"/>
        <w:bottom w:val="none" w:sz="0" w:space="0" w:color="auto"/>
        <w:right w:val="none" w:sz="0" w:space="0" w:color="auto"/>
      </w:divBdr>
    </w:div>
    <w:div w:id="1332486488">
      <w:bodyDiv w:val="1"/>
      <w:marLeft w:val="0"/>
      <w:marRight w:val="0"/>
      <w:marTop w:val="0"/>
      <w:marBottom w:val="0"/>
      <w:divBdr>
        <w:top w:val="none" w:sz="0" w:space="0" w:color="auto"/>
        <w:left w:val="none" w:sz="0" w:space="0" w:color="auto"/>
        <w:bottom w:val="none" w:sz="0" w:space="0" w:color="auto"/>
        <w:right w:val="none" w:sz="0" w:space="0" w:color="auto"/>
      </w:divBdr>
    </w:div>
    <w:div w:id="1944025767">
      <w:bodyDiv w:val="1"/>
      <w:marLeft w:val="0"/>
      <w:marRight w:val="0"/>
      <w:marTop w:val="0"/>
      <w:marBottom w:val="0"/>
      <w:divBdr>
        <w:top w:val="none" w:sz="0" w:space="0" w:color="auto"/>
        <w:left w:val="none" w:sz="0" w:space="0" w:color="auto"/>
        <w:bottom w:val="none" w:sz="0" w:space="0" w:color="auto"/>
        <w:right w:val="none" w:sz="0" w:space="0" w:color="auto"/>
      </w:divBdr>
    </w:div>
    <w:div w:id="2047177655">
      <w:bodyDiv w:val="1"/>
      <w:marLeft w:val="0"/>
      <w:marRight w:val="0"/>
      <w:marTop w:val="0"/>
      <w:marBottom w:val="0"/>
      <w:divBdr>
        <w:top w:val="none" w:sz="0" w:space="0" w:color="auto"/>
        <w:left w:val="none" w:sz="0" w:space="0" w:color="auto"/>
        <w:bottom w:val="none" w:sz="0" w:space="0" w:color="auto"/>
        <w:right w:val="none" w:sz="0" w:space="0" w:color="auto"/>
      </w:divBdr>
    </w:div>
    <w:div w:id="20610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 TargetMode="External"/><Relationship Id="rId3" Type="http://schemas.openxmlformats.org/officeDocument/2006/relationships/settings" Target="settings.xml"/><Relationship Id="rId7" Type="http://schemas.openxmlformats.org/officeDocument/2006/relationships/hyperlink" Target="http://eu.wiley.com/WileyCDA/Section/id-302479.html?query=Russell+L.+J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wiley.com/WileyCDA/Section/id-302479.html?query=Wilhelm+Gruissem" TargetMode="External"/><Relationship Id="rId5" Type="http://schemas.openxmlformats.org/officeDocument/2006/relationships/hyperlink" Target="mailto:KenzhabaevaS@kaznu.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2115</Words>
  <Characters>12060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KS </cp:lastModifiedBy>
  <cp:revision>5</cp:revision>
  <dcterms:created xsi:type="dcterms:W3CDTF">2023-01-05T11:34:00Z</dcterms:created>
  <dcterms:modified xsi:type="dcterms:W3CDTF">2023-01-05T11:59:00Z</dcterms:modified>
</cp:coreProperties>
</file>